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0BA47C" w14:textId="25348BF1" w:rsidR="009D3A2E" w:rsidRPr="00536BBE" w:rsidRDefault="00EE63EA" w:rsidP="007A2FEB">
      <w:pPr>
        <w:rPr>
          <w:rFonts w:ascii="Garamond" w:hAnsi="Garamond" w:cs="Times New Roman"/>
          <w:b/>
          <w:sz w:val="28"/>
        </w:rPr>
      </w:pPr>
      <w:r>
        <w:rPr>
          <w:rFonts w:ascii="Garamond" w:hAnsi="Garamond" w:cs="Times New Roman"/>
          <w:b/>
          <w:noProof/>
          <w:sz w:val="32"/>
          <w:szCs w:val="32"/>
        </w:rPr>
        <w:drawing>
          <wp:anchor distT="0" distB="0" distL="114300" distR="114300" simplePos="0" relativeHeight="251660288" behindDoc="1" locked="0" layoutInCell="1" allowOverlap="1" wp14:anchorId="62555E3E" wp14:editId="22E6A70E">
            <wp:simplePos x="0" y="0"/>
            <wp:positionH relativeFrom="page">
              <wp:posOffset>207328</wp:posOffset>
            </wp:positionH>
            <wp:positionV relativeFrom="paragraph">
              <wp:posOffset>-303530</wp:posOffset>
            </wp:positionV>
            <wp:extent cx="4262602" cy="4151804"/>
            <wp:effectExtent l="57150" t="76200" r="62230" b="77470"/>
            <wp:wrapNone/>
            <wp:docPr id="6" name="Bildobjekt 6" descr="En bild som visar hö, halm, gräs, perso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hö, halm, gräs, person&#10;&#10;Automatiskt genererad beskrivning"/>
                    <pic:cNvPicPr/>
                  </pic:nvPicPr>
                  <pic:blipFill rotWithShape="1">
                    <a:blip r:embed="rId8" cstate="print">
                      <a:extLst>
                        <a:ext uri="{28A0092B-C50C-407E-A947-70E740481C1C}">
                          <a14:useLocalDpi xmlns:a14="http://schemas.microsoft.com/office/drawing/2010/main" val="0"/>
                        </a:ext>
                      </a:extLst>
                    </a:blip>
                    <a:srcRect l="14008" t="-313" r="17677" b="313"/>
                    <a:stretch/>
                  </pic:blipFill>
                  <pic:spPr bwMode="auto">
                    <a:xfrm>
                      <a:off x="0" y="0"/>
                      <a:ext cx="4262602" cy="4151804"/>
                    </a:xfrm>
                    <a:prstGeom prst="ellipse">
                      <a:avLst/>
                    </a:prstGeom>
                    <a:ln w="57150">
                      <a:solidFill>
                        <a:schemeClr val="bg1"/>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BA47D" w14:textId="7EC36C8C" w:rsidR="009D3A2E" w:rsidRPr="00536BBE" w:rsidRDefault="00211C04" w:rsidP="007A2FEB">
      <w:pPr>
        <w:rPr>
          <w:rFonts w:ascii="Garamond" w:hAnsi="Garamond" w:cs="Times New Roman"/>
          <w:b/>
          <w:sz w:val="28"/>
        </w:rPr>
      </w:pPr>
      <w:r>
        <w:rPr>
          <w:rFonts w:ascii="Garamond" w:hAnsi="Garamond" w:cs="Times New Roman"/>
          <w:b/>
          <w:noProof/>
          <w:sz w:val="32"/>
          <w:szCs w:val="32"/>
        </w:rPr>
        <w:drawing>
          <wp:anchor distT="0" distB="0" distL="114300" distR="114300" simplePos="0" relativeHeight="251662336" behindDoc="0" locked="0" layoutInCell="1" allowOverlap="1" wp14:anchorId="158E5B7C" wp14:editId="28B4566B">
            <wp:simplePos x="0" y="0"/>
            <wp:positionH relativeFrom="page">
              <wp:posOffset>3444875</wp:posOffset>
            </wp:positionH>
            <wp:positionV relativeFrom="paragraph">
              <wp:posOffset>305435</wp:posOffset>
            </wp:positionV>
            <wp:extent cx="3709670" cy="3613150"/>
            <wp:effectExtent l="57150" t="76200" r="62230" b="82550"/>
            <wp:wrapThrough wrapText="bothSides">
              <wp:wrapPolygon edited="0">
                <wp:start x="9096" y="-456"/>
                <wp:lineTo x="4437" y="-228"/>
                <wp:lineTo x="4437" y="1594"/>
                <wp:lineTo x="2329" y="1594"/>
                <wp:lineTo x="2329" y="3417"/>
                <wp:lineTo x="998" y="3417"/>
                <wp:lineTo x="998" y="5239"/>
                <wp:lineTo x="111" y="5239"/>
                <wp:lineTo x="111" y="7061"/>
                <wp:lineTo x="-333" y="7061"/>
                <wp:lineTo x="-333" y="14236"/>
                <wp:lineTo x="111" y="14349"/>
                <wp:lineTo x="111" y="14919"/>
                <wp:lineTo x="2107" y="17994"/>
                <wp:lineTo x="4104" y="19816"/>
                <wp:lineTo x="4215" y="19816"/>
                <wp:lineTo x="8319" y="21638"/>
                <wp:lineTo x="9206" y="21980"/>
                <wp:lineTo x="12534" y="21980"/>
                <wp:lineTo x="13200" y="21638"/>
                <wp:lineTo x="17304" y="19816"/>
                <wp:lineTo x="17415" y="19816"/>
                <wp:lineTo x="19522" y="17994"/>
                <wp:lineTo x="20742" y="16172"/>
                <wp:lineTo x="21408" y="14349"/>
                <wp:lineTo x="21851" y="12527"/>
                <wp:lineTo x="21851" y="8883"/>
                <wp:lineTo x="21408" y="7061"/>
                <wp:lineTo x="20520" y="5239"/>
                <wp:lineTo x="19189" y="3417"/>
                <wp:lineTo x="17193" y="1594"/>
                <wp:lineTo x="17304" y="1025"/>
                <wp:lineTo x="13976" y="-228"/>
                <wp:lineTo x="12423" y="-456"/>
                <wp:lineTo x="9096" y="-456"/>
              </wp:wrapPolygon>
            </wp:wrapThrough>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objekt 7"/>
                    <pic:cNvPicPr/>
                  </pic:nvPicPr>
                  <pic:blipFill>
                    <a:blip r:embed="rId9" cstate="print">
                      <a:extLst>
                        <a:ext uri="{28A0092B-C50C-407E-A947-70E740481C1C}">
                          <a14:useLocalDpi xmlns:a14="http://schemas.microsoft.com/office/drawing/2010/main" val="0"/>
                        </a:ext>
                      </a:extLst>
                    </a:blip>
                    <a:srcRect l="15835" r="15835"/>
                    <a:stretch>
                      <a:fillRect/>
                    </a:stretch>
                  </pic:blipFill>
                  <pic:spPr bwMode="auto">
                    <a:xfrm>
                      <a:off x="0" y="0"/>
                      <a:ext cx="3709670" cy="3613150"/>
                    </a:xfrm>
                    <a:prstGeom prst="ellipse">
                      <a:avLst/>
                    </a:prstGeom>
                    <a:ln w="57150">
                      <a:solidFill>
                        <a:schemeClr val="bg1"/>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BA47E" w14:textId="36BFFFC1" w:rsidR="009D3A2E" w:rsidRPr="00536BBE" w:rsidRDefault="00181742" w:rsidP="007A2FEB">
      <w:pPr>
        <w:rPr>
          <w:rFonts w:ascii="Garamond" w:hAnsi="Garamond" w:cs="Times New Roman"/>
          <w:b/>
          <w:sz w:val="28"/>
        </w:rPr>
      </w:pPr>
      <w:r>
        <w:rPr>
          <w:rFonts w:ascii="Garamond" w:hAnsi="Garamond" w:cs="Times New Roman"/>
          <w:b/>
          <w:noProof/>
          <w:sz w:val="32"/>
          <w:szCs w:val="32"/>
        </w:rPr>
        <w:drawing>
          <wp:anchor distT="0" distB="0" distL="114300" distR="114300" simplePos="0" relativeHeight="251664384" behindDoc="0" locked="0" layoutInCell="1" allowOverlap="1" wp14:anchorId="358D76AD" wp14:editId="2082457C">
            <wp:simplePos x="0" y="0"/>
            <wp:positionH relativeFrom="margin">
              <wp:posOffset>1031875</wp:posOffset>
            </wp:positionH>
            <wp:positionV relativeFrom="paragraph">
              <wp:posOffset>2298700</wp:posOffset>
            </wp:positionV>
            <wp:extent cx="2717165" cy="2788920"/>
            <wp:effectExtent l="78423" t="73977" r="85407" b="85408"/>
            <wp:wrapThrough wrapText="bothSides">
              <wp:wrapPolygon edited="0">
                <wp:start x="-588" y="12765"/>
                <wp:lineTo x="-285" y="18224"/>
                <wp:lineTo x="2138" y="18224"/>
                <wp:lineTo x="2138" y="20437"/>
                <wp:lineTo x="4561" y="20437"/>
                <wp:lineTo x="4561" y="21617"/>
                <wp:lineTo x="6984" y="21617"/>
                <wp:lineTo x="6984" y="22207"/>
                <wp:lineTo x="11830" y="22207"/>
                <wp:lineTo x="16676" y="21765"/>
                <wp:lineTo x="16676" y="20584"/>
                <wp:lineTo x="19099" y="20584"/>
                <wp:lineTo x="19099" y="18519"/>
                <wp:lineTo x="20159" y="18519"/>
                <wp:lineTo x="21522" y="14093"/>
                <wp:lineTo x="22128" y="12617"/>
                <wp:lineTo x="22128" y="8781"/>
                <wp:lineTo x="21522" y="7306"/>
                <wp:lineTo x="19250" y="3175"/>
                <wp:lineTo x="16676" y="961"/>
                <wp:lineTo x="14253" y="-71"/>
                <wp:lineTo x="11830" y="-514"/>
                <wp:lineTo x="9407" y="-514"/>
                <wp:lineTo x="6984" y="76"/>
                <wp:lineTo x="4561" y="1404"/>
                <wp:lineTo x="1835" y="3470"/>
                <wp:lineTo x="-285" y="8191"/>
                <wp:lineTo x="-588" y="8929"/>
                <wp:lineTo x="-588" y="12765"/>
              </wp:wrapPolygon>
            </wp:wrapThrough>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8"/>
                    <pic:cNvPicPr/>
                  </pic:nvPicPr>
                  <pic:blipFill rotWithShape="1">
                    <a:blip r:embed="rId10" cstate="print">
                      <a:extLst>
                        <a:ext uri="{28A0092B-C50C-407E-A947-70E740481C1C}">
                          <a14:useLocalDpi xmlns:a14="http://schemas.microsoft.com/office/drawing/2010/main" val="0"/>
                        </a:ext>
                      </a:extLst>
                    </a:blip>
                    <a:srcRect l="3218" r="19816"/>
                    <a:stretch/>
                  </pic:blipFill>
                  <pic:spPr bwMode="auto">
                    <a:xfrm rot="5400000">
                      <a:off x="0" y="0"/>
                      <a:ext cx="2717165" cy="2788920"/>
                    </a:xfrm>
                    <a:prstGeom prst="ellipse">
                      <a:avLst/>
                    </a:prstGeom>
                    <a:ln w="57150">
                      <a:solidFill>
                        <a:schemeClr val="bg1"/>
                      </a:solidFill>
                    </a:ln>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0BA47F" w14:textId="687A10DD" w:rsidR="009D3A2E" w:rsidRPr="0080269D" w:rsidRDefault="00E3123E" w:rsidP="000861C6">
      <w:pPr>
        <w:rPr>
          <w:rFonts w:cs="Times New Roman"/>
          <w:b/>
          <w:sz w:val="76"/>
          <w:szCs w:val="76"/>
        </w:rPr>
      </w:pPr>
      <w:r w:rsidRPr="0080269D">
        <w:rPr>
          <w:rFonts w:cs="Times New Roman"/>
          <w:b/>
          <w:sz w:val="76"/>
          <w:szCs w:val="76"/>
        </w:rPr>
        <w:t>ARBETSMILJÖ</w:t>
      </w:r>
      <w:r w:rsidR="00773535" w:rsidRPr="0080269D">
        <w:rPr>
          <w:rFonts w:cs="Times New Roman"/>
          <w:b/>
          <w:sz w:val="76"/>
          <w:szCs w:val="76"/>
        </w:rPr>
        <w:t>HANDBOK</w:t>
      </w:r>
    </w:p>
    <w:p w14:paraId="7911985C" w14:textId="0E0A9B9F" w:rsidR="00773535" w:rsidRPr="00DA7B6C" w:rsidRDefault="003277A5" w:rsidP="000861C6">
      <w:pPr>
        <w:rPr>
          <w:rFonts w:cs="Times New Roman"/>
          <w:b/>
          <w:i/>
          <w:iCs/>
          <w:sz w:val="28"/>
        </w:rPr>
      </w:pPr>
      <w:r w:rsidRPr="003277A5">
        <w:rPr>
          <w:rFonts w:cs="Times New Roman"/>
          <w:bCs/>
          <w:sz w:val="56"/>
          <w:szCs w:val="56"/>
        </w:rPr>
        <w:t xml:space="preserve"> [</w:t>
      </w:r>
      <w:r w:rsidR="00944ED9" w:rsidRPr="00DA7B6C">
        <w:rPr>
          <w:rFonts w:cs="Times New Roman"/>
          <w:b/>
          <w:sz w:val="48"/>
          <w:szCs w:val="48"/>
        </w:rPr>
        <w:t>VERKSAMHET</w:t>
      </w:r>
      <w:r w:rsidR="00E3123E">
        <w:rPr>
          <w:rFonts w:cs="Times New Roman"/>
          <w:b/>
          <w:sz w:val="48"/>
          <w:szCs w:val="48"/>
        </w:rPr>
        <w:t xml:space="preserve">ENS </w:t>
      </w:r>
      <w:r w:rsidR="00944ED9" w:rsidRPr="00DA7B6C">
        <w:rPr>
          <w:rFonts w:cs="Times New Roman"/>
          <w:b/>
          <w:sz w:val="48"/>
          <w:szCs w:val="48"/>
        </w:rPr>
        <w:t>NAMN</w:t>
      </w:r>
      <w:r w:rsidRPr="003277A5">
        <w:rPr>
          <w:rFonts w:cs="Times New Roman"/>
          <w:bCs/>
          <w:sz w:val="56"/>
          <w:szCs w:val="56"/>
        </w:rPr>
        <w:t>]</w:t>
      </w:r>
      <w:r w:rsidR="009D3A2E" w:rsidRPr="003277A5">
        <w:rPr>
          <w:rFonts w:cs="Times New Roman"/>
          <w:b/>
          <w:sz w:val="56"/>
          <w:szCs w:val="56"/>
        </w:rPr>
        <w:br/>
      </w:r>
    </w:p>
    <w:p w14:paraId="4CC03C81" w14:textId="5225096A" w:rsidR="00C65853" w:rsidRDefault="00C65853" w:rsidP="00C65853">
      <w:pPr>
        <w:pStyle w:val="Innehllsfrteckningsrubrik"/>
        <w:spacing w:before="0" w:line="240" w:lineRule="auto"/>
        <w:rPr>
          <w:rFonts w:cs="Times New Roman"/>
          <w:szCs w:val="24"/>
        </w:rPr>
      </w:pPr>
    </w:p>
    <w:sdt>
      <w:sdtPr>
        <w:rPr>
          <w:rFonts w:ascii="Aptos" w:eastAsiaTheme="minorHAnsi" w:hAnsi="Aptos"/>
          <w:b w:val="0"/>
          <w:bCs w:val="0"/>
          <w:color w:val="auto"/>
          <w:sz w:val="22"/>
          <w:szCs w:val="22"/>
          <w:lang w:eastAsia="en-US"/>
        </w:rPr>
        <w:id w:val="602068131"/>
        <w:docPartObj>
          <w:docPartGallery w:val="Table of Contents"/>
          <w:docPartUnique/>
        </w:docPartObj>
      </w:sdtPr>
      <w:sdtEndPr/>
      <w:sdtContent>
        <w:p w14:paraId="5C0BA492" w14:textId="6A0B40C2" w:rsidR="004820C8" w:rsidRPr="001D2A1A" w:rsidRDefault="004820C8" w:rsidP="00C65853">
          <w:pPr>
            <w:pStyle w:val="Innehllsfrteckningsrubrik"/>
            <w:spacing w:before="0" w:line="240" w:lineRule="auto"/>
            <w:rPr>
              <w:rFonts w:ascii="Aptos" w:hAnsi="Aptos" w:cs="Times New Roman"/>
              <w:sz w:val="22"/>
              <w:szCs w:val="22"/>
            </w:rPr>
          </w:pPr>
        </w:p>
        <w:p w14:paraId="5C0BA493" w14:textId="3EC990A1" w:rsidR="00830DC5" w:rsidRPr="001D2A1A" w:rsidRDefault="00830DC5" w:rsidP="0026172C">
          <w:pPr>
            <w:pStyle w:val="Innehllsfrteckningsrubrik"/>
            <w:shd w:val="clear" w:color="auto" w:fill="F2F2F2" w:themeFill="background1" w:themeFillShade="F2"/>
            <w:spacing w:before="0" w:line="480" w:lineRule="auto"/>
            <w:rPr>
              <w:rFonts w:ascii="Aptos" w:hAnsi="Aptos"/>
              <w:color w:val="auto"/>
              <w:sz w:val="22"/>
              <w:szCs w:val="22"/>
            </w:rPr>
          </w:pPr>
          <w:r w:rsidRPr="001D2A1A">
            <w:rPr>
              <w:rFonts w:ascii="Aptos" w:hAnsi="Aptos"/>
              <w:color w:val="auto"/>
              <w:sz w:val="22"/>
              <w:szCs w:val="22"/>
            </w:rPr>
            <w:t>I</w:t>
          </w:r>
          <w:r w:rsidR="00EE3B53" w:rsidRPr="001D2A1A">
            <w:rPr>
              <w:rFonts w:ascii="Aptos" w:hAnsi="Aptos"/>
              <w:color w:val="auto"/>
              <w:sz w:val="22"/>
              <w:szCs w:val="22"/>
            </w:rPr>
            <w:t>NNEHÅLL</w:t>
          </w:r>
        </w:p>
        <w:p w14:paraId="0F8797E8" w14:textId="3C81636E" w:rsidR="00F20BB9" w:rsidRPr="001D2A1A" w:rsidRDefault="00830DC5">
          <w:pPr>
            <w:pStyle w:val="Innehll1"/>
            <w:rPr>
              <w:rFonts w:ascii="Aptos" w:eastAsiaTheme="minorEastAsia" w:hAnsi="Aptos" w:cstheme="minorBidi"/>
              <w:kern w:val="2"/>
              <w:sz w:val="22"/>
              <w:szCs w:val="22"/>
              <w:lang w:eastAsia="sv-SE"/>
              <w14:ligatures w14:val="standardContextual"/>
            </w:rPr>
          </w:pPr>
          <w:r w:rsidRPr="001D2A1A">
            <w:rPr>
              <w:rFonts w:ascii="Aptos" w:hAnsi="Aptos"/>
              <w:sz w:val="22"/>
              <w:szCs w:val="22"/>
            </w:rPr>
            <w:fldChar w:fldCharType="begin"/>
          </w:r>
          <w:r w:rsidRPr="001D2A1A">
            <w:rPr>
              <w:rFonts w:ascii="Aptos" w:hAnsi="Aptos"/>
              <w:sz w:val="22"/>
              <w:szCs w:val="22"/>
            </w:rPr>
            <w:instrText xml:space="preserve"> TOC \o "1-3" \h \z \u </w:instrText>
          </w:r>
          <w:r w:rsidRPr="001D2A1A">
            <w:rPr>
              <w:rFonts w:ascii="Aptos" w:hAnsi="Aptos"/>
              <w:sz w:val="22"/>
              <w:szCs w:val="22"/>
            </w:rPr>
            <w:fldChar w:fldCharType="separate"/>
          </w:r>
          <w:hyperlink w:anchor="_Toc216352907" w:history="1">
            <w:r w:rsidR="00F20BB9" w:rsidRPr="001D2A1A">
              <w:rPr>
                <w:rStyle w:val="Hyperlnk"/>
                <w:rFonts w:ascii="Aptos" w:hAnsi="Aptos"/>
                <w:sz w:val="22"/>
                <w:szCs w:val="22"/>
              </w:rPr>
              <w:t xml:space="preserve">ÅRSPLANERING </w:t>
            </w:r>
            <w:r w:rsidR="00F20BB9" w:rsidRPr="001D2A1A">
              <w:rPr>
                <w:rStyle w:val="Hyperlnk"/>
                <w:rFonts w:ascii="Aptos" w:hAnsi="Aptos" w:cs="Times New Roman"/>
                <w:sz w:val="22"/>
                <w:szCs w:val="22"/>
              </w:rPr>
              <w:t>Januari</w:t>
            </w:r>
            <w:r w:rsidR="00F20BB9" w:rsidRPr="001D2A1A">
              <w:rPr>
                <w:rFonts w:ascii="Aptos" w:hAnsi="Aptos"/>
                <w:webHidden/>
                <w:sz w:val="22"/>
                <w:szCs w:val="22"/>
              </w:rPr>
              <w:tab/>
            </w:r>
            <w:r w:rsidR="00F20BB9" w:rsidRPr="001D2A1A">
              <w:rPr>
                <w:rFonts w:ascii="Aptos" w:hAnsi="Aptos"/>
                <w:webHidden/>
                <w:sz w:val="22"/>
                <w:szCs w:val="22"/>
              </w:rPr>
              <w:fldChar w:fldCharType="begin"/>
            </w:r>
            <w:r w:rsidR="00F20BB9" w:rsidRPr="001D2A1A">
              <w:rPr>
                <w:rFonts w:ascii="Aptos" w:hAnsi="Aptos"/>
                <w:webHidden/>
                <w:sz w:val="22"/>
                <w:szCs w:val="22"/>
              </w:rPr>
              <w:instrText xml:space="preserve"> PAGEREF _Toc216352907 \h </w:instrText>
            </w:r>
            <w:r w:rsidR="00F20BB9" w:rsidRPr="001D2A1A">
              <w:rPr>
                <w:rFonts w:ascii="Aptos" w:hAnsi="Aptos"/>
                <w:webHidden/>
                <w:sz w:val="22"/>
                <w:szCs w:val="22"/>
              </w:rPr>
            </w:r>
            <w:r w:rsidR="00F20BB9" w:rsidRPr="001D2A1A">
              <w:rPr>
                <w:rFonts w:ascii="Aptos" w:hAnsi="Aptos"/>
                <w:webHidden/>
                <w:sz w:val="22"/>
                <w:szCs w:val="22"/>
              </w:rPr>
              <w:fldChar w:fldCharType="separate"/>
            </w:r>
            <w:r w:rsidR="00F20BB9" w:rsidRPr="001D2A1A">
              <w:rPr>
                <w:rFonts w:ascii="Aptos" w:hAnsi="Aptos"/>
                <w:webHidden/>
                <w:sz w:val="22"/>
                <w:szCs w:val="22"/>
              </w:rPr>
              <w:t>3</w:t>
            </w:r>
            <w:r w:rsidR="00F20BB9" w:rsidRPr="001D2A1A">
              <w:rPr>
                <w:rFonts w:ascii="Aptos" w:hAnsi="Aptos"/>
                <w:webHidden/>
                <w:sz w:val="22"/>
                <w:szCs w:val="22"/>
              </w:rPr>
              <w:fldChar w:fldCharType="end"/>
            </w:r>
          </w:hyperlink>
        </w:p>
        <w:p w14:paraId="5FDB4F32" w14:textId="329837BC"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08" w:history="1">
            <w:r w:rsidRPr="001D2A1A">
              <w:rPr>
                <w:rStyle w:val="Hyperlnk"/>
                <w:rFonts w:ascii="Aptos" w:hAnsi="Aptos"/>
                <w:sz w:val="22"/>
                <w:szCs w:val="22"/>
              </w:rPr>
              <w:t>SAMVERKAN I ARBETSMILJÖARBETET</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_Toc216352908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4</w:t>
            </w:r>
            <w:r w:rsidRPr="001D2A1A">
              <w:rPr>
                <w:rFonts w:ascii="Aptos" w:hAnsi="Aptos"/>
                <w:webHidden/>
                <w:sz w:val="22"/>
                <w:szCs w:val="22"/>
              </w:rPr>
              <w:fldChar w:fldCharType="end"/>
            </w:r>
          </w:hyperlink>
        </w:p>
        <w:p w14:paraId="7B7A244A" w14:textId="30AB4807"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09" w:history="1">
            <w:r w:rsidRPr="001D2A1A">
              <w:rPr>
                <w:rStyle w:val="Hyperlnk"/>
                <w:rFonts w:ascii="Aptos" w:hAnsi="Aptos"/>
                <w:sz w:val="22"/>
                <w:szCs w:val="22"/>
              </w:rPr>
              <w:t>FÖRDELNING AV ARBETSMILJÖUPPGIFTER</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_Toc216352909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5</w:t>
            </w:r>
            <w:r w:rsidRPr="001D2A1A">
              <w:rPr>
                <w:rFonts w:ascii="Aptos" w:hAnsi="Aptos"/>
                <w:webHidden/>
                <w:sz w:val="22"/>
                <w:szCs w:val="22"/>
              </w:rPr>
              <w:fldChar w:fldCharType="end"/>
            </w:r>
          </w:hyperlink>
        </w:p>
        <w:p w14:paraId="17CF1B6E" w14:textId="629C0F83"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0" w:history="1">
            <w:r w:rsidRPr="001D2A1A">
              <w:rPr>
                <w:rStyle w:val="Hyperlnk"/>
                <w:rFonts w:ascii="Aptos" w:hAnsi="Aptos"/>
                <w:sz w:val="22"/>
                <w:szCs w:val="22"/>
              </w:rPr>
              <w:t>KUNSKAP OCH KOMPETENS I ARBETSMILJÖARBETE</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_Toc216352910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5</w:t>
            </w:r>
            <w:r w:rsidRPr="001D2A1A">
              <w:rPr>
                <w:rFonts w:ascii="Aptos" w:hAnsi="Aptos"/>
                <w:webHidden/>
                <w:sz w:val="22"/>
                <w:szCs w:val="22"/>
              </w:rPr>
              <w:fldChar w:fldCharType="end"/>
            </w:r>
          </w:hyperlink>
        </w:p>
        <w:p w14:paraId="7F5BF7D7" w14:textId="1FE5DFAF"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1" w:history="1">
            <w:r w:rsidRPr="001D2A1A">
              <w:rPr>
                <w:rStyle w:val="Hyperlnk"/>
                <w:rFonts w:ascii="Aptos" w:hAnsi="Aptos"/>
                <w:sz w:val="22"/>
                <w:szCs w:val="22"/>
              </w:rPr>
              <w:t>UNDERSÖKA ARBETSMILJÖN</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_Toc216352911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7</w:t>
            </w:r>
            <w:r w:rsidRPr="001D2A1A">
              <w:rPr>
                <w:rFonts w:ascii="Aptos" w:hAnsi="Aptos"/>
                <w:webHidden/>
                <w:sz w:val="22"/>
                <w:szCs w:val="22"/>
              </w:rPr>
              <w:fldChar w:fldCharType="end"/>
            </w:r>
          </w:hyperlink>
        </w:p>
        <w:p w14:paraId="063FEBBE" w14:textId="6237EC1E"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2" w:history="1">
            <w:r w:rsidRPr="001D2A1A">
              <w:rPr>
                <w:rStyle w:val="Hyperlnk"/>
                <w:rFonts w:ascii="Aptos" w:hAnsi="Aptos"/>
                <w:sz w:val="22"/>
                <w:szCs w:val="22"/>
              </w:rPr>
              <w:t>RISKBEDÖMA ARBETSMILJÖN, VIDTA ÅTGÄRDER OCH TA FRAM HANDLINGSPLAN</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_Toc216352912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9</w:t>
            </w:r>
            <w:r w:rsidRPr="001D2A1A">
              <w:rPr>
                <w:rFonts w:ascii="Aptos" w:hAnsi="Aptos"/>
                <w:webHidden/>
                <w:sz w:val="22"/>
                <w:szCs w:val="22"/>
              </w:rPr>
              <w:fldChar w:fldCharType="end"/>
            </w:r>
          </w:hyperlink>
        </w:p>
        <w:p w14:paraId="5D439C95" w14:textId="7F5120D4"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3" w:history="1">
            <w:r w:rsidRPr="001D2A1A">
              <w:rPr>
                <w:rStyle w:val="Hyperlnk"/>
                <w:rFonts w:ascii="Aptos" w:hAnsi="Aptos"/>
                <w:sz w:val="22"/>
                <w:szCs w:val="22"/>
              </w:rPr>
              <w:t>RISKBEDÖMNING OCH KONSEKVENSANALYS INFÖR FÖRÄNDRINGAR I VERKSAMHETEN</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_Toc216352913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11</w:t>
            </w:r>
            <w:r w:rsidRPr="001D2A1A">
              <w:rPr>
                <w:rFonts w:ascii="Aptos" w:hAnsi="Aptos"/>
                <w:webHidden/>
                <w:sz w:val="22"/>
                <w:szCs w:val="22"/>
              </w:rPr>
              <w:fldChar w:fldCharType="end"/>
            </w:r>
          </w:hyperlink>
        </w:p>
        <w:p w14:paraId="05DAE1B0" w14:textId="59847720"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4" w:history="1">
            <w:r w:rsidRPr="001D2A1A">
              <w:rPr>
                <w:rStyle w:val="Hyperlnk"/>
                <w:rFonts w:ascii="Aptos" w:hAnsi="Aptos"/>
                <w:sz w:val="22"/>
                <w:szCs w:val="22"/>
              </w:rPr>
              <w:t>RISKBEDÖMNING AV MINDERÅRIGAS ARBETSMILJÖ</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_Toc216352914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12</w:t>
            </w:r>
            <w:r w:rsidRPr="001D2A1A">
              <w:rPr>
                <w:rFonts w:ascii="Aptos" w:hAnsi="Aptos"/>
                <w:webHidden/>
                <w:sz w:val="22"/>
                <w:szCs w:val="22"/>
              </w:rPr>
              <w:fldChar w:fldCharType="end"/>
            </w:r>
          </w:hyperlink>
        </w:p>
        <w:p w14:paraId="3910E372" w14:textId="6FB38670"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5" w:history="1">
            <w:r w:rsidRPr="001D2A1A">
              <w:rPr>
                <w:rStyle w:val="Hyperlnk"/>
                <w:rFonts w:ascii="Aptos" w:hAnsi="Aptos"/>
                <w:sz w:val="22"/>
                <w:szCs w:val="22"/>
              </w:rPr>
              <w:t>RAPPORTERA OCH UTREDA TILLBUD OCH OLYCKOR</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_Toc216352915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14</w:t>
            </w:r>
            <w:r w:rsidRPr="001D2A1A">
              <w:rPr>
                <w:rFonts w:ascii="Aptos" w:hAnsi="Aptos"/>
                <w:webHidden/>
                <w:sz w:val="22"/>
                <w:szCs w:val="22"/>
              </w:rPr>
              <w:fldChar w:fldCharType="end"/>
            </w:r>
          </w:hyperlink>
        </w:p>
        <w:p w14:paraId="57F26354" w14:textId="18B838D2"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6" w:history="1">
            <w:r w:rsidRPr="001D2A1A">
              <w:rPr>
                <w:rStyle w:val="Hyperlnk"/>
                <w:rFonts w:ascii="Aptos" w:hAnsi="Aptos"/>
                <w:sz w:val="22"/>
                <w:szCs w:val="22"/>
              </w:rPr>
              <w:t>ÅRLIG UPPFÖLJNING AV DET SYSTEMATISKA ARBETSMILJÖARBETET</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_Toc216352916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15</w:t>
            </w:r>
            <w:r w:rsidRPr="001D2A1A">
              <w:rPr>
                <w:rFonts w:ascii="Aptos" w:hAnsi="Aptos"/>
                <w:webHidden/>
                <w:sz w:val="22"/>
                <w:szCs w:val="22"/>
              </w:rPr>
              <w:fldChar w:fldCharType="end"/>
            </w:r>
          </w:hyperlink>
        </w:p>
        <w:p w14:paraId="08D98255" w14:textId="3DFAC0B1"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7" w:history="1">
            <w:r w:rsidRPr="001D2A1A">
              <w:rPr>
                <w:rStyle w:val="Hyperlnk"/>
                <w:rFonts w:ascii="Aptos" w:hAnsi="Aptos"/>
                <w:sz w:val="22"/>
                <w:szCs w:val="22"/>
              </w:rPr>
              <w:t>RUTIN VID SJUKDOM, VÅRD AV SJUKT BARN OCH REHABLITERING</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_Toc216352917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16</w:t>
            </w:r>
            <w:r w:rsidRPr="001D2A1A">
              <w:rPr>
                <w:rFonts w:ascii="Aptos" w:hAnsi="Aptos"/>
                <w:webHidden/>
                <w:sz w:val="22"/>
                <w:szCs w:val="22"/>
              </w:rPr>
              <w:fldChar w:fldCharType="end"/>
            </w:r>
          </w:hyperlink>
        </w:p>
        <w:p w14:paraId="1B69B12D" w14:textId="570ABBBC"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8" w:history="1">
            <w:r w:rsidRPr="001D2A1A">
              <w:rPr>
                <w:rStyle w:val="Hyperlnk"/>
                <w:rFonts w:ascii="Aptos" w:hAnsi="Aptos"/>
                <w:sz w:val="22"/>
                <w:szCs w:val="22"/>
              </w:rPr>
              <w:t>RUTIN VID MISSBRUK OCH MISSKÖTSEL</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_Toc216352918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17</w:t>
            </w:r>
            <w:r w:rsidRPr="001D2A1A">
              <w:rPr>
                <w:rFonts w:ascii="Aptos" w:hAnsi="Aptos"/>
                <w:webHidden/>
                <w:sz w:val="22"/>
                <w:szCs w:val="22"/>
              </w:rPr>
              <w:fldChar w:fldCharType="end"/>
            </w:r>
          </w:hyperlink>
        </w:p>
        <w:p w14:paraId="40BECAF6" w14:textId="5C6F6250"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19" w:history="1">
            <w:r w:rsidRPr="001D2A1A">
              <w:rPr>
                <w:rStyle w:val="Hyperlnk"/>
                <w:rFonts w:ascii="Aptos" w:hAnsi="Aptos"/>
                <w:sz w:val="22"/>
                <w:szCs w:val="22"/>
              </w:rPr>
              <w:t>ALKOHOL OCH DROGER</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_Toc216352919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17</w:t>
            </w:r>
            <w:r w:rsidRPr="001D2A1A">
              <w:rPr>
                <w:rFonts w:ascii="Aptos" w:hAnsi="Aptos"/>
                <w:webHidden/>
                <w:sz w:val="22"/>
                <w:szCs w:val="22"/>
              </w:rPr>
              <w:fldChar w:fldCharType="end"/>
            </w:r>
          </w:hyperlink>
        </w:p>
        <w:p w14:paraId="727D215F" w14:textId="0F206718"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20" w:history="1">
            <w:r w:rsidRPr="001D2A1A">
              <w:rPr>
                <w:rStyle w:val="Hyperlnk"/>
                <w:rFonts w:ascii="Aptos" w:hAnsi="Aptos"/>
                <w:sz w:val="22"/>
                <w:szCs w:val="22"/>
              </w:rPr>
              <w:t>KRÄNKANDE BEHANDLING OCH TRAKASSERIER</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_Toc216352920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17</w:t>
            </w:r>
            <w:r w:rsidRPr="001D2A1A">
              <w:rPr>
                <w:rFonts w:ascii="Aptos" w:hAnsi="Aptos"/>
                <w:webHidden/>
                <w:sz w:val="22"/>
                <w:szCs w:val="22"/>
              </w:rPr>
              <w:fldChar w:fldCharType="end"/>
            </w:r>
          </w:hyperlink>
        </w:p>
        <w:p w14:paraId="457629D4" w14:textId="0205BC5B"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21" w:history="1">
            <w:r w:rsidRPr="001D2A1A">
              <w:rPr>
                <w:rStyle w:val="Hyperlnk"/>
                <w:rFonts w:ascii="Aptos" w:hAnsi="Aptos"/>
                <w:sz w:val="22"/>
                <w:szCs w:val="22"/>
              </w:rPr>
              <w:t>RUTINER FÖR ARBETE MOT KRÄNKANDE SÄRBEHANDLING OCH TRAKASSERIER</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_Toc216352921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19</w:t>
            </w:r>
            <w:r w:rsidRPr="001D2A1A">
              <w:rPr>
                <w:rFonts w:ascii="Aptos" w:hAnsi="Aptos"/>
                <w:webHidden/>
                <w:sz w:val="22"/>
                <w:szCs w:val="22"/>
              </w:rPr>
              <w:fldChar w:fldCharType="end"/>
            </w:r>
          </w:hyperlink>
        </w:p>
        <w:p w14:paraId="612F8EA5" w14:textId="7283F649"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22" w:history="1">
            <w:r w:rsidRPr="001D2A1A">
              <w:rPr>
                <w:rStyle w:val="Hyperlnk"/>
                <w:rFonts w:ascii="Aptos" w:hAnsi="Aptos"/>
                <w:sz w:val="22"/>
                <w:szCs w:val="22"/>
              </w:rPr>
              <w:t>FRISKVÅRD</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_Toc216352922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19</w:t>
            </w:r>
            <w:r w:rsidRPr="001D2A1A">
              <w:rPr>
                <w:rFonts w:ascii="Aptos" w:hAnsi="Aptos"/>
                <w:webHidden/>
                <w:sz w:val="22"/>
                <w:szCs w:val="22"/>
              </w:rPr>
              <w:fldChar w:fldCharType="end"/>
            </w:r>
          </w:hyperlink>
        </w:p>
        <w:p w14:paraId="7880279B" w14:textId="606D0443"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23" w:history="1">
            <w:r w:rsidRPr="001D2A1A">
              <w:rPr>
                <w:rStyle w:val="Hyperlnk"/>
                <w:rFonts w:ascii="Aptos" w:hAnsi="Aptos"/>
                <w:sz w:val="22"/>
                <w:szCs w:val="22"/>
              </w:rPr>
              <w:t>ARBETSKLÄDER OCH SKYDDSUTRUSTNING</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_Toc216352923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20</w:t>
            </w:r>
            <w:r w:rsidRPr="001D2A1A">
              <w:rPr>
                <w:rFonts w:ascii="Aptos" w:hAnsi="Aptos"/>
                <w:webHidden/>
                <w:sz w:val="22"/>
                <w:szCs w:val="22"/>
              </w:rPr>
              <w:fldChar w:fldCharType="end"/>
            </w:r>
          </w:hyperlink>
        </w:p>
        <w:p w14:paraId="677C5314" w14:textId="05FF4BEE"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24" w:history="1">
            <w:r w:rsidRPr="001D2A1A">
              <w:rPr>
                <w:rStyle w:val="Hyperlnk"/>
                <w:rFonts w:ascii="Aptos" w:hAnsi="Aptos"/>
                <w:sz w:val="22"/>
                <w:szCs w:val="22"/>
              </w:rPr>
              <w:t>INTRODUKTION AV NYA MEDARBETARE</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_Toc216352924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21</w:t>
            </w:r>
            <w:r w:rsidRPr="001D2A1A">
              <w:rPr>
                <w:rFonts w:ascii="Aptos" w:hAnsi="Aptos"/>
                <w:webHidden/>
                <w:sz w:val="22"/>
                <w:szCs w:val="22"/>
              </w:rPr>
              <w:fldChar w:fldCharType="end"/>
            </w:r>
          </w:hyperlink>
        </w:p>
        <w:p w14:paraId="278C0427" w14:textId="4E13D85A" w:rsidR="00F20BB9" w:rsidRPr="001D2A1A" w:rsidRDefault="00F20BB9">
          <w:pPr>
            <w:pStyle w:val="Innehll1"/>
            <w:rPr>
              <w:rFonts w:ascii="Aptos" w:eastAsiaTheme="minorEastAsia" w:hAnsi="Aptos" w:cstheme="minorBidi"/>
              <w:kern w:val="2"/>
              <w:sz w:val="22"/>
              <w:szCs w:val="22"/>
              <w:lang w:eastAsia="sv-SE"/>
              <w14:ligatures w14:val="standardContextual"/>
            </w:rPr>
          </w:pPr>
          <w:hyperlink w:anchor="_Toc216352925" w:history="1">
            <w:r w:rsidRPr="001D2A1A">
              <w:rPr>
                <w:rStyle w:val="Hyperlnk"/>
                <w:rFonts w:ascii="Aptos" w:hAnsi="Aptos"/>
                <w:sz w:val="22"/>
                <w:szCs w:val="22"/>
              </w:rPr>
              <w:t>GÄLLANDE FÖRESKRIFTER I NUMMERORDNING</w:t>
            </w:r>
            <w:r w:rsidRPr="001D2A1A">
              <w:rPr>
                <w:rFonts w:ascii="Aptos" w:hAnsi="Aptos"/>
                <w:webHidden/>
                <w:sz w:val="22"/>
                <w:szCs w:val="22"/>
              </w:rPr>
              <w:tab/>
            </w:r>
            <w:r w:rsidRPr="001D2A1A">
              <w:rPr>
                <w:rFonts w:ascii="Aptos" w:hAnsi="Aptos"/>
                <w:webHidden/>
                <w:sz w:val="22"/>
                <w:szCs w:val="22"/>
              </w:rPr>
              <w:fldChar w:fldCharType="begin"/>
            </w:r>
            <w:r w:rsidRPr="001D2A1A">
              <w:rPr>
                <w:rFonts w:ascii="Aptos" w:hAnsi="Aptos"/>
                <w:webHidden/>
                <w:sz w:val="22"/>
                <w:szCs w:val="22"/>
              </w:rPr>
              <w:instrText xml:space="preserve"> PAGEREF _Toc216352925 \h </w:instrText>
            </w:r>
            <w:r w:rsidRPr="001D2A1A">
              <w:rPr>
                <w:rFonts w:ascii="Aptos" w:hAnsi="Aptos"/>
                <w:webHidden/>
                <w:sz w:val="22"/>
                <w:szCs w:val="22"/>
              </w:rPr>
            </w:r>
            <w:r w:rsidRPr="001D2A1A">
              <w:rPr>
                <w:rFonts w:ascii="Aptos" w:hAnsi="Aptos"/>
                <w:webHidden/>
                <w:sz w:val="22"/>
                <w:szCs w:val="22"/>
              </w:rPr>
              <w:fldChar w:fldCharType="separate"/>
            </w:r>
            <w:r w:rsidRPr="001D2A1A">
              <w:rPr>
                <w:rFonts w:ascii="Aptos" w:hAnsi="Aptos"/>
                <w:webHidden/>
                <w:sz w:val="22"/>
                <w:szCs w:val="22"/>
              </w:rPr>
              <w:t>24</w:t>
            </w:r>
            <w:r w:rsidRPr="001D2A1A">
              <w:rPr>
                <w:rFonts w:ascii="Aptos" w:hAnsi="Aptos"/>
                <w:webHidden/>
                <w:sz w:val="22"/>
                <w:szCs w:val="22"/>
              </w:rPr>
              <w:fldChar w:fldCharType="end"/>
            </w:r>
          </w:hyperlink>
        </w:p>
        <w:p w14:paraId="52FC318F" w14:textId="4188167F" w:rsidR="00D23550" w:rsidRPr="001D2A1A" w:rsidRDefault="00830DC5" w:rsidP="0026172C">
          <w:pPr>
            <w:shd w:val="clear" w:color="auto" w:fill="F2F2F2" w:themeFill="background1" w:themeFillShade="F2"/>
            <w:rPr>
              <w:szCs w:val="22"/>
            </w:rPr>
          </w:pPr>
          <w:r w:rsidRPr="001D2A1A">
            <w:rPr>
              <w:b/>
              <w:bCs/>
              <w:szCs w:val="22"/>
            </w:rPr>
            <w:fldChar w:fldCharType="end"/>
          </w:r>
        </w:p>
      </w:sdtContent>
    </w:sdt>
    <w:p w14:paraId="3D839555" w14:textId="66F0B410" w:rsidR="00171405" w:rsidRDefault="00171405" w:rsidP="00042826">
      <w:bookmarkStart w:id="0" w:name="Arbetsmiljöhandbok"/>
      <w:bookmarkStart w:id="1" w:name="Årsplanering"/>
      <w:bookmarkEnd w:id="0"/>
    </w:p>
    <w:p w14:paraId="5A4873B0" w14:textId="7B28E950" w:rsidR="00171405" w:rsidRDefault="00171405" w:rsidP="00042826"/>
    <w:p w14:paraId="7BF9724D" w14:textId="5742BF56" w:rsidR="001E7E8F" w:rsidRDefault="001E7E8F">
      <w:r>
        <w:br w:type="page"/>
      </w:r>
    </w:p>
    <w:p w14:paraId="36B332F7" w14:textId="2137F0F4" w:rsidR="00171405" w:rsidRDefault="001E7E8F" w:rsidP="00042826">
      <w:r w:rsidRPr="00797C8F">
        <w:rPr>
          <w:rFonts w:eastAsiaTheme="majorEastAsia"/>
          <w:b/>
          <w:bCs/>
          <w:noProof/>
          <w:sz w:val="36"/>
          <w:szCs w:val="36"/>
        </w:rPr>
        <w:lastRenderedPageBreak/>
        <w:drawing>
          <wp:anchor distT="0" distB="0" distL="114300" distR="114300" simplePos="0" relativeHeight="251658240" behindDoc="1" locked="0" layoutInCell="1" allowOverlap="1" wp14:anchorId="7AC83A09" wp14:editId="4394D7B7">
            <wp:simplePos x="0" y="0"/>
            <wp:positionH relativeFrom="page">
              <wp:align>left</wp:align>
            </wp:positionH>
            <wp:positionV relativeFrom="paragraph">
              <wp:posOffset>-1612265</wp:posOffset>
            </wp:positionV>
            <wp:extent cx="7543800" cy="3009900"/>
            <wp:effectExtent l="0" t="0" r="0" b="0"/>
            <wp:wrapNone/>
            <wp:docPr id="454502102" name="Bildobjekt 1" descr="En bild som visar text, skärmbild&#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502102" name="Bildobjekt 1" descr="En bild som visar text, skärmbild&#10;&#10;AI-genererat innehåll kan vara felaktigt."/>
                    <pic:cNvPicPr/>
                  </pic:nvPicPr>
                  <pic:blipFill rotWithShape="1">
                    <a:blip r:embed="rId11"/>
                    <a:srcRect t="35913" b="4348"/>
                    <a:stretch/>
                  </pic:blipFill>
                  <pic:spPr bwMode="auto">
                    <a:xfrm>
                      <a:off x="0" y="0"/>
                      <a:ext cx="7543800" cy="3009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D056D" w14:textId="77777777" w:rsidR="00171405" w:rsidRDefault="00171405" w:rsidP="00042826"/>
    <w:p w14:paraId="108A9734" w14:textId="77777777" w:rsidR="00171405" w:rsidRDefault="00171405" w:rsidP="00042826"/>
    <w:p w14:paraId="7338E091" w14:textId="77777777" w:rsidR="00171405" w:rsidRDefault="00171405" w:rsidP="00042826"/>
    <w:p w14:paraId="3408548F" w14:textId="63432038" w:rsidR="00171405" w:rsidRDefault="00171405" w:rsidP="00042826"/>
    <w:p w14:paraId="3688A08F" w14:textId="50FDA38F" w:rsidR="004778CF" w:rsidRPr="00982DC4" w:rsidRDefault="00A02AA0" w:rsidP="00FE3A48">
      <w:pPr>
        <w:pStyle w:val="Rubrik1"/>
        <w:ind w:right="991"/>
        <w:rPr>
          <w:rFonts w:cs="Times New Roman"/>
          <w:b w:val="0"/>
          <w:szCs w:val="22"/>
        </w:rPr>
      </w:pPr>
      <w:bookmarkStart w:id="2" w:name="_Toc216352907"/>
      <w:r w:rsidRPr="00996462">
        <w:rPr>
          <w:rStyle w:val="Rubrik1Char"/>
          <w:b/>
          <w:bCs/>
        </w:rPr>
        <w:t>Å</w:t>
      </w:r>
      <w:bookmarkEnd w:id="1"/>
      <w:r w:rsidR="004778CF" w:rsidRPr="00996462">
        <w:rPr>
          <w:rStyle w:val="Rubrik1Char"/>
          <w:b/>
          <w:bCs/>
        </w:rPr>
        <w:t>RSPLANERING</w:t>
      </w:r>
      <w:r w:rsidRPr="00996462">
        <w:rPr>
          <w:rStyle w:val="Rubrik1Char"/>
          <w:b/>
          <w:bCs/>
        </w:rPr>
        <w:br/>
      </w:r>
      <w:r w:rsidRPr="00982DC4">
        <w:rPr>
          <w:rFonts w:cs="Times New Roman"/>
          <w:szCs w:val="22"/>
        </w:rPr>
        <w:t>Januari</w:t>
      </w:r>
      <w:bookmarkEnd w:id="2"/>
    </w:p>
    <w:p w14:paraId="3EEB6FC7" w14:textId="42D5D34D" w:rsidR="00BD66E6" w:rsidRPr="00982DC4" w:rsidRDefault="00A02AA0" w:rsidP="00043E0F">
      <w:pPr>
        <w:pStyle w:val="Liststycke"/>
        <w:numPr>
          <w:ilvl w:val="0"/>
          <w:numId w:val="29"/>
        </w:numPr>
        <w:spacing w:after="0"/>
        <w:ind w:right="991"/>
        <w:rPr>
          <w:rFonts w:cs="Times New Roman"/>
          <w:b/>
          <w:szCs w:val="22"/>
        </w:rPr>
      </w:pPr>
      <w:r w:rsidRPr="00982DC4">
        <w:rPr>
          <w:rFonts w:cs="Times New Roman"/>
          <w:szCs w:val="22"/>
        </w:rPr>
        <w:t>Möte med Arbetsmiljögruppen</w:t>
      </w:r>
      <w:r w:rsidR="00DC6B9A" w:rsidRPr="00982DC4">
        <w:rPr>
          <w:rFonts w:cs="Times New Roman"/>
          <w:szCs w:val="22"/>
        </w:rPr>
        <w:t xml:space="preserve"> - skyddsrond</w:t>
      </w:r>
      <w:r w:rsidRPr="00982DC4">
        <w:rPr>
          <w:rFonts w:cs="Times New Roman"/>
          <w:szCs w:val="22"/>
        </w:rPr>
        <w:t>. Genomgång av risker på anläggningen</w:t>
      </w:r>
      <w:r w:rsidR="00502AE6">
        <w:rPr>
          <w:rFonts w:cs="Times New Roman"/>
          <w:szCs w:val="22"/>
        </w:rPr>
        <w:t>, h</w:t>
      </w:r>
      <w:r w:rsidRPr="00982DC4">
        <w:rPr>
          <w:rFonts w:cs="Times New Roman"/>
          <w:szCs w:val="22"/>
        </w:rPr>
        <w:t xml:space="preserve">andlingsplan utformas. </w:t>
      </w:r>
    </w:p>
    <w:p w14:paraId="2EE40AF5" w14:textId="77777777" w:rsidR="00BD66E6" w:rsidRPr="00982DC4" w:rsidRDefault="00DC6B9A" w:rsidP="00043E0F">
      <w:pPr>
        <w:pStyle w:val="Liststycke"/>
        <w:numPr>
          <w:ilvl w:val="0"/>
          <w:numId w:val="29"/>
        </w:numPr>
        <w:spacing w:after="0"/>
        <w:ind w:left="709" w:right="991"/>
        <w:rPr>
          <w:rFonts w:cs="Times New Roman"/>
          <w:b/>
          <w:szCs w:val="22"/>
        </w:rPr>
      </w:pPr>
      <w:r w:rsidRPr="00982DC4">
        <w:rPr>
          <w:rFonts w:cs="Times New Roman"/>
          <w:szCs w:val="22"/>
        </w:rPr>
        <w:t xml:space="preserve">Kontroll och eventuell påfyllnad av första hjälpen </w:t>
      </w:r>
      <w:r w:rsidR="00531976" w:rsidRPr="00982DC4">
        <w:rPr>
          <w:rFonts w:cs="Times New Roman"/>
          <w:szCs w:val="22"/>
        </w:rPr>
        <w:t>station</w:t>
      </w:r>
      <w:r w:rsidRPr="00982DC4">
        <w:rPr>
          <w:rFonts w:cs="Times New Roman"/>
          <w:szCs w:val="22"/>
        </w:rPr>
        <w:t>.</w:t>
      </w:r>
    </w:p>
    <w:p w14:paraId="49BFA41E" w14:textId="77777777" w:rsidR="00BD66E6" w:rsidRPr="00982DC4" w:rsidRDefault="00BD66E6" w:rsidP="00043E0F">
      <w:pPr>
        <w:spacing w:after="0"/>
        <w:ind w:right="991"/>
        <w:rPr>
          <w:rFonts w:cs="Times New Roman"/>
          <w:b/>
          <w:szCs w:val="22"/>
        </w:rPr>
      </w:pPr>
    </w:p>
    <w:p w14:paraId="1A4B5F6E" w14:textId="30FBDFA6" w:rsidR="00BD66E6" w:rsidRPr="00982DC4" w:rsidRDefault="00A02AA0" w:rsidP="00043E0F">
      <w:pPr>
        <w:spacing w:after="0"/>
        <w:ind w:right="991"/>
        <w:rPr>
          <w:rFonts w:cs="Times New Roman"/>
          <w:b/>
          <w:szCs w:val="22"/>
        </w:rPr>
      </w:pPr>
      <w:r w:rsidRPr="00982DC4">
        <w:rPr>
          <w:rFonts w:cs="Times New Roman"/>
          <w:b/>
          <w:szCs w:val="22"/>
        </w:rPr>
        <w:t>Februari</w:t>
      </w:r>
    </w:p>
    <w:p w14:paraId="221C7D9A" w14:textId="77777777" w:rsidR="00441E5D" w:rsidRPr="00982DC4" w:rsidRDefault="00DC6B9A" w:rsidP="00043E0F">
      <w:pPr>
        <w:pStyle w:val="Liststycke"/>
        <w:numPr>
          <w:ilvl w:val="0"/>
          <w:numId w:val="30"/>
        </w:numPr>
        <w:spacing w:after="0"/>
        <w:ind w:right="991"/>
        <w:rPr>
          <w:rFonts w:cs="Times New Roman"/>
          <w:b/>
          <w:szCs w:val="22"/>
        </w:rPr>
      </w:pPr>
      <w:r w:rsidRPr="00982DC4">
        <w:rPr>
          <w:rFonts w:cs="Times New Roman"/>
          <w:szCs w:val="22"/>
        </w:rPr>
        <w:t>Genomgång av sjukfrånvaro.</w:t>
      </w:r>
    </w:p>
    <w:p w14:paraId="48EE8578" w14:textId="77777777" w:rsidR="00441E5D" w:rsidRPr="00982DC4" w:rsidRDefault="00441E5D" w:rsidP="00043E0F">
      <w:pPr>
        <w:spacing w:after="0"/>
        <w:ind w:right="991"/>
        <w:rPr>
          <w:rFonts w:cs="Times New Roman"/>
          <w:b/>
          <w:szCs w:val="22"/>
        </w:rPr>
      </w:pPr>
    </w:p>
    <w:p w14:paraId="7C886255" w14:textId="0646105D" w:rsidR="00441E5D" w:rsidRPr="00982DC4" w:rsidRDefault="00A02AA0" w:rsidP="00043E0F">
      <w:pPr>
        <w:spacing w:after="0"/>
        <w:ind w:right="991"/>
        <w:rPr>
          <w:rFonts w:cs="Times New Roman"/>
          <w:b/>
          <w:szCs w:val="22"/>
        </w:rPr>
      </w:pPr>
      <w:r w:rsidRPr="00982DC4">
        <w:rPr>
          <w:rFonts w:cs="Times New Roman"/>
          <w:b/>
          <w:szCs w:val="22"/>
        </w:rPr>
        <w:t>Mars</w:t>
      </w:r>
    </w:p>
    <w:p w14:paraId="5E31BFE3" w14:textId="77777777" w:rsidR="00441E5D" w:rsidRPr="00982DC4" w:rsidRDefault="005F4BFB" w:rsidP="00043E0F">
      <w:pPr>
        <w:pStyle w:val="Liststycke"/>
        <w:numPr>
          <w:ilvl w:val="0"/>
          <w:numId w:val="30"/>
        </w:numPr>
        <w:spacing w:after="0"/>
        <w:ind w:right="991"/>
        <w:rPr>
          <w:rFonts w:cs="Times New Roman"/>
          <w:szCs w:val="22"/>
        </w:rPr>
      </w:pPr>
      <w:r w:rsidRPr="00982DC4">
        <w:rPr>
          <w:rFonts w:cs="Times New Roman"/>
          <w:szCs w:val="22"/>
        </w:rPr>
        <w:t xml:space="preserve">Uppdatering av kontaktlista vid kris. </w:t>
      </w:r>
      <w:r w:rsidR="00DC6B9A" w:rsidRPr="00982DC4">
        <w:rPr>
          <w:rFonts w:cs="Times New Roman"/>
          <w:szCs w:val="22"/>
        </w:rPr>
        <w:t>Medarbetarsamtal</w:t>
      </w:r>
      <w:r w:rsidRPr="00982DC4">
        <w:rPr>
          <w:rFonts w:cs="Times New Roman"/>
          <w:szCs w:val="22"/>
        </w:rPr>
        <w:t>.</w:t>
      </w:r>
      <w:r w:rsidR="00A02AA0" w:rsidRPr="00982DC4">
        <w:rPr>
          <w:rFonts w:cs="Times New Roman"/>
          <w:szCs w:val="22"/>
        </w:rPr>
        <w:br/>
      </w:r>
    </w:p>
    <w:p w14:paraId="6646B8F5" w14:textId="77777777" w:rsidR="00441E5D" w:rsidRPr="00982DC4" w:rsidRDefault="00A02AA0" w:rsidP="00043E0F">
      <w:pPr>
        <w:spacing w:after="0"/>
        <w:ind w:right="991"/>
        <w:rPr>
          <w:rFonts w:cs="Times New Roman"/>
          <w:b/>
          <w:szCs w:val="22"/>
        </w:rPr>
      </w:pPr>
      <w:r w:rsidRPr="00982DC4">
        <w:rPr>
          <w:rFonts w:cs="Times New Roman"/>
          <w:b/>
          <w:szCs w:val="22"/>
        </w:rPr>
        <w:t>April</w:t>
      </w:r>
    </w:p>
    <w:p w14:paraId="3D2FB332" w14:textId="77777777" w:rsidR="00441E5D" w:rsidRPr="00982DC4" w:rsidRDefault="00A02AA0" w:rsidP="00043E0F">
      <w:pPr>
        <w:pStyle w:val="Liststycke"/>
        <w:numPr>
          <w:ilvl w:val="0"/>
          <w:numId w:val="30"/>
        </w:numPr>
        <w:spacing w:after="0"/>
        <w:ind w:right="991"/>
        <w:rPr>
          <w:rFonts w:cs="Times New Roman"/>
          <w:szCs w:val="22"/>
        </w:rPr>
      </w:pPr>
      <w:r w:rsidRPr="00982DC4">
        <w:rPr>
          <w:rFonts w:cs="Times New Roman"/>
          <w:szCs w:val="22"/>
        </w:rPr>
        <w:t xml:space="preserve">Kontroll av maskiner; traktor, betesputs, åkgräsklippare, fyrhjuling. </w:t>
      </w:r>
    </w:p>
    <w:p w14:paraId="79D5BCE1" w14:textId="77777777" w:rsidR="00441E5D" w:rsidRPr="00982DC4" w:rsidRDefault="00441E5D" w:rsidP="00043E0F">
      <w:pPr>
        <w:spacing w:after="0"/>
        <w:ind w:right="991"/>
        <w:rPr>
          <w:rFonts w:cs="Times New Roman"/>
          <w:b/>
          <w:szCs w:val="22"/>
        </w:rPr>
      </w:pPr>
    </w:p>
    <w:p w14:paraId="528AF52E" w14:textId="77777777" w:rsidR="00441E5D" w:rsidRPr="00982DC4" w:rsidRDefault="00A02AA0" w:rsidP="00043E0F">
      <w:pPr>
        <w:spacing w:after="0"/>
        <w:ind w:right="991"/>
        <w:rPr>
          <w:rFonts w:cs="Times New Roman"/>
          <w:b/>
          <w:szCs w:val="22"/>
        </w:rPr>
      </w:pPr>
      <w:r w:rsidRPr="00982DC4">
        <w:rPr>
          <w:rFonts w:cs="Times New Roman"/>
          <w:b/>
          <w:szCs w:val="22"/>
        </w:rPr>
        <w:t>Maj</w:t>
      </w:r>
    </w:p>
    <w:p w14:paraId="7C50022E" w14:textId="77777777" w:rsidR="001B47AB" w:rsidRPr="001B47AB" w:rsidRDefault="00A02AA0" w:rsidP="00043E0F">
      <w:pPr>
        <w:pStyle w:val="Liststycke"/>
        <w:numPr>
          <w:ilvl w:val="0"/>
          <w:numId w:val="30"/>
        </w:numPr>
        <w:spacing w:after="0"/>
        <w:ind w:right="991"/>
        <w:rPr>
          <w:rFonts w:cs="Times New Roman"/>
          <w:b/>
          <w:szCs w:val="22"/>
        </w:rPr>
      </w:pPr>
      <w:r w:rsidRPr="001B47AB">
        <w:rPr>
          <w:rFonts w:cs="Times New Roman"/>
          <w:szCs w:val="22"/>
        </w:rPr>
        <w:t>Genomgång av beteshagar</w:t>
      </w:r>
      <w:r w:rsidR="00EE4A84" w:rsidRPr="001B47AB">
        <w:rPr>
          <w:rFonts w:cs="Times New Roman"/>
          <w:szCs w:val="22"/>
        </w:rPr>
        <w:t xml:space="preserve"> och väg till beteshagar</w:t>
      </w:r>
      <w:r w:rsidRPr="001B47AB">
        <w:rPr>
          <w:rFonts w:cs="Times New Roman"/>
          <w:szCs w:val="22"/>
        </w:rPr>
        <w:t xml:space="preserve">. </w:t>
      </w:r>
    </w:p>
    <w:p w14:paraId="0DFADADD" w14:textId="77777777" w:rsidR="001B47AB" w:rsidRPr="001B47AB" w:rsidRDefault="001B47AB" w:rsidP="00043E0F">
      <w:pPr>
        <w:pStyle w:val="Liststycke"/>
        <w:numPr>
          <w:ilvl w:val="0"/>
          <w:numId w:val="30"/>
        </w:numPr>
        <w:spacing w:after="0"/>
        <w:ind w:right="991"/>
        <w:rPr>
          <w:rFonts w:cs="Times New Roman"/>
          <w:b/>
          <w:szCs w:val="22"/>
        </w:rPr>
      </w:pPr>
    </w:p>
    <w:p w14:paraId="427B2D9A" w14:textId="2470946D" w:rsidR="00441E5D" w:rsidRPr="001B47AB" w:rsidRDefault="00A02AA0" w:rsidP="00043E0F">
      <w:pPr>
        <w:spacing w:after="0"/>
        <w:ind w:right="991"/>
        <w:rPr>
          <w:rFonts w:cs="Times New Roman"/>
          <w:b/>
          <w:szCs w:val="22"/>
        </w:rPr>
      </w:pPr>
      <w:r w:rsidRPr="001B47AB">
        <w:rPr>
          <w:rFonts w:cs="Times New Roman"/>
          <w:b/>
          <w:szCs w:val="22"/>
        </w:rPr>
        <w:t>Juni</w:t>
      </w:r>
    </w:p>
    <w:p w14:paraId="04833DC9" w14:textId="77777777" w:rsidR="001B47AB" w:rsidRPr="001B47AB" w:rsidRDefault="00A02AA0" w:rsidP="00043E0F">
      <w:pPr>
        <w:pStyle w:val="Liststycke"/>
        <w:numPr>
          <w:ilvl w:val="0"/>
          <w:numId w:val="31"/>
        </w:numPr>
        <w:spacing w:after="0"/>
        <w:ind w:right="991"/>
        <w:rPr>
          <w:rFonts w:cs="Times New Roman"/>
          <w:b/>
          <w:szCs w:val="22"/>
        </w:rPr>
      </w:pPr>
      <w:r w:rsidRPr="001B47AB">
        <w:rPr>
          <w:rFonts w:cs="Times New Roman"/>
          <w:szCs w:val="22"/>
        </w:rPr>
        <w:t>Eventuella renoveringar i stall/anläggning som inte är akut</w:t>
      </w:r>
      <w:r w:rsidR="006A6A11" w:rsidRPr="001B47AB">
        <w:rPr>
          <w:rFonts w:cs="Times New Roman"/>
          <w:szCs w:val="22"/>
        </w:rPr>
        <w:t>a</w:t>
      </w:r>
      <w:r w:rsidR="00DC6B9A" w:rsidRPr="001B47AB">
        <w:rPr>
          <w:rFonts w:cs="Times New Roman"/>
          <w:szCs w:val="22"/>
        </w:rPr>
        <w:t>.</w:t>
      </w:r>
    </w:p>
    <w:p w14:paraId="32207119" w14:textId="77777777" w:rsidR="001B47AB" w:rsidRDefault="001B47AB" w:rsidP="00043E0F">
      <w:pPr>
        <w:spacing w:after="0"/>
        <w:ind w:right="991"/>
        <w:rPr>
          <w:rFonts w:cs="Times New Roman"/>
          <w:b/>
          <w:szCs w:val="22"/>
        </w:rPr>
      </w:pPr>
    </w:p>
    <w:p w14:paraId="1FC12E5F" w14:textId="649E90A8" w:rsidR="00441E5D" w:rsidRPr="001B47AB" w:rsidRDefault="00A02AA0" w:rsidP="00043E0F">
      <w:pPr>
        <w:spacing w:after="0"/>
        <w:ind w:right="991"/>
        <w:rPr>
          <w:rFonts w:cs="Times New Roman"/>
          <w:b/>
          <w:szCs w:val="22"/>
        </w:rPr>
      </w:pPr>
      <w:r w:rsidRPr="001B47AB">
        <w:rPr>
          <w:rFonts w:cs="Times New Roman"/>
          <w:b/>
          <w:szCs w:val="22"/>
        </w:rPr>
        <w:t>Juli</w:t>
      </w:r>
    </w:p>
    <w:p w14:paraId="301DC426" w14:textId="77777777" w:rsidR="00E4521D" w:rsidRPr="00E4521D" w:rsidRDefault="00A02AA0" w:rsidP="00043E0F">
      <w:pPr>
        <w:pStyle w:val="Liststycke"/>
        <w:numPr>
          <w:ilvl w:val="0"/>
          <w:numId w:val="31"/>
        </w:numPr>
        <w:spacing w:after="0"/>
        <w:ind w:right="991"/>
        <w:rPr>
          <w:rFonts w:cs="Times New Roman"/>
          <w:b/>
          <w:szCs w:val="22"/>
        </w:rPr>
      </w:pPr>
      <w:r w:rsidRPr="001B47AB">
        <w:rPr>
          <w:rFonts w:cs="Times New Roman"/>
          <w:szCs w:val="22"/>
        </w:rPr>
        <w:t>Eventuella renoveringar i stall/anläggning som inte är akut</w:t>
      </w:r>
      <w:r w:rsidR="006A6A11" w:rsidRPr="001B47AB">
        <w:rPr>
          <w:rFonts w:cs="Times New Roman"/>
          <w:szCs w:val="22"/>
        </w:rPr>
        <w:t>a</w:t>
      </w:r>
      <w:r w:rsidR="00E4521D">
        <w:rPr>
          <w:rFonts w:cs="Times New Roman"/>
          <w:szCs w:val="22"/>
        </w:rPr>
        <w:t>.</w:t>
      </w:r>
    </w:p>
    <w:p w14:paraId="2E57B176" w14:textId="77777777" w:rsidR="00E4521D" w:rsidRPr="00E4521D" w:rsidRDefault="00E4521D" w:rsidP="00043E0F">
      <w:pPr>
        <w:pStyle w:val="Liststycke"/>
        <w:spacing w:after="0"/>
        <w:ind w:left="765" w:right="991"/>
        <w:rPr>
          <w:rFonts w:cs="Times New Roman"/>
          <w:b/>
          <w:szCs w:val="22"/>
        </w:rPr>
      </w:pPr>
    </w:p>
    <w:p w14:paraId="21590FD8" w14:textId="00FABE00" w:rsidR="00441E5D" w:rsidRPr="00E4521D" w:rsidRDefault="00A02AA0" w:rsidP="00043E0F">
      <w:pPr>
        <w:spacing w:after="0"/>
        <w:ind w:right="991"/>
        <w:rPr>
          <w:rFonts w:cs="Times New Roman"/>
          <w:b/>
          <w:szCs w:val="22"/>
        </w:rPr>
      </w:pPr>
      <w:r w:rsidRPr="00E4521D">
        <w:rPr>
          <w:rFonts w:cs="Times New Roman"/>
          <w:b/>
          <w:szCs w:val="22"/>
        </w:rPr>
        <w:t>Augusti</w:t>
      </w:r>
    </w:p>
    <w:p w14:paraId="106D23D2" w14:textId="77777777" w:rsidR="00E4521D" w:rsidRPr="00E4521D" w:rsidRDefault="00A02AA0" w:rsidP="00043E0F">
      <w:pPr>
        <w:pStyle w:val="Liststycke"/>
        <w:numPr>
          <w:ilvl w:val="0"/>
          <w:numId w:val="31"/>
        </w:numPr>
        <w:spacing w:after="0"/>
        <w:ind w:right="991"/>
        <w:rPr>
          <w:rFonts w:ascii="Garamond" w:hAnsi="Garamond" w:cs="Times New Roman"/>
          <w:sz w:val="28"/>
        </w:rPr>
      </w:pPr>
      <w:r w:rsidRPr="001B47AB">
        <w:rPr>
          <w:rFonts w:cs="Times New Roman"/>
          <w:szCs w:val="22"/>
        </w:rPr>
        <w:t xml:space="preserve">Möte med Arbetsmiljögruppen. </w:t>
      </w:r>
      <w:r w:rsidR="00DC6B9A" w:rsidRPr="001B47AB">
        <w:rPr>
          <w:rFonts w:cs="Times New Roman"/>
          <w:szCs w:val="22"/>
        </w:rPr>
        <w:t xml:space="preserve">Genomgång av risker på anläggningen. Handlingsplan utformas. </w:t>
      </w:r>
      <w:r w:rsidRPr="001B47AB">
        <w:rPr>
          <w:rFonts w:cs="Times New Roman"/>
          <w:szCs w:val="22"/>
        </w:rPr>
        <w:t xml:space="preserve">Kontroll och eventuell påfyllnad av första hjälpen </w:t>
      </w:r>
      <w:r w:rsidR="00531976" w:rsidRPr="001B47AB">
        <w:rPr>
          <w:rFonts w:cs="Times New Roman"/>
          <w:szCs w:val="22"/>
        </w:rPr>
        <w:t>station</w:t>
      </w:r>
      <w:r w:rsidRPr="001B47AB">
        <w:rPr>
          <w:rFonts w:cs="Times New Roman"/>
          <w:szCs w:val="22"/>
        </w:rPr>
        <w:t>.</w:t>
      </w:r>
    </w:p>
    <w:p w14:paraId="4FF1ED32" w14:textId="77777777" w:rsidR="00E4521D" w:rsidRDefault="00E4521D" w:rsidP="00043E0F">
      <w:pPr>
        <w:spacing w:after="0"/>
        <w:ind w:right="991"/>
        <w:rPr>
          <w:rFonts w:cs="Times New Roman"/>
          <w:b/>
          <w:szCs w:val="22"/>
        </w:rPr>
      </w:pPr>
    </w:p>
    <w:p w14:paraId="021DEE29" w14:textId="1CDFC76A" w:rsidR="001B47AB" w:rsidRPr="00E4521D" w:rsidRDefault="00A02AA0" w:rsidP="00043E0F">
      <w:pPr>
        <w:spacing w:after="0"/>
        <w:ind w:right="991"/>
        <w:rPr>
          <w:rFonts w:ascii="Garamond" w:hAnsi="Garamond" w:cs="Times New Roman"/>
          <w:sz w:val="28"/>
        </w:rPr>
      </w:pPr>
      <w:r w:rsidRPr="00E4521D">
        <w:rPr>
          <w:rFonts w:cs="Times New Roman"/>
          <w:b/>
          <w:szCs w:val="22"/>
        </w:rPr>
        <w:t>September</w:t>
      </w:r>
      <w:r w:rsidR="00DC6B9A" w:rsidRPr="00E4521D">
        <w:rPr>
          <w:rFonts w:cs="Times New Roman"/>
          <w:szCs w:val="22"/>
        </w:rPr>
        <w:t xml:space="preserve"> </w:t>
      </w:r>
    </w:p>
    <w:p w14:paraId="40E38943" w14:textId="77777777" w:rsidR="00E4521D" w:rsidRPr="00E4521D" w:rsidRDefault="00DC6B9A" w:rsidP="00043E0F">
      <w:pPr>
        <w:pStyle w:val="Liststycke"/>
        <w:numPr>
          <w:ilvl w:val="0"/>
          <w:numId w:val="31"/>
        </w:numPr>
        <w:spacing w:after="0"/>
        <w:ind w:right="991"/>
        <w:rPr>
          <w:rFonts w:ascii="Garamond" w:hAnsi="Garamond" w:cs="Times New Roman"/>
          <w:sz w:val="28"/>
        </w:rPr>
      </w:pPr>
      <w:r w:rsidRPr="001B47AB">
        <w:rPr>
          <w:rFonts w:cs="Times New Roman"/>
          <w:szCs w:val="22"/>
        </w:rPr>
        <w:lastRenderedPageBreak/>
        <w:t xml:space="preserve">Genomgång av </w:t>
      </w:r>
      <w:proofErr w:type="spellStart"/>
      <w:r w:rsidRPr="001B47AB">
        <w:rPr>
          <w:rFonts w:cs="Times New Roman"/>
          <w:szCs w:val="22"/>
        </w:rPr>
        <w:t>vinterhagar</w:t>
      </w:r>
      <w:proofErr w:type="spellEnd"/>
      <w:r w:rsidRPr="001B47AB">
        <w:rPr>
          <w:rFonts w:cs="Times New Roman"/>
          <w:szCs w:val="22"/>
        </w:rPr>
        <w:t xml:space="preserve"> samt se över snörasskydd </w:t>
      </w:r>
      <w:proofErr w:type="gramStart"/>
      <w:r w:rsidRPr="001B47AB">
        <w:rPr>
          <w:rFonts w:cs="Times New Roman"/>
          <w:szCs w:val="22"/>
        </w:rPr>
        <w:t>etc.</w:t>
      </w:r>
      <w:proofErr w:type="gramEnd"/>
      <w:r w:rsidRPr="001B47AB">
        <w:rPr>
          <w:rFonts w:cs="Times New Roman"/>
          <w:szCs w:val="22"/>
        </w:rPr>
        <w:t xml:space="preserve"> </w:t>
      </w:r>
    </w:p>
    <w:p w14:paraId="36F88326" w14:textId="77777777" w:rsidR="00E4521D" w:rsidRPr="00E4521D" w:rsidRDefault="00E4521D" w:rsidP="00043E0F">
      <w:pPr>
        <w:pStyle w:val="Liststycke"/>
        <w:spacing w:after="0"/>
        <w:ind w:left="765" w:right="991"/>
        <w:rPr>
          <w:rFonts w:ascii="Garamond" w:hAnsi="Garamond" w:cs="Times New Roman"/>
          <w:sz w:val="28"/>
        </w:rPr>
      </w:pPr>
    </w:p>
    <w:p w14:paraId="12811572" w14:textId="5FB17C40" w:rsidR="001B47AB" w:rsidRPr="00E4521D" w:rsidRDefault="00A02AA0" w:rsidP="00043E0F">
      <w:pPr>
        <w:spacing w:after="0"/>
        <w:ind w:right="991"/>
        <w:rPr>
          <w:rFonts w:ascii="Garamond" w:hAnsi="Garamond" w:cs="Times New Roman"/>
          <w:sz w:val="28"/>
        </w:rPr>
      </w:pPr>
      <w:r w:rsidRPr="00E4521D">
        <w:rPr>
          <w:rFonts w:cs="Times New Roman"/>
          <w:b/>
          <w:szCs w:val="22"/>
        </w:rPr>
        <w:t>Oktober</w:t>
      </w:r>
    </w:p>
    <w:p w14:paraId="7F01AD02" w14:textId="77777777" w:rsidR="00E4521D" w:rsidRPr="00E4521D" w:rsidRDefault="00A02AA0" w:rsidP="00043E0F">
      <w:pPr>
        <w:pStyle w:val="Liststycke"/>
        <w:numPr>
          <w:ilvl w:val="0"/>
          <w:numId w:val="31"/>
        </w:numPr>
        <w:spacing w:after="0"/>
        <w:ind w:right="991"/>
        <w:rPr>
          <w:rFonts w:ascii="Garamond" w:hAnsi="Garamond" w:cs="Times New Roman"/>
          <w:sz w:val="28"/>
        </w:rPr>
      </w:pPr>
      <w:r w:rsidRPr="001B47AB">
        <w:rPr>
          <w:rFonts w:cs="Times New Roman"/>
          <w:szCs w:val="22"/>
        </w:rPr>
        <w:t>Kontroll av maskiner</w:t>
      </w:r>
      <w:r w:rsidR="00DC6B9A" w:rsidRPr="001B47AB">
        <w:rPr>
          <w:rFonts w:cs="Times New Roman"/>
          <w:szCs w:val="22"/>
        </w:rPr>
        <w:t xml:space="preserve"> efter sommaren och inför vintern. </w:t>
      </w:r>
    </w:p>
    <w:p w14:paraId="14204B4A" w14:textId="77777777" w:rsidR="00E4521D" w:rsidRDefault="00E4521D" w:rsidP="00043E0F">
      <w:pPr>
        <w:spacing w:after="0"/>
        <w:ind w:right="991"/>
        <w:rPr>
          <w:rFonts w:cs="Times New Roman"/>
          <w:b/>
          <w:szCs w:val="22"/>
        </w:rPr>
      </w:pPr>
    </w:p>
    <w:p w14:paraId="61822ADE" w14:textId="3BB11931" w:rsidR="001B47AB" w:rsidRPr="00E4521D" w:rsidRDefault="00A02AA0" w:rsidP="00043E0F">
      <w:pPr>
        <w:spacing w:after="0"/>
        <w:ind w:right="991"/>
        <w:rPr>
          <w:rFonts w:ascii="Garamond" w:hAnsi="Garamond" w:cs="Times New Roman"/>
          <w:sz w:val="28"/>
        </w:rPr>
      </w:pPr>
      <w:r w:rsidRPr="00E4521D">
        <w:rPr>
          <w:rFonts w:cs="Times New Roman"/>
          <w:b/>
          <w:szCs w:val="22"/>
        </w:rPr>
        <w:t>November</w:t>
      </w:r>
      <w:r w:rsidRPr="00E4521D">
        <w:rPr>
          <w:rFonts w:cs="Times New Roman"/>
          <w:szCs w:val="22"/>
        </w:rPr>
        <w:t xml:space="preserve"> </w:t>
      </w:r>
    </w:p>
    <w:p w14:paraId="2C8E1F78" w14:textId="77777777" w:rsidR="00E4521D" w:rsidRPr="00E4521D" w:rsidRDefault="00DC6B9A" w:rsidP="00043E0F">
      <w:pPr>
        <w:pStyle w:val="Liststycke"/>
        <w:numPr>
          <w:ilvl w:val="0"/>
          <w:numId w:val="31"/>
        </w:numPr>
        <w:spacing w:after="0"/>
        <w:ind w:right="991"/>
        <w:rPr>
          <w:rFonts w:ascii="Garamond" w:hAnsi="Garamond" w:cs="Times New Roman"/>
          <w:sz w:val="28"/>
        </w:rPr>
      </w:pPr>
      <w:r w:rsidRPr="001B47AB">
        <w:rPr>
          <w:rFonts w:cs="Times New Roman"/>
          <w:szCs w:val="22"/>
        </w:rPr>
        <w:t xml:space="preserve">Brandöversyn, Första hjälpen utbildning samt brandövning med </w:t>
      </w:r>
      <w:r w:rsidR="00531976" w:rsidRPr="001B47AB">
        <w:rPr>
          <w:rFonts w:cs="Times New Roman"/>
          <w:szCs w:val="22"/>
        </w:rPr>
        <w:t>r</w:t>
      </w:r>
      <w:r w:rsidRPr="001B47AB">
        <w:rPr>
          <w:rFonts w:cs="Times New Roman"/>
          <w:szCs w:val="22"/>
        </w:rPr>
        <w:t>äddningstjä</w:t>
      </w:r>
      <w:r w:rsidR="00474F71" w:rsidRPr="001B47AB">
        <w:rPr>
          <w:rFonts w:cs="Times New Roman"/>
          <w:szCs w:val="22"/>
        </w:rPr>
        <w:t>nsten.</w:t>
      </w:r>
    </w:p>
    <w:p w14:paraId="669C72BA" w14:textId="77777777" w:rsidR="00E4521D" w:rsidRDefault="00E4521D" w:rsidP="00043E0F">
      <w:pPr>
        <w:spacing w:after="0"/>
        <w:ind w:right="991"/>
        <w:rPr>
          <w:rFonts w:cs="Times New Roman"/>
          <w:b/>
          <w:szCs w:val="22"/>
        </w:rPr>
      </w:pPr>
    </w:p>
    <w:p w14:paraId="52A32068" w14:textId="3CAA26BA" w:rsidR="001B47AB" w:rsidRPr="00E4521D" w:rsidRDefault="00A02AA0" w:rsidP="00043E0F">
      <w:pPr>
        <w:spacing w:after="0"/>
        <w:ind w:right="991"/>
        <w:rPr>
          <w:rFonts w:ascii="Garamond" w:hAnsi="Garamond" w:cs="Times New Roman"/>
          <w:sz w:val="28"/>
        </w:rPr>
      </w:pPr>
      <w:r w:rsidRPr="00E4521D">
        <w:rPr>
          <w:rFonts w:cs="Times New Roman"/>
          <w:b/>
          <w:szCs w:val="22"/>
        </w:rPr>
        <w:t>December</w:t>
      </w:r>
    </w:p>
    <w:p w14:paraId="16E31B23" w14:textId="77777777" w:rsidR="0024248A" w:rsidRPr="0024248A" w:rsidRDefault="00DC6B9A" w:rsidP="00043E0F">
      <w:pPr>
        <w:pStyle w:val="Liststycke"/>
        <w:numPr>
          <w:ilvl w:val="0"/>
          <w:numId w:val="31"/>
        </w:numPr>
        <w:spacing w:after="0"/>
        <w:ind w:right="991"/>
        <w:rPr>
          <w:rFonts w:ascii="Garamond" w:hAnsi="Garamond" w:cs="Times New Roman"/>
          <w:sz w:val="28"/>
        </w:rPr>
      </w:pPr>
      <w:r w:rsidRPr="001B47AB">
        <w:rPr>
          <w:rFonts w:cs="Times New Roman"/>
          <w:szCs w:val="22"/>
        </w:rPr>
        <w:t xml:space="preserve">Årlig uppföljning av det systematiska arbetsmiljöarbetet. Genomgång av personalhandbok och arbetsmiljöhandbok. </w:t>
      </w:r>
    </w:p>
    <w:p w14:paraId="62B3073F" w14:textId="77777777" w:rsidR="0024248A" w:rsidRPr="0024248A" w:rsidRDefault="0024248A" w:rsidP="00043E0F">
      <w:pPr>
        <w:pStyle w:val="Liststycke"/>
        <w:spacing w:after="0"/>
        <w:ind w:left="765" w:right="991"/>
        <w:rPr>
          <w:rFonts w:ascii="Garamond" w:hAnsi="Garamond" w:cs="Times New Roman"/>
          <w:sz w:val="28"/>
        </w:rPr>
      </w:pPr>
    </w:p>
    <w:p w14:paraId="5300629A" w14:textId="77777777" w:rsidR="00876093" w:rsidRDefault="00876093" w:rsidP="00043E0F">
      <w:pPr>
        <w:spacing w:after="0"/>
        <w:ind w:right="991"/>
        <w:rPr>
          <w:rFonts w:ascii="Garamond" w:hAnsi="Garamond" w:cs="Times New Roman"/>
          <w:sz w:val="28"/>
        </w:rPr>
      </w:pPr>
    </w:p>
    <w:p w14:paraId="5EF2F158" w14:textId="77777777" w:rsidR="00876093" w:rsidRDefault="00876093" w:rsidP="00043E0F">
      <w:pPr>
        <w:spacing w:after="0"/>
        <w:ind w:right="991"/>
        <w:rPr>
          <w:rFonts w:ascii="Garamond" w:hAnsi="Garamond" w:cs="Times New Roman"/>
          <w:sz w:val="28"/>
        </w:rPr>
      </w:pPr>
    </w:p>
    <w:p w14:paraId="2921A5F2" w14:textId="561B67F0" w:rsidR="00876093" w:rsidRDefault="00876093" w:rsidP="00043E0F">
      <w:pPr>
        <w:pStyle w:val="Rubrik1"/>
        <w:spacing w:before="0" w:line="240" w:lineRule="auto"/>
        <w:ind w:right="991"/>
      </w:pPr>
      <w:bookmarkStart w:id="3" w:name="_Toc216352908"/>
      <w:r w:rsidRPr="00797C8F">
        <w:t>S</w:t>
      </w:r>
      <w:r w:rsidR="009E6A8E">
        <w:t>AMVERKAN I ARBETSMILJÖARBETET</w:t>
      </w:r>
      <w:bookmarkEnd w:id="3"/>
    </w:p>
    <w:p w14:paraId="0AE7FAC0" w14:textId="77777777" w:rsidR="00876093" w:rsidRPr="00797C8F" w:rsidRDefault="00876093" w:rsidP="00043E0F">
      <w:pPr>
        <w:ind w:right="991"/>
        <w:rPr>
          <w:rFonts w:cs="Times New Roman"/>
          <w:szCs w:val="22"/>
        </w:rPr>
      </w:pPr>
      <w:r w:rsidRPr="00797C8F">
        <w:rPr>
          <w:rFonts w:cs="Times New Roman"/>
          <w:b/>
          <w:szCs w:val="22"/>
        </w:rPr>
        <w:t>Syfte</w:t>
      </w:r>
      <w:r w:rsidRPr="00797C8F">
        <w:rPr>
          <w:rFonts w:cs="Times New Roman"/>
          <w:b/>
          <w:szCs w:val="22"/>
        </w:rPr>
        <w:br/>
      </w:r>
      <w:r w:rsidRPr="00797C8F">
        <w:rPr>
          <w:rFonts w:cs="Times New Roman"/>
          <w:szCs w:val="22"/>
        </w:rPr>
        <w:t>Se till att arbetsmiljöarbetet bedrivs i samverkan mellan arbetsgivare, arbetstagare och regionalt skyddsombud.</w:t>
      </w:r>
    </w:p>
    <w:p w14:paraId="008B5652" w14:textId="77777777" w:rsidR="00876093" w:rsidRPr="00797C8F" w:rsidRDefault="00876093" w:rsidP="00043E0F">
      <w:pPr>
        <w:ind w:right="991"/>
        <w:rPr>
          <w:rFonts w:cs="Times New Roman"/>
          <w:szCs w:val="22"/>
        </w:rPr>
      </w:pPr>
      <w:r w:rsidRPr="00797C8F">
        <w:rPr>
          <w:rFonts w:cs="Times New Roman"/>
          <w:b/>
          <w:szCs w:val="22"/>
        </w:rPr>
        <w:t>Definitioner</w:t>
      </w:r>
      <w:r w:rsidRPr="00797C8F">
        <w:rPr>
          <w:rFonts w:cs="Times New Roman"/>
          <w:b/>
          <w:szCs w:val="22"/>
        </w:rPr>
        <w:br/>
      </w:r>
      <w:r w:rsidRPr="00797C8F">
        <w:rPr>
          <w:rFonts w:cs="Times New Roman"/>
          <w:szCs w:val="22"/>
        </w:rPr>
        <w:t>Samverkan är en bred delaktighet på alla nivåer i organisationen när det gäller frågor och aktiviteter i det systematiska arbetsmiljöarbetet. Samverkan är särskilt viktig när det gäller planering, information och utbildning rörande arbetsmiljöfrågor.</w:t>
      </w:r>
    </w:p>
    <w:p w14:paraId="7C7B2E99" w14:textId="77777777" w:rsidR="00876093" w:rsidRPr="00797C8F" w:rsidRDefault="00876093" w:rsidP="00043E0F">
      <w:pPr>
        <w:ind w:right="991"/>
        <w:rPr>
          <w:rFonts w:cs="Times New Roman"/>
          <w:szCs w:val="22"/>
        </w:rPr>
      </w:pPr>
      <w:r w:rsidRPr="00797C8F">
        <w:rPr>
          <w:rFonts w:cs="Times New Roman"/>
          <w:szCs w:val="22"/>
        </w:rPr>
        <w:t>Arbetsmiljögruppen hos xxx består av ordförande, verksamhetschef, stallansvarig och regionalt skyddsombud. Vid behov kan andra arbetstagare bjudas in.</w:t>
      </w:r>
      <w:r w:rsidRPr="00797C8F">
        <w:rPr>
          <w:rFonts w:cs="Times New Roman"/>
          <w:szCs w:val="22"/>
        </w:rPr>
        <w:br/>
      </w:r>
      <w:r w:rsidRPr="00797C8F">
        <w:rPr>
          <w:rFonts w:cs="Times New Roman"/>
          <w:b/>
          <w:szCs w:val="22"/>
        </w:rPr>
        <w:br/>
        <w:t>Rutin</w:t>
      </w:r>
      <w:r w:rsidRPr="00797C8F">
        <w:rPr>
          <w:rFonts w:cs="Times New Roman"/>
          <w:b/>
          <w:szCs w:val="22"/>
        </w:rPr>
        <w:br/>
      </w:r>
      <w:r w:rsidRPr="00797C8F">
        <w:rPr>
          <w:rFonts w:cs="Times New Roman"/>
          <w:szCs w:val="22"/>
        </w:rPr>
        <w:t xml:space="preserve">Arbetsmiljögruppen träffas normalt två gånger per år men utöver det också om behov uppstår. Sammankallande är verksamhetschef. Två veckor innan mötena ska verksamhetschef informera alla anställda om mötet så att den som vill kan lyfta frågor som behöver tas upp. </w:t>
      </w:r>
    </w:p>
    <w:p w14:paraId="1CB7A73C" w14:textId="77777777" w:rsidR="00876093" w:rsidRPr="00797C8F" w:rsidRDefault="00876093" w:rsidP="00043E0F">
      <w:pPr>
        <w:ind w:right="991"/>
        <w:rPr>
          <w:rFonts w:cs="Times New Roman"/>
          <w:szCs w:val="22"/>
        </w:rPr>
      </w:pPr>
      <w:r w:rsidRPr="00797C8F">
        <w:rPr>
          <w:rFonts w:cs="Times New Roman"/>
          <w:szCs w:val="22"/>
        </w:rPr>
        <w:t xml:space="preserve">Varje vecka, oftast måndag genomförs personalmöten för samtliga arbetstagare där arbetsmiljö är en stående punkt på dagordningen. </w:t>
      </w:r>
    </w:p>
    <w:p w14:paraId="4C976D5B" w14:textId="77777777" w:rsidR="00876093" w:rsidRPr="00797C8F" w:rsidRDefault="00876093" w:rsidP="00043E0F">
      <w:pPr>
        <w:ind w:right="991"/>
        <w:rPr>
          <w:rFonts w:cs="Times New Roman"/>
          <w:szCs w:val="22"/>
        </w:rPr>
      </w:pPr>
      <w:r w:rsidRPr="00797C8F">
        <w:rPr>
          <w:rFonts w:cs="Times New Roman"/>
          <w:szCs w:val="22"/>
        </w:rPr>
        <w:t>I alla arbetsmiljöaktiviteter som genomförs ska regionalt skyddsombud ges möjlighet att medverka och andra medarbetare involveras.</w:t>
      </w:r>
    </w:p>
    <w:p w14:paraId="5C0BA4C5" w14:textId="5E52FF0E" w:rsidR="004820C8" w:rsidRDefault="004820C8" w:rsidP="00043E0F">
      <w:pPr>
        <w:spacing w:after="0"/>
        <w:ind w:right="991"/>
      </w:pPr>
      <w:bookmarkStart w:id="4" w:name="Arbetsmiljöpolicy"/>
      <w:bookmarkEnd w:id="4"/>
    </w:p>
    <w:p w14:paraId="5C0BA4E2" w14:textId="20E967C6" w:rsidR="00927C90" w:rsidRDefault="002B40FF" w:rsidP="00043E0F">
      <w:pPr>
        <w:pStyle w:val="Rubrik1"/>
        <w:spacing w:before="0" w:line="240" w:lineRule="auto"/>
        <w:ind w:right="991"/>
      </w:pPr>
      <w:bookmarkStart w:id="5" w:name="Samverkan"/>
      <w:bookmarkStart w:id="6" w:name="Fördelning"/>
      <w:bookmarkStart w:id="7" w:name="_Toc216352909"/>
      <w:bookmarkEnd w:id="5"/>
      <w:bookmarkEnd w:id="6"/>
      <w:r w:rsidRPr="00F575F9">
        <w:lastRenderedPageBreak/>
        <w:t>F</w:t>
      </w:r>
      <w:r w:rsidR="00F575F9">
        <w:t>ÖRDELNING AV ARBETSMILJÖUPPGIFTER</w:t>
      </w:r>
      <w:bookmarkEnd w:id="7"/>
    </w:p>
    <w:p w14:paraId="5C0BA4E3" w14:textId="77777777" w:rsidR="00927C90" w:rsidRPr="00F575F9" w:rsidRDefault="00927C90" w:rsidP="004F74CE">
      <w:r w:rsidRPr="00F575F9">
        <w:rPr>
          <w:b/>
        </w:rPr>
        <w:t>Syfte</w:t>
      </w:r>
      <w:r w:rsidR="00EF6A62" w:rsidRPr="00F575F9">
        <w:rPr>
          <w:b/>
        </w:rPr>
        <w:br/>
      </w:r>
      <w:r w:rsidRPr="00F575F9">
        <w:t>Säkerställa att det är tydligt vem som ska göra vad i det systematiska arbetsmiljöarbetet och att de som har uppgifter också har kunskaper, kompetens och andra nödvändiga resurser för sin uppgift</w:t>
      </w:r>
      <w:r w:rsidR="00830DC5" w:rsidRPr="00F575F9">
        <w:t>.</w:t>
      </w:r>
    </w:p>
    <w:p w14:paraId="5C0BA4E4" w14:textId="77777777" w:rsidR="00927C90" w:rsidRPr="00F575F9" w:rsidRDefault="00927C90" w:rsidP="00043E0F">
      <w:pPr>
        <w:ind w:right="991"/>
        <w:rPr>
          <w:rFonts w:cs="Times New Roman"/>
          <w:szCs w:val="22"/>
        </w:rPr>
      </w:pPr>
      <w:r w:rsidRPr="00F575F9">
        <w:rPr>
          <w:rFonts w:cs="Times New Roman"/>
          <w:b/>
          <w:szCs w:val="22"/>
        </w:rPr>
        <w:t>Definitioner</w:t>
      </w:r>
      <w:r w:rsidR="00EF6A62" w:rsidRPr="00F575F9">
        <w:rPr>
          <w:rFonts w:cs="Times New Roman"/>
          <w:b/>
          <w:szCs w:val="22"/>
        </w:rPr>
        <w:br/>
      </w:r>
      <w:r w:rsidRPr="00F575F9">
        <w:rPr>
          <w:rFonts w:cs="Times New Roman"/>
          <w:szCs w:val="22"/>
        </w:rPr>
        <w:t>Uppgiftsfördelning innebär att uppgifter i arbetsmiljöarbetet fördelas på bestämda personer eller befattningar. Resurser innebär här bland annat kunskaper, tid, pengar och befogenheter.</w:t>
      </w:r>
    </w:p>
    <w:p w14:paraId="5C0BA4E5" w14:textId="77777777" w:rsidR="00927C90" w:rsidRPr="00F575F9" w:rsidRDefault="00927C90" w:rsidP="00043E0F">
      <w:pPr>
        <w:ind w:right="991"/>
        <w:rPr>
          <w:rFonts w:cs="Times New Roman"/>
          <w:szCs w:val="22"/>
        </w:rPr>
      </w:pPr>
      <w:r w:rsidRPr="00F575F9">
        <w:rPr>
          <w:rFonts w:cs="Times New Roman"/>
          <w:b/>
          <w:szCs w:val="22"/>
        </w:rPr>
        <w:t>Rutin</w:t>
      </w:r>
      <w:r w:rsidR="00EF6A62" w:rsidRPr="00F575F9">
        <w:rPr>
          <w:rFonts w:cs="Times New Roman"/>
          <w:b/>
          <w:szCs w:val="22"/>
        </w:rPr>
        <w:br/>
      </w:r>
      <w:r w:rsidR="00AD6FB3" w:rsidRPr="00F575F9">
        <w:rPr>
          <w:rFonts w:cs="Times New Roman"/>
          <w:szCs w:val="22"/>
        </w:rPr>
        <w:t xml:space="preserve">Styrelsen har </w:t>
      </w:r>
      <w:r w:rsidRPr="00F575F9">
        <w:rPr>
          <w:rFonts w:cs="Times New Roman"/>
          <w:szCs w:val="22"/>
        </w:rPr>
        <w:t xml:space="preserve">det övergripande ansvaret för arbetsmiljöuppgifterna i det systematiska arbetsmiljöarbetet. </w:t>
      </w:r>
      <w:r w:rsidR="00AD6FB3" w:rsidRPr="00F575F9">
        <w:rPr>
          <w:rFonts w:cs="Times New Roman"/>
          <w:szCs w:val="22"/>
        </w:rPr>
        <w:t xml:space="preserve">Verksamhetschefen samordnar och driver det löpande arbetsmiljöarbetet och genom samverkan och medansvar från medarbetarna skapar en god och säker arbetsmiljö </w:t>
      </w:r>
      <w:r w:rsidRPr="00F575F9">
        <w:rPr>
          <w:rFonts w:cs="Times New Roman"/>
          <w:szCs w:val="22"/>
        </w:rPr>
        <w:t xml:space="preserve">Vissa av arbetsmiljöuppgifterna i det systematiska arbetsmiljöarbetet </w:t>
      </w:r>
      <w:r w:rsidR="00AD6FB3" w:rsidRPr="00F575F9">
        <w:rPr>
          <w:rFonts w:cs="Times New Roman"/>
          <w:szCs w:val="22"/>
        </w:rPr>
        <w:t>kan delegeras</w:t>
      </w:r>
      <w:r w:rsidRPr="00F575F9">
        <w:rPr>
          <w:rFonts w:cs="Times New Roman"/>
          <w:szCs w:val="22"/>
        </w:rPr>
        <w:t xml:space="preserve"> till </w:t>
      </w:r>
      <w:r w:rsidR="00AD6FB3" w:rsidRPr="00F575F9">
        <w:rPr>
          <w:rFonts w:cs="Times New Roman"/>
          <w:szCs w:val="22"/>
        </w:rPr>
        <w:t>stallansvarig</w:t>
      </w:r>
      <w:r w:rsidRPr="00F575F9">
        <w:rPr>
          <w:rFonts w:cs="Times New Roman"/>
          <w:szCs w:val="22"/>
        </w:rPr>
        <w:t>. De som ska utföra arbetsmiljöuppgifter ska ha kunskaper, kompetens, befogenheter och resurser för att kunna utföra uppgifterna.</w:t>
      </w:r>
    </w:p>
    <w:p w14:paraId="5C0BA4E6" w14:textId="77777777" w:rsidR="00927C90" w:rsidRPr="00F575F9" w:rsidRDefault="00927C90" w:rsidP="00043E0F">
      <w:pPr>
        <w:ind w:right="991"/>
        <w:rPr>
          <w:rFonts w:cs="Times New Roman"/>
          <w:szCs w:val="22"/>
        </w:rPr>
      </w:pPr>
      <w:r w:rsidRPr="00F575F9">
        <w:rPr>
          <w:rFonts w:cs="Times New Roman"/>
          <w:szCs w:val="22"/>
        </w:rPr>
        <w:t xml:space="preserve">Uppgiftsfördelningen ska göras skriftligt på blankett </w:t>
      </w:r>
      <w:r w:rsidR="00C73F76" w:rsidRPr="00F575F9">
        <w:rPr>
          <w:rFonts w:cs="Times New Roman"/>
          <w:i/>
          <w:szCs w:val="22"/>
        </w:rPr>
        <w:t>Fördelning av arbetsmiljöuppgifter</w:t>
      </w:r>
      <w:r w:rsidRPr="00F575F9">
        <w:rPr>
          <w:rFonts w:cs="Times New Roman"/>
          <w:szCs w:val="22"/>
        </w:rPr>
        <w:t>. Den som vill returnera sin uppgiftsfördelning ska göra det skriftligt på blankett</w:t>
      </w:r>
      <w:r w:rsidR="00C73F76" w:rsidRPr="00F575F9">
        <w:rPr>
          <w:rFonts w:cs="Times New Roman"/>
          <w:szCs w:val="22"/>
        </w:rPr>
        <w:t xml:space="preserve">en </w:t>
      </w:r>
      <w:r w:rsidR="00C73F76" w:rsidRPr="00F575F9">
        <w:rPr>
          <w:rFonts w:cs="Times New Roman"/>
          <w:i/>
          <w:szCs w:val="22"/>
        </w:rPr>
        <w:t>Returnering av arbetsmiljöuppgifter</w:t>
      </w:r>
      <w:r w:rsidRPr="00F575F9">
        <w:rPr>
          <w:rFonts w:cs="Times New Roman"/>
          <w:szCs w:val="22"/>
        </w:rPr>
        <w:t>.</w:t>
      </w:r>
    </w:p>
    <w:p w14:paraId="5C0BA4E7" w14:textId="77777777" w:rsidR="00927C90" w:rsidRPr="00F575F9" w:rsidRDefault="00927C90" w:rsidP="00043E0F">
      <w:pPr>
        <w:ind w:right="991"/>
        <w:rPr>
          <w:rFonts w:cs="Times New Roman"/>
          <w:szCs w:val="22"/>
        </w:rPr>
      </w:pPr>
      <w:r w:rsidRPr="00F575F9">
        <w:rPr>
          <w:rFonts w:cs="Times New Roman"/>
          <w:szCs w:val="22"/>
        </w:rPr>
        <w:t>Blanketter, instruktioner och checklistor som används</w:t>
      </w:r>
    </w:p>
    <w:p w14:paraId="5C0BA4E8" w14:textId="77777777" w:rsidR="00927C90" w:rsidRPr="00F575F9" w:rsidRDefault="00927C90" w:rsidP="00043E0F">
      <w:pPr>
        <w:pStyle w:val="Liststycke"/>
        <w:numPr>
          <w:ilvl w:val="0"/>
          <w:numId w:val="6"/>
        </w:numPr>
        <w:ind w:right="991"/>
        <w:rPr>
          <w:rFonts w:cs="Times New Roman"/>
          <w:szCs w:val="22"/>
        </w:rPr>
      </w:pPr>
      <w:r w:rsidRPr="00F575F9">
        <w:rPr>
          <w:rFonts w:cs="Times New Roman"/>
          <w:szCs w:val="22"/>
        </w:rPr>
        <w:t>Fördelning av arbetsmiljöuppgifter</w:t>
      </w:r>
    </w:p>
    <w:p w14:paraId="5C0BA4E9" w14:textId="77777777" w:rsidR="00C73F76" w:rsidRPr="00F575F9" w:rsidRDefault="00C73F76" w:rsidP="00043E0F">
      <w:pPr>
        <w:pStyle w:val="Liststycke"/>
        <w:numPr>
          <w:ilvl w:val="0"/>
          <w:numId w:val="6"/>
        </w:numPr>
        <w:ind w:right="991"/>
        <w:rPr>
          <w:rFonts w:cs="Times New Roman"/>
          <w:szCs w:val="22"/>
        </w:rPr>
      </w:pPr>
      <w:r w:rsidRPr="00F575F9">
        <w:rPr>
          <w:rFonts w:cs="Times New Roman"/>
          <w:szCs w:val="22"/>
        </w:rPr>
        <w:t>Returnering av arbetsmiljöuppgifter</w:t>
      </w:r>
    </w:p>
    <w:p w14:paraId="5C0BA4EA" w14:textId="77777777" w:rsidR="00C73F76" w:rsidRDefault="00C73F76" w:rsidP="00043E0F">
      <w:pPr>
        <w:spacing w:after="0" w:line="240" w:lineRule="auto"/>
        <w:ind w:right="991"/>
        <w:rPr>
          <w:rFonts w:ascii="Garamond" w:hAnsi="Garamond" w:cs="Times New Roman"/>
          <w:szCs w:val="24"/>
        </w:rPr>
      </w:pPr>
    </w:p>
    <w:p w14:paraId="5C0BA53A" w14:textId="14F949A4" w:rsidR="00927C90" w:rsidRPr="00FD40D0" w:rsidRDefault="00927C90" w:rsidP="00043E0F">
      <w:pPr>
        <w:pStyle w:val="Rubrik1"/>
        <w:ind w:right="991"/>
      </w:pPr>
      <w:bookmarkStart w:id="8" w:name="BlankettFördelning"/>
      <w:bookmarkStart w:id="9" w:name="BlankettReturnering"/>
      <w:bookmarkStart w:id="10" w:name="Kunskaper"/>
      <w:bookmarkStart w:id="11" w:name="_Toc216352910"/>
      <w:bookmarkEnd w:id="8"/>
      <w:bookmarkEnd w:id="9"/>
      <w:bookmarkEnd w:id="10"/>
      <w:r w:rsidRPr="00FD40D0">
        <w:t>K</w:t>
      </w:r>
      <w:r w:rsidR="00FD40D0" w:rsidRPr="00FD40D0">
        <w:t>UNSKAP OCH KOMPETENS I ARBETSMILJÖARBETE</w:t>
      </w:r>
      <w:bookmarkEnd w:id="11"/>
    </w:p>
    <w:p w14:paraId="5C0BA53B" w14:textId="49D18614" w:rsidR="00927C90" w:rsidRPr="00FD40D0" w:rsidRDefault="00927C90" w:rsidP="00043E0F">
      <w:pPr>
        <w:ind w:right="991"/>
        <w:rPr>
          <w:rFonts w:cs="Times New Roman"/>
          <w:szCs w:val="22"/>
        </w:rPr>
      </w:pPr>
      <w:r w:rsidRPr="00FD40D0">
        <w:rPr>
          <w:rFonts w:cs="Times New Roman"/>
          <w:b/>
          <w:szCs w:val="22"/>
        </w:rPr>
        <w:t>Syfte</w:t>
      </w:r>
      <w:r w:rsidR="00EF6A62" w:rsidRPr="00FD40D0">
        <w:rPr>
          <w:rFonts w:cs="Times New Roman"/>
          <w:b/>
          <w:szCs w:val="22"/>
        </w:rPr>
        <w:br/>
      </w:r>
      <w:r w:rsidRPr="00FD40D0">
        <w:rPr>
          <w:rFonts w:cs="Times New Roman"/>
          <w:szCs w:val="22"/>
        </w:rPr>
        <w:t>Se till att chefer, medarbetare och skyddsombud har rätt kunskap och kompetens inom arbetsmiljöområdet</w:t>
      </w:r>
      <w:r w:rsidR="00110E8A" w:rsidRPr="00FD40D0">
        <w:rPr>
          <w:rFonts w:cs="Times New Roman"/>
          <w:szCs w:val="22"/>
        </w:rPr>
        <w:t>.</w:t>
      </w:r>
    </w:p>
    <w:p w14:paraId="5C0BA53C" w14:textId="77777777" w:rsidR="00927C90" w:rsidRPr="00FD40D0" w:rsidRDefault="00927C90" w:rsidP="00043E0F">
      <w:pPr>
        <w:ind w:right="991"/>
        <w:rPr>
          <w:rFonts w:cs="Times New Roman"/>
          <w:szCs w:val="22"/>
        </w:rPr>
      </w:pPr>
      <w:r w:rsidRPr="00FD40D0">
        <w:rPr>
          <w:rFonts w:cs="Times New Roman"/>
          <w:b/>
          <w:szCs w:val="22"/>
        </w:rPr>
        <w:t>Definitioner</w:t>
      </w:r>
      <w:r w:rsidR="00EF6A62" w:rsidRPr="00FD40D0">
        <w:rPr>
          <w:rFonts w:cs="Times New Roman"/>
          <w:b/>
          <w:szCs w:val="22"/>
        </w:rPr>
        <w:br/>
      </w:r>
      <w:r w:rsidRPr="00FD40D0">
        <w:rPr>
          <w:rFonts w:cs="Times New Roman"/>
          <w:szCs w:val="22"/>
        </w:rPr>
        <w:t>Kunskaper innebär här kunskaper om:</w:t>
      </w:r>
    </w:p>
    <w:p w14:paraId="5C0BA53D" w14:textId="761E6715" w:rsidR="00927C90" w:rsidRPr="00734F14" w:rsidRDefault="00702C83" w:rsidP="00702C83">
      <w:pPr>
        <w:pStyle w:val="Liststycke"/>
        <w:numPr>
          <w:ilvl w:val="0"/>
          <w:numId w:val="6"/>
        </w:numPr>
        <w:ind w:right="991"/>
        <w:rPr>
          <w:rFonts w:cs="Times New Roman"/>
          <w:szCs w:val="22"/>
        </w:rPr>
      </w:pPr>
      <w:r>
        <w:rPr>
          <w:rFonts w:cs="Times New Roman"/>
          <w:szCs w:val="22"/>
        </w:rPr>
        <w:t>R</w:t>
      </w:r>
      <w:r w:rsidR="00927C90" w:rsidRPr="00734F14">
        <w:rPr>
          <w:rFonts w:cs="Times New Roman"/>
          <w:szCs w:val="22"/>
        </w:rPr>
        <w:t>isker i arbetet</w:t>
      </w:r>
    </w:p>
    <w:p w14:paraId="5C0BA53E" w14:textId="71E2A874" w:rsidR="00927C90" w:rsidRPr="00734F14" w:rsidRDefault="00702C83" w:rsidP="00702C83">
      <w:pPr>
        <w:pStyle w:val="Liststycke"/>
        <w:numPr>
          <w:ilvl w:val="0"/>
          <w:numId w:val="6"/>
        </w:numPr>
        <w:ind w:right="991"/>
        <w:rPr>
          <w:rFonts w:cs="Times New Roman"/>
          <w:szCs w:val="22"/>
        </w:rPr>
      </w:pPr>
      <w:r>
        <w:rPr>
          <w:rFonts w:cs="Times New Roman"/>
          <w:szCs w:val="22"/>
        </w:rPr>
        <w:t>H</w:t>
      </w:r>
      <w:r w:rsidR="00927C90" w:rsidRPr="00734F14">
        <w:rPr>
          <w:rFonts w:cs="Times New Roman"/>
          <w:szCs w:val="22"/>
        </w:rPr>
        <w:t xml:space="preserve">ur man ska arbeta säkert </w:t>
      </w:r>
    </w:p>
    <w:p w14:paraId="5C0BA53F" w14:textId="319E8A3D" w:rsidR="00927C90" w:rsidRPr="00734F14" w:rsidRDefault="00702C83" w:rsidP="00702C83">
      <w:pPr>
        <w:pStyle w:val="Liststycke"/>
        <w:numPr>
          <w:ilvl w:val="0"/>
          <w:numId w:val="6"/>
        </w:numPr>
        <w:ind w:right="991"/>
        <w:rPr>
          <w:rFonts w:cs="Times New Roman"/>
          <w:szCs w:val="22"/>
        </w:rPr>
      </w:pPr>
      <w:r>
        <w:rPr>
          <w:rFonts w:cs="Times New Roman"/>
          <w:szCs w:val="22"/>
        </w:rPr>
        <w:t>Å</w:t>
      </w:r>
      <w:r w:rsidR="00927C90" w:rsidRPr="00734F14">
        <w:rPr>
          <w:rFonts w:cs="Times New Roman"/>
          <w:szCs w:val="22"/>
        </w:rPr>
        <w:t xml:space="preserve">tgärder för att förebygga ohälsa </w:t>
      </w:r>
    </w:p>
    <w:p w14:paraId="5C0BA540" w14:textId="2A2A1AE8" w:rsidR="00927C90" w:rsidRPr="00734F14" w:rsidRDefault="00702C83" w:rsidP="00702C83">
      <w:pPr>
        <w:pStyle w:val="Liststycke"/>
        <w:numPr>
          <w:ilvl w:val="0"/>
          <w:numId w:val="6"/>
        </w:numPr>
        <w:ind w:right="991"/>
        <w:rPr>
          <w:rFonts w:cs="Times New Roman"/>
          <w:szCs w:val="22"/>
        </w:rPr>
      </w:pPr>
      <w:r>
        <w:rPr>
          <w:rFonts w:cs="Times New Roman"/>
          <w:szCs w:val="22"/>
        </w:rPr>
        <w:t>B</w:t>
      </w:r>
      <w:r w:rsidR="00927C90" w:rsidRPr="00734F14">
        <w:rPr>
          <w:rFonts w:cs="Times New Roman"/>
          <w:szCs w:val="22"/>
        </w:rPr>
        <w:t>estämmelser och regler inom arbetsmiljöområdet</w:t>
      </w:r>
    </w:p>
    <w:p w14:paraId="5C0BA541" w14:textId="11EE6676" w:rsidR="00927C90" w:rsidRPr="00FD40D0" w:rsidRDefault="00927C90" w:rsidP="00043E0F">
      <w:pPr>
        <w:ind w:right="991"/>
        <w:rPr>
          <w:rFonts w:cs="Times New Roman"/>
          <w:szCs w:val="22"/>
        </w:rPr>
      </w:pPr>
      <w:r w:rsidRPr="00FD40D0">
        <w:rPr>
          <w:rFonts w:cs="Times New Roman"/>
          <w:szCs w:val="22"/>
        </w:rPr>
        <w:lastRenderedPageBreak/>
        <w:t>Kompetens innebär här förmågan att genomföra arbetsmiljöarbetets olika aktiviteter.</w:t>
      </w:r>
      <w:r w:rsidR="004F1F16" w:rsidRPr="00FD40D0">
        <w:rPr>
          <w:rFonts w:cs="Times New Roman"/>
          <w:szCs w:val="22"/>
        </w:rPr>
        <w:br/>
      </w:r>
      <w:r w:rsidR="00913BA6" w:rsidRPr="00FD40D0">
        <w:rPr>
          <w:rFonts w:cs="Times New Roman"/>
          <w:b/>
          <w:szCs w:val="22"/>
        </w:rPr>
        <w:br/>
      </w:r>
      <w:r w:rsidRPr="00FD40D0">
        <w:rPr>
          <w:rFonts w:cs="Times New Roman"/>
          <w:b/>
          <w:szCs w:val="22"/>
        </w:rPr>
        <w:t>Rutin</w:t>
      </w:r>
      <w:r w:rsidR="00EF6A62" w:rsidRPr="00FD40D0">
        <w:rPr>
          <w:rFonts w:cs="Times New Roman"/>
          <w:b/>
          <w:szCs w:val="22"/>
        </w:rPr>
        <w:br/>
      </w:r>
      <w:r w:rsidRPr="00FD40D0">
        <w:rPr>
          <w:rFonts w:cs="Times New Roman"/>
          <w:szCs w:val="22"/>
        </w:rPr>
        <w:t>När vi inte har tillräcklig kunskap och kompetens i vår egen verksamhet för arbets-miljöaktiviteter som ska genomföras ska vi ta in den sakkunskap som behövs. I första hand ska vi vända oss till</w:t>
      </w:r>
      <w:r w:rsidR="0042705E" w:rsidRPr="00FD40D0">
        <w:rPr>
          <w:rFonts w:cs="Times New Roman"/>
          <w:szCs w:val="22"/>
        </w:rPr>
        <w:t xml:space="preserve"> vår</w:t>
      </w:r>
      <w:r w:rsidRPr="00FD40D0">
        <w:rPr>
          <w:rFonts w:cs="Times New Roman"/>
          <w:szCs w:val="22"/>
        </w:rPr>
        <w:t xml:space="preserve"> företagshälsovård. </w:t>
      </w:r>
      <w:r w:rsidR="00642A93" w:rsidRPr="00FD40D0">
        <w:rPr>
          <w:rFonts w:cs="Times New Roman"/>
          <w:szCs w:val="22"/>
        </w:rPr>
        <w:t>Verksamhets</w:t>
      </w:r>
      <w:r w:rsidRPr="00FD40D0">
        <w:rPr>
          <w:rFonts w:cs="Times New Roman"/>
          <w:szCs w:val="22"/>
        </w:rPr>
        <w:t>chef</w:t>
      </w:r>
      <w:r w:rsidR="00110E8A" w:rsidRPr="00FD40D0">
        <w:rPr>
          <w:rFonts w:cs="Times New Roman"/>
          <w:szCs w:val="22"/>
        </w:rPr>
        <w:t>en</w:t>
      </w:r>
      <w:r w:rsidRPr="00FD40D0">
        <w:rPr>
          <w:rFonts w:cs="Times New Roman"/>
          <w:szCs w:val="22"/>
        </w:rPr>
        <w:t xml:space="preserve"> ansvarar för att anlita</w:t>
      </w:r>
      <w:r w:rsidR="00642A93" w:rsidRPr="00FD40D0">
        <w:rPr>
          <w:rFonts w:cs="Times New Roman"/>
          <w:szCs w:val="22"/>
        </w:rPr>
        <w:t xml:space="preserve"> fö</w:t>
      </w:r>
      <w:r w:rsidRPr="00FD40D0">
        <w:rPr>
          <w:rFonts w:cs="Times New Roman"/>
          <w:szCs w:val="22"/>
        </w:rPr>
        <w:t>retagshälsovård eller annan motsvarande extern kompetens.</w:t>
      </w:r>
    </w:p>
    <w:p w14:paraId="5C0BA542" w14:textId="77777777" w:rsidR="00927C90" w:rsidRPr="00FD40D0" w:rsidRDefault="00927C90" w:rsidP="00043E0F">
      <w:pPr>
        <w:ind w:right="991"/>
        <w:rPr>
          <w:rFonts w:cs="Times New Roman"/>
          <w:szCs w:val="22"/>
        </w:rPr>
      </w:pPr>
      <w:r w:rsidRPr="00FD40D0">
        <w:rPr>
          <w:rFonts w:cs="Times New Roman"/>
          <w:b/>
          <w:szCs w:val="22"/>
        </w:rPr>
        <w:t>Introduktion</w:t>
      </w:r>
      <w:r w:rsidR="00EF6A62" w:rsidRPr="00FD40D0">
        <w:rPr>
          <w:rFonts w:cs="Times New Roman"/>
          <w:b/>
          <w:szCs w:val="22"/>
        </w:rPr>
        <w:br/>
      </w:r>
      <w:r w:rsidRPr="00FD40D0">
        <w:rPr>
          <w:rFonts w:cs="Times New Roman"/>
          <w:szCs w:val="22"/>
        </w:rPr>
        <w:t xml:space="preserve">De som börjar arbeta hos oss ska få en introduktion som bland annat tar upp vilka arbetsmiljörisker som finns i verksamheten och hur man ska arbeta/förhålla sig för att inte skada sig eller drabbas av ohälsa. </w:t>
      </w:r>
      <w:r w:rsidR="00EF6A62" w:rsidRPr="00FD40D0">
        <w:rPr>
          <w:rFonts w:cs="Times New Roman"/>
          <w:szCs w:val="22"/>
        </w:rPr>
        <w:t>Verksamhetschef</w:t>
      </w:r>
      <w:r w:rsidR="00110E8A" w:rsidRPr="00FD40D0">
        <w:rPr>
          <w:rFonts w:cs="Times New Roman"/>
          <w:szCs w:val="22"/>
        </w:rPr>
        <w:t>en</w:t>
      </w:r>
      <w:r w:rsidRPr="00FD40D0">
        <w:rPr>
          <w:rFonts w:cs="Times New Roman"/>
          <w:szCs w:val="22"/>
        </w:rPr>
        <w:t xml:space="preserve"> ska se till att introduktionen genomförs.</w:t>
      </w:r>
      <w:r w:rsidR="004F1F16" w:rsidRPr="00FD40D0">
        <w:rPr>
          <w:rFonts w:cs="Times New Roman"/>
          <w:szCs w:val="22"/>
        </w:rPr>
        <w:br/>
      </w:r>
      <w:r w:rsidR="00913BA6" w:rsidRPr="00FD40D0">
        <w:rPr>
          <w:rFonts w:cs="Times New Roman"/>
          <w:b/>
          <w:szCs w:val="22"/>
        </w:rPr>
        <w:br/>
      </w:r>
      <w:r w:rsidRPr="00FD40D0">
        <w:rPr>
          <w:rFonts w:cs="Times New Roman"/>
          <w:b/>
          <w:szCs w:val="22"/>
        </w:rPr>
        <w:t>Utbildning av arbetsledare</w:t>
      </w:r>
      <w:r w:rsidR="00EF6A62" w:rsidRPr="00FD40D0">
        <w:rPr>
          <w:rFonts w:cs="Times New Roman"/>
          <w:b/>
          <w:szCs w:val="22"/>
        </w:rPr>
        <w:br/>
      </w:r>
      <w:r w:rsidR="00110E8A" w:rsidRPr="00FD40D0">
        <w:rPr>
          <w:rFonts w:cs="Times New Roman"/>
          <w:szCs w:val="22"/>
        </w:rPr>
        <w:t>Chefer och a</w:t>
      </w:r>
      <w:r w:rsidRPr="00FD40D0">
        <w:rPr>
          <w:rFonts w:cs="Times New Roman"/>
          <w:szCs w:val="22"/>
        </w:rPr>
        <w:t>rbetsledare ska få en grundläggande arbetsmil</w:t>
      </w:r>
      <w:r w:rsidR="00EF6A62" w:rsidRPr="00FD40D0">
        <w:rPr>
          <w:rFonts w:cs="Times New Roman"/>
          <w:szCs w:val="22"/>
        </w:rPr>
        <w:t>jöutbildning som omfattar syste</w:t>
      </w:r>
      <w:r w:rsidRPr="00FD40D0">
        <w:rPr>
          <w:rFonts w:cs="Times New Roman"/>
          <w:szCs w:val="22"/>
        </w:rPr>
        <w:t>matiskt arbetsmiljöarbete och andra regler (föreskrifter) som gäller i vår verksamhet. Utbildningen ska också ta upp våra interna rutiner för det systematiska arbetsmiljöarbetet. Chefer och arbetsledare ska också ha kunskap och förståelse för risker som finns i arbetet och om arbetsförhållande som främjar en god arbetsmiljö.</w:t>
      </w:r>
    </w:p>
    <w:p w14:paraId="214DA45A" w14:textId="77777777" w:rsidR="00702C83" w:rsidRDefault="00927C90" w:rsidP="00043E0F">
      <w:pPr>
        <w:ind w:right="991"/>
        <w:rPr>
          <w:rFonts w:cs="Times New Roman"/>
          <w:szCs w:val="22"/>
        </w:rPr>
      </w:pPr>
      <w:r w:rsidRPr="00FD40D0">
        <w:rPr>
          <w:rFonts w:cs="Times New Roman"/>
          <w:szCs w:val="22"/>
        </w:rPr>
        <w:t xml:space="preserve">Ansvarig för att se till att nya arbetsledare får utbildning, kunskaper och kompetens är </w:t>
      </w:r>
      <w:r w:rsidR="00AD6FB3" w:rsidRPr="00FD40D0">
        <w:rPr>
          <w:rFonts w:cs="Times New Roman"/>
          <w:szCs w:val="22"/>
        </w:rPr>
        <w:t>verksamhetschef</w:t>
      </w:r>
      <w:r w:rsidR="00EF6A62" w:rsidRPr="00FD40D0">
        <w:rPr>
          <w:rFonts w:cs="Times New Roman"/>
          <w:szCs w:val="22"/>
        </w:rPr>
        <w:t xml:space="preserve"> alt</w:t>
      </w:r>
      <w:r w:rsidR="00110E8A" w:rsidRPr="00FD40D0">
        <w:rPr>
          <w:rFonts w:cs="Times New Roman"/>
          <w:szCs w:val="22"/>
        </w:rPr>
        <w:t>ernativt</w:t>
      </w:r>
      <w:r w:rsidR="00EF6A62" w:rsidRPr="00FD40D0">
        <w:rPr>
          <w:rFonts w:cs="Times New Roman"/>
          <w:szCs w:val="22"/>
        </w:rPr>
        <w:t xml:space="preserve"> </w:t>
      </w:r>
      <w:r w:rsidR="00110E8A" w:rsidRPr="00FD40D0">
        <w:rPr>
          <w:rFonts w:cs="Times New Roman"/>
          <w:szCs w:val="22"/>
        </w:rPr>
        <w:t xml:space="preserve">ordförande </w:t>
      </w:r>
      <w:r w:rsidR="00EF6A62" w:rsidRPr="00FD40D0">
        <w:rPr>
          <w:rFonts w:cs="Times New Roman"/>
          <w:szCs w:val="22"/>
        </w:rPr>
        <w:t xml:space="preserve">om det gäller </w:t>
      </w:r>
      <w:r w:rsidR="00110E8A" w:rsidRPr="00FD40D0">
        <w:rPr>
          <w:rFonts w:cs="Times New Roman"/>
          <w:szCs w:val="22"/>
        </w:rPr>
        <w:t xml:space="preserve">ny </w:t>
      </w:r>
      <w:r w:rsidR="008470D4" w:rsidRPr="00FD40D0">
        <w:rPr>
          <w:rFonts w:cs="Times New Roman"/>
          <w:szCs w:val="22"/>
        </w:rPr>
        <w:t>verksamhetschef.</w:t>
      </w:r>
      <w:r w:rsidRPr="00FD40D0">
        <w:rPr>
          <w:rFonts w:cs="Times New Roman"/>
          <w:szCs w:val="22"/>
        </w:rPr>
        <w:t xml:space="preserve"> </w:t>
      </w:r>
    </w:p>
    <w:p w14:paraId="5C0BA544" w14:textId="09FBC514" w:rsidR="00927C90" w:rsidRPr="00FD40D0" w:rsidRDefault="00927C90" w:rsidP="00043E0F">
      <w:pPr>
        <w:ind w:right="991"/>
        <w:rPr>
          <w:rFonts w:cs="Times New Roman"/>
          <w:szCs w:val="22"/>
        </w:rPr>
      </w:pPr>
      <w:r w:rsidRPr="00FD40D0">
        <w:rPr>
          <w:rFonts w:cs="Times New Roman"/>
          <w:b/>
          <w:szCs w:val="22"/>
        </w:rPr>
        <w:t>Utbildning av skyddsombud</w:t>
      </w:r>
      <w:r w:rsidR="00EF6A62" w:rsidRPr="00FD40D0">
        <w:rPr>
          <w:rFonts w:cs="Times New Roman"/>
          <w:b/>
          <w:szCs w:val="22"/>
        </w:rPr>
        <w:br/>
      </w:r>
      <w:r w:rsidR="00EF6A62" w:rsidRPr="00FD40D0">
        <w:rPr>
          <w:rFonts w:cs="Times New Roman"/>
          <w:szCs w:val="22"/>
        </w:rPr>
        <w:t xml:space="preserve">I de fall </w:t>
      </w:r>
      <w:r w:rsidR="008470D4" w:rsidRPr="00FD40D0">
        <w:rPr>
          <w:rFonts w:cs="Times New Roman"/>
          <w:szCs w:val="22"/>
        </w:rPr>
        <w:t>xxx</w:t>
      </w:r>
      <w:r w:rsidR="00EF6A62" w:rsidRPr="00FD40D0">
        <w:rPr>
          <w:rFonts w:cs="Times New Roman"/>
          <w:szCs w:val="22"/>
        </w:rPr>
        <w:t xml:space="preserve"> har ett lokalt s</w:t>
      </w:r>
      <w:r w:rsidRPr="00FD40D0">
        <w:rPr>
          <w:rFonts w:cs="Times New Roman"/>
          <w:szCs w:val="22"/>
        </w:rPr>
        <w:t xml:space="preserve">kyddsombud ska </w:t>
      </w:r>
      <w:r w:rsidR="00EF6A62" w:rsidRPr="00FD40D0">
        <w:rPr>
          <w:rFonts w:cs="Times New Roman"/>
          <w:szCs w:val="22"/>
        </w:rPr>
        <w:t xml:space="preserve">den personen </w:t>
      </w:r>
      <w:r w:rsidRPr="00FD40D0">
        <w:rPr>
          <w:rFonts w:cs="Times New Roman"/>
          <w:szCs w:val="22"/>
        </w:rPr>
        <w:t xml:space="preserve">få de kunskaper inom arbetsmiljöområdet som behövs för att kunna utföra uppdraget. </w:t>
      </w:r>
      <w:r w:rsidR="00EF6A62" w:rsidRPr="00FD40D0">
        <w:rPr>
          <w:rFonts w:cs="Times New Roman"/>
          <w:szCs w:val="22"/>
        </w:rPr>
        <w:t xml:space="preserve">Verksamhetschef </w:t>
      </w:r>
      <w:r w:rsidRPr="00FD40D0">
        <w:rPr>
          <w:rFonts w:cs="Times New Roman"/>
          <w:szCs w:val="22"/>
        </w:rPr>
        <w:t>i samråd med fackliga organisationer ansvarar för att bestämma tidsomfattning, innehåll och utbildning för skyddsombudets uppdrag.</w:t>
      </w:r>
      <w:r w:rsidR="00EF6A62" w:rsidRPr="00FD40D0">
        <w:rPr>
          <w:rFonts w:cs="Times New Roman"/>
          <w:szCs w:val="22"/>
        </w:rPr>
        <w:t xml:space="preserve"> När lokalt skyddsombud inte finns träder regionalt skyddsombud in. </w:t>
      </w:r>
    </w:p>
    <w:p w14:paraId="78110E8D" w14:textId="77777777" w:rsidR="005A6C8F" w:rsidRDefault="00927C90" w:rsidP="00043E0F">
      <w:pPr>
        <w:ind w:right="991"/>
        <w:rPr>
          <w:rFonts w:cs="Times New Roman"/>
          <w:b/>
          <w:szCs w:val="22"/>
        </w:rPr>
      </w:pPr>
      <w:r w:rsidRPr="00FD40D0">
        <w:rPr>
          <w:rFonts w:cs="Times New Roman"/>
          <w:b/>
          <w:szCs w:val="22"/>
        </w:rPr>
        <w:t>Utbildning av arbetstagare</w:t>
      </w:r>
      <w:r w:rsidR="00EF6A62" w:rsidRPr="00FD40D0">
        <w:rPr>
          <w:rFonts w:cs="Times New Roman"/>
          <w:b/>
          <w:szCs w:val="22"/>
        </w:rPr>
        <w:br/>
      </w:r>
      <w:r w:rsidRPr="00FD40D0">
        <w:rPr>
          <w:rFonts w:cs="Times New Roman"/>
          <w:szCs w:val="22"/>
        </w:rPr>
        <w:t>Våra medarbetare ska fortlöpande få information om risker och brister så att de kan förebygga ohälsa och olycksfall. Kunskaper om arbetsmetoder ska alltid hållas aktuella. I introduktionen av nya medarbetare ska alltid en genomgång av det systematiska arbetsmiljöarbetet göras.</w:t>
      </w:r>
      <w:r w:rsidR="00EF6A62" w:rsidRPr="00FD40D0">
        <w:rPr>
          <w:rFonts w:cs="Times New Roman"/>
          <w:szCs w:val="22"/>
        </w:rPr>
        <w:br/>
      </w:r>
    </w:p>
    <w:p w14:paraId="5C0BA546" w14:textId="41683ADF" w:rsidR="00927C90" w:rsidRPr="00FD40D0" w:rsidRDefault="00927C90" w:rsidP="00043E0F">
      <w:pPr>
        <w:ind w:right="991"/>
        <w:rPr>
          <w:rFonts w:cs="Times New Roman"/>
          <w:szCs w:val="22"/>
        </w:rPr>
      </w:pPr>
      <w:r w:rsidRPr="00FD40D0">
        <w:rPr>
          <w:rFonts w:cs="Times New Roman"/>
          <w:b/>
          <w:szCs w:val="22"/>
        </w:rPr>
        <w:t>Utbildning i belastningsergonomi</w:t>
      </w:r>
      <w:r w:rsidR="00EF6A62" w:rsidRPr="00FD40D0">
        <w:rPr>
          <w:rFonts w:cs="Times New Roman"/>
          <w:b/>
          <w:szCs w:val="22"/>
        </w:rPr>
        <w:br/>
      </w:r>
      <w:r w:rsidRPr="00FD40D0">
        <w:rPr>
          <w:rFonts w:cs="Times New Roman"/>
          <w:szCs w:val="22"/>
        </w:rPr>
        <w:t xml:space="preserve">För att förebygga belastningsergonomiska skador ska alla medarbetare i samband med att man börjar arbeta hos oss, och anpassat efter var man ska arbeta i verksamheten, få kunskaper om: </w:t>
      </w:r>
    </w:p>
    <w:p w14:paraId="5C0BA547" w14:textId="39D95F52" w:rsidR="00927C90" w:rsidRPr="008A10BD" w:rsidRDefault="00927C90" w:rsidP="00043E0F">
      <w:pPr>
        <w:pStyle w:val="Liststycke"/>
        <w:numPr>
          <w:ilvl w:val="0"/>
          <w:numId w:val="34"/>
        </w:numPr>
        <w:ind w:right="991"/>
        <w:rPr>
          <w:rFonts w:cs="Times New Roman"/>
          <w:szCs w:val="22"/>
        </w:rPr>
      </w:pPr>
      <w:r w:rsidRPr="008A10BD">
        <w:rPr>
          <w:rFonts w:cs="Times New Roman"/>
          <w:szCs w:val="22"/>
        </w:rPr>
        <w:lastRenderedPageBreak/>
        <w:t>lämpliga arbetsställningar och arbetsrörelser (samt praktiska möjligheter att träna in en bra arbetsteknik),</w:t>
      </w:r>
    </w:p>
    <w:p w14:paraId="5C0BA548" w14:textId="0BBE210F" w:rsidR="00927C90" w:rsidRPr="008A10BD" w:rsidRDefault="00927C90" w:rsidP="00043E0F">
      <w:pPr>
        <w:pStyle w:val="Liststycke"/>
        <w:numPr>
          <w:ilvl w:val="0"/>
          <w:numId w:val="34"/>
        </w:numPr>
        <w:ind w:right="991"/>
        <w:rPr>
          <w:rFonts w:cs="Times New Roman"/>
          <w:szCs w:val="22"/>
        </w:rPr>
      </w:pPr>
      <w:r w:rsidRPr="008A10BD">
        <w:rPr>
          <w:rFonts w:cs="Times New Roman"/>
          <w:szCs w:val="22"/>
        </w:rPr>
        <w:t>hur kroppen påverkas av belastning,</w:t>
      </w:r>
    </w:p>
    <w:p w14:paraId="5C0BA549" w14:textId="064CE717" w:rsidR="00927C90" w:rsidRPr="008A10BD" w:rsidRDefault="00927C90" w:rsidP="00043E0F">
      <w:pPr>
        <w:pStyle w:val="Liststycke"/>
        <w:numPr>
          <w:ilvl w:val="0"/>
          <w:numId w:val="34"/>
        </w:numPr>
        <w:ind w:right="991"/>
        <w:rPr>
          <w:rFonts w:cs="Times New Roman"/>
          <w:szCs w:val="22"/>
        </w:rPr>
      </w:pPr>
      <w:r w:rsidRPr="008A10BD">
        <w:rPr>
          <w:rFonts w:cs="Times New Roman"/>
          <w:szCs w:val="22"/>
        </w:rPr>
        <w:t>tidiga tecken på överbelastning.</w:t>
      </w:r>
    </w:p>
    <w:p w14:paraId="1C831CDB" w14:textId="59CDEE70" w:rsidR="008A10BD" w:rsidRDefault="00A0720F" w:rsidP="00043E0F">
      <w:pPr>
        <w:pStyle w:val="Liststycke"/>
        <w:numPr>
          <w:ilvl w:val="0"/>
          <w:numId w:val="34"/>
        </w:numPr>
        <w:ind w:right="991"/>
        <w:rPr>
          <w:rFonts w:cs="Times New Roman"/>
          <w:szCs w:val="22"/>
        </w:rPr>
      </w:pPr>
      <w:r>
        <w:rPr>
          <w:rFonts w:cs="Times New Roman"/>
          <w:szCs w:val="22"/>
        </w:rPr>
        <w:t>v</w:t>
      </w:r>
      <w:r w:rsidR="00927C90" w:rsidRPr="008A10BD">
        <w:rPr>
          <w:rFonts w:cs="Times New Roman"/>
          <w:szCs w:val="22"/>
        </w:rPr>
        <w:t>art tredje år ska dessutom en kunskapspåfyllnad ske via företagshälsovården.</w:t>
      </w:r>
    </w:p>
    <w:p w14:paraId="5C0BA54A" w14:textId="799A7EAB" w:rsidR="00927C90" w:rsidRPr="008A10BD" w:rsidRDefault="00EF6A62" w:rsidP="00043E0F">
      <w:pPr>
        <w:ind w:right="991"/>
        <w:rPr>
          <w:rFonts w:cs="Times New Roman"/>
          <w:szCs w:val="22"/>
        </w:rPr>
      </w:pPr>
      <w:r w:rsidRPr="008A10BD">
        <w:rPr>
          <w:rFonts w:cs="Times New Roman"/>
          <w:szCs w:val="22"/>
        </w:rPr>
        <w:t>Verksamhetschef</w:t>
      </w:r>
      <w:r w:rsidR="00927C90" w:rsidRPr="008A10BD">
        <w:rPr>
          <w:rFonts w:cs="Times New Roman"/>
          <w:szCs w:val="22"/>
        </w:rPr>
        <w:t xml:space="preserve"> ansvarar för att se till att medarbetare får kunskaper enligt ovan.</w:t>
      </w:r>
    </w:p>
    <w:p w14:paraId="5C0BA54B" w14:textId="77777777" w:rsidR="00927C90" w:rsidRPr="00FD40D0" w:rsidRDefault="00913BA6" w:rsidP="00043E0F">
      <w:pPr>
        <w:ind w:right="991"/>
        <w:rPr>
          <w:rFonts w:cs="Times New Roman"/>
          <w:szCs w:val="22"/>
        </w:rPr>
      </w:pPr>
      <w:r w:rsidRPr="00FD40D0">
        <w:rPr>
          <w:rFonts w:cs="Times New Roman"/>
          <w:b/>
          <w:szCs w:val="22"/>
        </w:rPr>
        <w:br/>
      </w:r>
      <w:r w:rsidR="00927C90" w:rsidRPr="00FD40D0">
        <w:rPr>
          <w:rFonts w:cs="Times New Roman"/>
          <w:b/>
          <w:szCs w:val="22"/>
        </w:rPr>
        <w:t>Utbildning i första hjälpen och krisstöd</w:t>
      </w:r>
      <w:r w:rsidR="00EF6A62" w:rsidRPr="00FD40D0">
        <w:rPr>
          <w:rFonts w:cs="Times New Roman"/>
          <w:b/>
          <w:szCs w:val="22"/>
        </w:rPr>
        <w:br/>
      </w:r>
      <w:r w:rsidR="00927C90" w:rsidRPr="00FD40D0">
        <w:rPr>
          <w:rFonts w:cs="Times New Roman"/>
          <w:szCs w:val="22"/>
        </w:rPr>
        <w:t xml:space="preserve">Vart </w:t>
      </w:r>
      <w:r w:rsidRPr="00FD40D0">
        <w:rPr>
          <w:rFonts w:cs="Times New Roman"/>
          <w:szCs w:val="22"/>
        </w:rPr>
        <w:t>annat</w:t>
      </w:r>
      <w:r w:rsidR="00927C90" w:rsidRPr="00FD40D0">
        <w:rPr>
          <w:rFonts w:cs="Times New Roman"/>
          <w:szCs w:val="22"/>
        </w:rPr>
        <w:t xml:space="preserve"> år ska en utbildning i första hjälpen hållas för </w:t>
      </w:r>
      <w:r w:rsidR="00110E8A" w:rsidRPr="00FD40D0">
        <w:rPr>
          <w:rFonts w:cs="Times New Roman"/>
          <w:szCs w:val="22"/>
        </w:rPr>
        <w:t>samtliga medarbetare samt övriga ideella som ofta är på föreningen</w:t>
      </w:r>
      <w:r w:rsidR="00927C90" w:rsidRPr="00FD40D0">
        <w:rPr>
          <w:rFonts w:cs="Times New Roman"/>
          <w:szCs w:val="22"/>
        </w:rPr>
        <w:t xml:space="preserve">. </w:t>
      </w:r>
      <w:r w:rsidR="004211E7" w:rsidRPr="00FD40D0">
        <w:rPr>
          <w:rFonts w:cs="Times New Roman"/>
          <w:szCs w:val="22"/>
        </w:rPr>
        <w:t>Xxx (</w:t>
      </w:r>
      <w:proofErr w:type="gramStart"/>
      <w:r w:rsidR="004211E7" w:rsidRPr="00FD40D0">
        <w:rPr>
          <w:rFonts w:cs="Times New Roman"/>
          <w:szCs w:val="22"/>
        </w:rPr>
        <w:t>t ex</w:t>
      </w:r>
      <w:proofErr w:type="gramEnd"/>
      <w:r w:rsidR="004211E7" w:rsidRPr="00FD40D0">
        <w:rPr>
          <w:rFonts w:cs="Times New Roman"/>
          <w:szCs w:val="22"/>
        </w:rPr>
        <w:t xml:space="preserve"> Räddningstjänsten)</w:t>
      </w:r>
      <w:r w:rsidR="00927C90" w:rsidRPr="00FD40D0">
        <w:rPr>
          <w:rFonts w:cs="Times New Roman"/>
          <w:szCs w:val="22"/>
        </w:rPr>
        <w:t xml:space="preserve"> i </w:t>
      </w:r>
      <w:r w:rsidR="008470D4" w:rsidRPr="00FD40D0">
        <w:rPr>
          <w:rFonts w:cs="Times New Roman"/>
          <w:szCs w:val="22"/>
        </w:rPr>
        <w:t>xxx</w:t>
      </w:r>
      <w:r w:rsidR="00927C90" w:rsidRPr="00FD40D0">
        <w:rPr>
          <w:rFonts w:cs="Times New Roman"/>
          <w:szCs w:val="22"/>
        </w:rPr>
        <w:t xml:space="preserve"> ska anlitas att hålla denna utbildning. Ansvarig att initiera utbildningen är </w:t>
      </w:r>
      <w:r w:rsidR="00642A93" w:rsidRPr="00FD40D0">
        <w:rPr>
          <w:rFonts w:cs="Times New Roman"/>
          <w:szCs w:val="22"/>
        </w:rPr>
        <w:t>verksamhetschef</w:t>
      </w:r>
      <w:r w:rsidR="00110E8A" w:rsidRPr="00FD40D0">
        <w:rPr>
          <w:rFonts w:cs="Times New Roman"/>
          <w:szCs w:val="22"/>
        </w:rPr>
        <w:t xml:space="preserve"> och ordförande.</w:t>
      </w:r>
    </w:p>
    <w:p w14:paraId="5C0BA54C" w14:textId="455FC5BC" w:rsidR="00EF6A62" w:rsidRPr="00536BBE" w:rsidRDefault="00EF6A62" w:rsidP="00043E0F">
      <w:pPr>
        <w:ind w:right="991"/>
        <w:rPr>
          <w:rFonts w:ascii="Garamond" w:hAnsi="Garamond" w:cs="Times New Roman"/>
          <w:szCs w:val="24"/>
        </w:rPr>
      </w:pPr>
    </w:p>
    <w:p w14:paraId="5C0BA54E" w14:textId="298E4B90" w:rsidR="00927C90" w:rsidRPr="00A0720F" w:rsidRDefault="00927C90" w:rsidP="00043E0F">
      <w:pPr>
        <w:pStyle w:val="Rubrik1"/>
        <w:spacing w:before="0" w:line="240" w:lineRule="auto"/>
        <w:ind w:right="991"/>
      </w:pPr>
      <w:bookmarkStart w:id="12" w:name="Undersöka"/>
      <w:bookmarkStart w:id="13" w:name="_Toc216352911"/>
      <w:bookmarkEnd w:id="12"/>
      <w:r w:rsidRPr="00A0720F">
        <w:t>U</w:t>
      </w:r>
      <w:r w:rsidR="00A0720F" w:rsidRPr="00A0720F">
        <w:t>NDERSÖKA ARBETSMILJÖN</w:t>
      </w:r>
      <w:bookmarkEnd w:id="13"/>
    </w:p>
    <w:p w14:paraId="5C0BA54F" w14:textId="1AE10875" w:rsidR="00927C90" w:rsidRPr="00A0720F" w:rsidRDefault="00927C90" w:rsidP="00043E0F">
      <w:pPr>
        <w:ind w:right="991"/>
        <w:rPr>
          <w:rFonts w:cs="Times New Roman"/>
          <w:szCs w:val="22"/>
        </w:rPr>
      </w:pPr>
      <w:r w:rsidRPr="00A0720F">
        <w:rPr>
          <w:rFonts w:cs="Times New Roman"/>
          <w:b/>
          <w:szCs w:val="22"/>
        </w:rPr>
        <w:t>S</w:t>
      </w:r>
      <w:r w:rsidR="005A6C8F">
        <w:rPr>
          <w:rFonts w:cs="Times New Roman"/>
          <w:b/>
          <w:szCs w:val="22"/>
        </w:rPr>
        <w:t>yfte</w:t>
      </w:r>
      <w:r w:rsidR="00EF6A62" w:rsidRPr="00A0720F">
        <w:rPr>
          <w:rFonts w:cs="Times New Roman"/>
          <w:b/>
          <w:szCs w:val="22"/>
        </w:rPr>
        <w:br/>
      </w:r>
      <w:r w:rsidRPr="00A0720F">
        <w:rPr>
          <w:rFonts w:cs="Times New Roman"/>
          <w:szCs w:val="22"/>
        </w:rPr>
        <w:t>Att fånga upp, identifiera och kartlägga de arbetsmiljörisker som kan finnas i vår verksamhet.</w:t>
      </w:r>
    </w:p>
    <w:p w14:paraId="5C0BA550" w14:textId="023A46E8" w:rsidR="00927C90" w:rsidRPr="00A0720F" w:rsidRDefault="00927C90" w:rsidP="00043E0F">
      <w:pPr>
        <w:ind w:right="991"/>
        <w:rPr>
          <w:rFonts w:cs="Times New Roman"/>
          <w:szCs w:val="22"/>
        </w:rPr>
      </w:pPr>
      <w:r w:rsidRPr="00A0720F">
        <w:rPr>
          <w:rFonts w:cs="Times New Roman"/>
          <w:b/>
          <w:szCs w:val="22"/>
        </w:rPr>
        <w:t>D</w:t>
      </w:r>
      <w:r w:rsidR="005A6C8F">
        <w:rPr>
          <w:rFonts w:cs="Times New Roman"/>
          <w:b/>
          <w:szCs w:val="22"/>
        </w:rPr>
        <w:t>efinitioner</w:t>
      </w:r>
      <w:r w:rsidR="00EF6A62" w:rsidRPr="00A0720F">
        <w:rPr>
          <w:rFonts w:cs="Times New Roman"/>
          <w:b/>
          <w:szCs w:val="22"/>
        </w:rPr>
        <w:br/>
      </w:r>
      <w:r w:rsidRPr="00A0720F">
        <w:rPr>
          <w:rFonts w:cs="Times New Roman"/>
          <w:szCs w:val="22"/>
        </w:rPr>
        <w:t xml:space="preserve">Undersöka arbetsmiljön innebär här metoder och rutiner för att regelbundet, vid uppkomna behov samt vid förändringar i verksamheten undersöka arbetsmiljön utifrån de </w:t>
      </w:r>
      <w:r w:rsidR="00110E8A" w:rsidRPr="00A0720F">
        <w:rPr>
          <w:rFonts w:cs="Times New Roman"/>
          <w:szCs w:val="22"/>
        </w:rPr>
        <w:t>a</w:t>
      </w:r>
      <w:r w:rsidRPr="00A0720F">
        <w:rPr>
          <w:rFonts w:cs="Times New Roman"/>
          <w:szCs w:val="22"/>
        </w:rPr>
        <w:t>rbetsmiljöfaktorer som kan vara eller innehålla riskkällor. Exempel på arbetsmiljöfaktorer som ska uppmärksammas i vår verksamhet är</w:t>
      </w:r>
      <w:r w:rsidR="00EF6A62" w:rsidRPr="00A0720F">
        <w:rPr>
          <w:rFonts w:cs="Times New Roman"/>
          <w:szCs w:val="22"/>
        </w:rPr>
        <w:t>;</w:t>
      </w:r>
      <w:r w:rsidRPr="00A0720F">
        <w:rPr>
          <w:rFonts w:cs="Times New Roman"/>
          <w:szCs w:val="22"/>
        </w:rPr>
        <w:t xml:space="preserve"> </w:t>
      </w:r>
    </w:p>
    <w:p w14:paraId="5C0BA551"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organisatoriska och sociala arbetsmiljöfaktorer som exempelvis ohälsosam arbetsbelastning, trivsel, konflikter, kränkningar och otydliga förväntningar,</w:t>
      </w:r>
    </w:p>
    <w:p w14:paraId="5C0BA552"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all hästhantering,</w:t>
      </w:r>
    </w:p>
    <w:p w14:paraId="5C0BA553"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ridning</w:t>
      </w:r>
      <w:r w:rsidR="008470D4" w:rsidRPr="00A0720F">
        <w:rPr>
          <w:rFonts w:cs="Times New Roman"/>
          <w:szCs w:val="22"/>
        </w:rPr>
        <w:t>, körning</w:t>
      </w:r>
      <w:r w:rsidR="00642A93" w:rsidRPr="00A0720F">
        <w:rPr>
          <w:rFonts w:cs="Times New Roman"/>
          <w:szCs w:val="22"/>
        </w:rPr>
        <w:t xml:space="preserve"> och hantering av häst vid hand</w:t>
      </w:r>
      <w:r w:rsidRPr="00A0720F">
        <w:rPr>
          <w:rFonts w:cs="Times New Roman"/>
          <w:szCs w:val="22"/>
        </w:rPr>
        <w:t>,</w:t>
      </w:r>
    </w:p>
    <w:p w14:paraId="5C0BA554"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hantering av foder</w:t>
      </w:r>
      <w:r w:rsidR="00110E8A" w:rsidRPr="00A0720F">
        <w:rPr>
          <w:rFonts w:cs="Times New Roman"/>
          <w:szCs w:val="22"/>
        </w:rPr>
        <w:t>, strö</w:t>
      </w:r>
      <w:r w:rsidRPr="00A0720F">
        <w:rPr>
          <w:rFonts w:cs="Times New Roman"/>
          <w:szCs w:val="22"/>
        </w:rPr>
        <w:t xml:space="preserve"> och vatten,</w:t>
      </w:r>
    </w:p>
    <w:p w14:paraId="5C0BA555"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 xml:space="preserve">användning av arbetsutrustning och fordon, </w:t>
      </w:r>
    </w:p>
    <w:p w14:paraId="5C0BA556"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transportering av hästar</w:t>
      </w:r>
    </w:p>
    <w:p w14:paraId="5C0BA557"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arbetsmoment vid tävling</w:t>
      </w:r>
    </w:p>
    <w:p w14:paraId="5C0BA558" w14:textId="77777777" w:rsidR="00927C90" w:rsidRPr="00A0720F" w:rsidRDefault="00110E8A" w:rsidP="00043E0F">
      <w:pPr>
        <w:pStyle w:val="Liststycke"/>
        <w:numPr>
          <w:ilvl w:val="0"/>
          <w:numId w:val="6"/>
        </w:numPr>
        <w:ind w:right="991"/>
        <w:rPr>
          <w:rFonts w:cs="Times New Roman"/>
          <w:szCs w:val="22"/>
        </w:rPr>
      </w:pPr>
      <w:r w:rsidRPr="00A0720F">
        <w:rPr>
          <w:rFonts w:cs="Times New Roman"/>
          <w:szCs w:val="22"/>
        </w:rPr>
        <w:t xml:space="preserve">resor, exempelvis </w:t>
      </w:r>
      <w:r w:rsidR="00927C90" w:rsidRPr="00A0720F">
        <w:rPr>
          <w:rFonts w:cs="Times New Roman"/>
          <w:szCs w:val="22"/>
        </w:rPr>
        <w:t xml:space="preserve">till </w:t>
      </w:r>
      <w:r w:rsidR="00642A93" w:rsidRPr="00A0720F">
        <w:rPr>
          <w:rFonts w:cs="Times New Roman"/>
          <w:szCs w:val="22"/>
        </w:rPr>
        <w:t>veterinär</w:t>
      </w:r>
    </w:p>
    <w:p w14:paraId="5C0BA559" w14:textId="77777777" w:rsidR="00110E8A" w:rsidRPr="00A0720F" w:rsidRDefault="00110E8A" w:rsidP="00043E0F">
      <w:pPr>
        <w:pStyle w:val="Liststycke"/>
        <w:numPr>
          <w:ilvl w:val="0"/>
          <w:numId w:val="6"/>
        </w:numPr>
        <w:ind w:right="991"/>
        <w:rPr>
          <w:rFonts w:cs="Times New Roman"/>
          <w:szCs w:val="22"/>
        </w:rPr>
      </w:pPr>
      <w:r w:rsidRPr="00A0720F">
        <w:rPr>
          <w:rFonts w:cs="Times New Roman"/>
          <w:szCs w:val="22"/>
        </w:rPr>
        <w:t>besök av hovslagare eller veterinär</w:t>
      </w:r>
    </w:p>
    <w:p w14:paraId="5C0BA55A"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verksamhet med praktikanter ifrån skolor och Arbetsförmedling.</w:t>
      </w:r>
    </w:p>
    <w:p w14:paraId="5C0BA55B"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besöksverksamhet med</w:t>
      </w:r>
      <w:r w:rsidR="00110E8A" w:rsidRPr="00A0720F">
        <w:rPr>
          <w:rFonts w:cs="Times New Roman"/>
          <w:szCs w:val="22"/>
        </w:rPr>
        <w:t xml:space="preserve"> barn, ungdomar och</w:t>
      </w:r>
      <w:r w:rsidRPr="00A0720F">
        <w:rPr>
          <w:rFonts w:cs="Times New Roman"/>
          <w:szCs w:val="22"/>
        </w:rPr>
        <w:t xml:space="preserve"> ovana personer </w:t>
      </w:r>
    </w:p>
    <w:p w14:paraId="5C0BA55C" w14:textId="77777777" w:rsidR="00927C90" w:rsidRPr="00A0720F" w:rsidRDefault="00927C90" w:rsidP="00043E0F">
      <w:pPr>
        <w:ind w:right="991"/>
        <w:rPr>
          <w:rFonts w:cs="Times New Roman"/>
          <w:szCs w:val="22"/>
        </w:rPr>
      </w:pPr>
      <w:r w:rsidRPr="00A0720F">
        <w:rPr>
          <w:rFonts w:cs="Times New Roman"/>
          <w:szCs w:val="22"/>
        </w:rPr>
        <w:t xml:space="preserve"> En </w:t>
      </w:r>
      <w:proofErr w:type="spellStart"/>
      <w:r w:rsidRPr="00A0720F">
        <w:rPr>
          <w:rFonts w:cs="Times New Roman"/>
          <w:szCs w:val="22"/>
        </w:rPr>
        <w:t>riskkälla</w:t>
      </w:r>
      <w:proofErr w:type="spellEnd"/>
      <w:r w:rsidRPr="00A0720F">
        <w:rPr>
          <w:rFonts w:cs="Times New Roman"/>
          <w:szCs w:val="22"/>
        </w:rPr>
        <w:t xml:space="preserve"> är en särskild omständighet som kan leda till ohälsa eller olycksfall.</w:t>
      </w:r>
    </w:p>
    <w:p w14:paraId="3946F12F" w14:textId="77777777" w:rsidR="004E01C9" w:rsidRDefault="004E01C9" w:rsidP="00043E0F">
      <w:pPr>
        <w:spacing w:after="0"/>
        <w:ind w:right="991"/>
        <w:rPr>
          <w:rFonts w:cs="Times New Roman"/>
          <w:b/>
          <w:szCs w:val="22"/>
        </w:rPr>
      </w:pPr>
    </w:p>
    <w:p w14:paraId="4A2D4CE7" w14:textId="246E5F33" w:rsidR="00514740" w:rsidRDefault="00927C90" w:rsidP="00043E0F">
      <w:pPr>
        <w:spacing w:after="0"/>
        <w:ind w:right="991"/>
        <w:rPr>
          <w:rFonts w:cs="Times New Roman"/>
          <w:b/>
          <w:szCs w:val="22"/>
        </w:rPr>
      </w:pPr>
      <w:r w:rsidRPr="00A0720F">
        <w:rPr>
          <w:rFonts w:cs="Times New Roman"/>
          <w:b/>
          <w:szCs w:val="22"/>
        </w:rPr>
        <w:lastRenderedPageBreak/>
        <w:t>R</w:t>
      </w:r>
      <w:r w:rsidR="00514740">
        <w:rPr>
          <w:rFonts w:cs="Times New Roman"/>
          <w:b/>
          <w:szCs w:val="22"/>
        </w:rPr>
        <w:t>UTINER</w:t>
      </w:r>
    </w:p>
    <w:p w14:paraId="5C0BA55D" w14:textId="1D4FEED4" w:rsidR="00927C90" w:rsidRPr="00A0720F" w:rsidRDefault="00927C90" w:rsidP="00043E0F">
      <w:pPr>
        <w:spacing w:after="0"/>
        <w:ind w:right="991"/>
        <w:rPr>
          <w:rFonts w:cs="Times New Roman"/>
          <w:i/>
          <w:szCs w:val="22"/>
        </w:rPr>
      </w:pPr>
      <w:r w:rsidRPr="00514740">
        <w:rPr>
          <w:rFonts w:cs="Times New Roman"/>
          <w:b/>
          <w:bCs/>
          <w:iCs/>
          <w:szCs w:val="22"/>
        </w:rPr>
        <w:t xml:space="preserve">Skyddsrond </w:t>
      </w:r>
    </w:p>
    <w:p w14:paraId="5C0BA55E" w14:textId="77777777" w:rsidR="00927C90" w:rsidRPr="00A0720F" w:rsidRDefault="00EF6A62" w:rsidP="00043E0F">
      <w:pPr>
        <w:ind w:right="991"/>
        <w:rPr>
          <w:rFonts w:cs="Times New Roman"/>
          <w:szCs w:val="22"/>
        </w:rPr>
      </w:pPr>
      <w:r w:rsidRPr="00A0720F">
        <w:rPr>
          <w:rFonts w:cs="Times New Roman"/>
          <w:szCs w:val="22"/>
        </w:rPr>
        <w:t xml:space="preserve">En gång </w:t>
      </w:r>
      <w:r w:rsidR="00927C90" w:rsidRPr="00A0720F">
        <w:rPr>
          <w:rFonts w:cs="Times New Roman"/>
          <w:szCs w:val="22"/>
        </w:rPr>
        <w:t>per år ska vi gå skyddsrond. Vid skyddsronderna ska skyddsombud</w:t>
      </w:r>
      <w:r w:rsidRPr="00A0720F">
        <w:rPr>
          <w:rFonts w:cs="Times New Roman"/>
          <w:szCs w:val="22"/>
        </w:rPr>
        <w:t>/regionalt skyddsombud</w:t>
      </w:r>
      <w:r w:rsidR="00642A93" w:rsidRPr="00A0720F">
        <w:rPr>
          <w:rFonts w:cs="Times New Roman"/>
          <w:szCs w:val="22"/>
        </w:rPr>
        <w:t xml:space="preserve"> </w:t>
      </w:r>
      <w:r w:rsidR="00927C90" w:rsidRPr="00A0720F">
        <w:rPr>
          <w:rFonts w:cs="Times New Roman"/>
          <w:szCs w:val="22"/>
        </w:rPr>
        <w:t xml:space="preserve">och eventuellt andra arbetstagare vara med. </w:t>
      </w:r>
      <w:r w:rsidR="00642A93" w:rsidRPr="00A0720F">
        <w:rPr>
          <w:rFonts w:cs="Times New Roman"/>
          <w:szCs w:val="22"/>
        </w:rPr>
        <w:t>Verksamhetschef</w:t>
      </w:r>
      <w:r w:rsidR="00927C90" w:rsidRPr="00A0720F">
        <w:rPr>
          <w:rFonts w:cs="Times New Roman"/>
          <w:szCs w:val="22"/>
        </w:rPr>
        <w:t xml:space="preserve"> ska </w:t>
      </w:r>
      <w:r w:rsidRPr="00A0720F">
        <w:rPr>
          <w:rFonts w:cs="Times New Roman"/>
          <w:szCs w:val="22"/>
        </w:rPr>
        <w:t>ta initiativ till skyddsronden</w:t>
      </w:r>
      <w:r w:rsidR="00927C90" w:rsidRPr="00A0720F">
        <w:rPr>
          <w:rFonts w:cs="Times New Roman"/>
          <w:szCs w:val="22"/>
        </w:rPr>
        <w:t xml:space="preserve">. Som stöd använder vi checklistor från </w:t>
      </w:r>
      <w:r w:rsidRPr="00A0720F">
        <w:rPr>
          <w:rFonts w:cs="Times New Roman"/>
          <w:szCs w:val="22"/>
        </w:rPr>
        <w:t>Kommunal</w:t>
      </w:r>
      <w:r w:rsidR="008470D4" w:rsidRPr="00A0720F">
        <w:rPr>
          <w:rFonts w:cs="Times New Roman"/>
          <w:szCs w:val="22"/>
        </w:rPr>
        <w:t xml:space="preserve"> (bifogad i </w:t>
      </w:r>
      <w:r w:rsidR="00830DC5" w:rsidRPr="00A0720F">
        <w:rPr>
          <w:rFonts w:cs="Times New Roman"/>
          <w:szCs w:val="22"/>
        </w:rPr>
        <w:t>a</w:t>
      </w:r>
      <w:r w:rsidR="008470D4" w:rsidRPr="00A0720F">
        <w:rPr>
          <w:rFonts w:cs="Times New Roman"/>
          <w:szCs w:val="22"/>
        </w:rPr>
        <w:t>rbetsmiljöhandboken)</w:t>
      </w:r>
      <w:r w:rsidR="00927C90" w:rsidRPr="00A0720F">
        <w:rPr>
          <w:rFonts w:cs="Times New Roman"/>
          <w:szCs w:val="22"/>
        </w:rPr>
        <w:t>.</w:t>
      </w:r>
    </w:p>
    <w:p w14:paraId="5C0BA55F" w14:textId="77777777" w:rsidR="00927C90" w:rsidRPr="00A0720F" w:rsidRDefault="00927C90" w:rsidP="00043E0F">
      <w:pPr>
        <w:spacing w:after="0"/>
        <w:ind w:right="991"/>
        <w:rPr>
          <w:rFonts w:cs="Times New Roman"/>
          <w:szCs w:val="22"/>
        </w:rPr>
      </w:pPr>
      <w:r w:rsidRPr="00A0720F">
        <w:rPr>
          <w:rFonts w:cs="Times New Roman"/>
          <w:szCs w:val="22"/>
        </w:rPr>
        <w:t>Resultatet av undersökningarna ska dokumenteras i checklistorna. Brister och risker som framkommer vid ronderna ska hanteras enligt rutinerna för riskbedömn</w:t>
      </w:r>
      <w:r w:rsidR="00110E8A" w:rsidRPr="00A0720F">
        <w:rPr>
          <w:rFonts w:cs="Times New Roman"/>
          <w:szCs w:val="22"/>
        </w:rPr>
        <w:t xml:space="preserve">ing och handlingsplan. Se rutin - </w:t>
      </w:r>
      <w:r w:rsidRPr="00A0720F">
        <w:rPr>
          <w:rFonts w:cs="Times New Roman"/>
          <w:szCs w:val="22"/>
        </w:rPr>
        <w:t xml:space="preserve">Riskbedöma arbetsmiljön, vidta åtgärder och ta fram handlingsplan. </w:t>
      </w:r>
      <w:r w:rsidR="00AD6FB3" w:rsidRPr="00A0720F">
        <w:rPr>
          <w:rFonts w:cs="Times New Roman"/>
          <w:szCs w:val="22"/>
        </w:rPr>
        <w:br/>
      </w:r>
      <w:r w:rsidR="008470D4" w:rsidRPr="00A0720F">
        <w:rPr>
          <w:rFonts w:cs="Times New Roman"/>
          <w:b/>
          <w:szCs w:val="22"/>
        </w:rPr>
        <w:br/>
      </w:r>
      <w:r w:rsidRPr="00A0720F">
        <w:rPr>
          <w:rFonts w:cs="Times New Roman"/>
          <w:b/>
          <w:szCs w:val="22"/>
        </w:rPr>
        <w:t xml:space="preserve">Medarbetarsamtal </w:t>
      </w:r>
      <w:r w:rsidR="00EF6A62" w:rsidRPr="00A0720F">
        <w:rPr>
          <w:rFonts w:cs="Times New Roman"/>
          <w:b/>
          <w:szCs w:val="22"/>
        </w:rPr>
        <w:br/>
      </w:r>
      <w:r w:rsidRPr="00A0720F">
        <w:rPr>
          <w:rFonts w:cs="Times New Roman"/>
          <w:szCs w:val="22"/>
        </w:rPr>
        <w:t xml:space="preserve">En gång per år genomförs medarbetarsamtal med alla anställda. Ansvarig för att hålla medarbetarsamtalet är </w:t>
      </w:r>
      <w:r w:rsidR="00642A93" w:rsidRPr="00A0720F">
        <w:rPr>
          <w:rFonts w:cs="Times New Roman"/>
          <w:szCs w:val="22"/>
        </w:rPr>
        <w:t>verksamhetschef</w:t>
      </w:r>
      <w:r w:rsidR="00EF6A62" w:rsidRPr="00A0720F">
        <w:rPr>
          <w:rFonts w:cs="Times New Roman"/>
          <w:szCs w:val="22"/>
        </w:rPr>
        <w:t xml:space="preserve"> (ordförande med verksamhetschef)</w:t>
      </w:r>
      <w:r w:rsidRPr="00A0720F">
        <w:rPr>
          <w:rFonts w:cs="Times New Roman"/>
          <w:szCs w:val="22"/>
        </w:rPr>
        <w:t>. Samtalet ska exempelvis ta upp trivsel, arbetsbelastning, relationer mellan anställda och upplevda gränser mellan privat-</w:t>
      </w:r>
      <w:r w:rsidR="00EF6A62" w:rsidRPr="00A0720F">
        <w:rPr>
          <w:rFonts w:cs="Times New Roman"/>
          <w:szCs w:val="22"/>
        </w:rPr>
        <w:t xml:space="preserve"> </w:t>
      </w:r>
      <w:r w:rsidRPr="00A0720F">
        <w:rPr>
          <w:rFonts w:cs="Times New Roman"/>
          <w:szCs w:val="22"/>
        </w:rPr>
        <w:t xml:space="preserve">och arbetsliv. En uppföljning av samtalet ska göras enligt vad </w:t>
      </w:r>
      <w:r w:rsidR="00642A93" w:rsidRPr="00A0720F">
        <w:rPr>
          <w:rFonts w:cs="Times New Roman"/>
          <w:szCs w:val="22"/>
        </w:rPr>
        <w:t>verksamhetschef</w:t>
      </w:r>
      <w:r w:rsidRPr="00A0720F">
        <w:rPr>
          <w:rFonts w:cs="Times New Roman"/>
          <w:szCs w:val="22"/>
        </w:rPr>
        <w:t xml:space="preserve"> </w:t>
      </w:r>
      <w:r w:rsidR="00EF6A62" w:rsidRPr="00A0720F">
        <w:rPr>
          <w:rFonts w:cs="Times New Roman"/>
          <w:szCs w:val="22"/>
        </w:rPr>
        <w:t xml:space="preserve">ordförande </w:t>
      </w:r>
      <w:r w:rsidRPr="00A0720F">
        <w:rPr>
          <w:rFonts w:cs="Times New Roman"/>
          <w:szCs w:val="22"/>
        </w:rPr>
        <w:t xml:space="preserve">och medarbetare kommer överens om. </w:t>
      </w:r>
    </w:p>
    <w:p w14:paraId="5C0BA560" w14:textId="77777777" w:rsidR="00927C90" w:rsidRPr="00A0720F" w:rsidRDefault="00927C90" w:rsidP="00043E0F">
      <w:pPr>
        <w:ind w:right="991"/>
        <w:rPr>
          <w:rFonts w:cs="Times New Roman"/>
          <w:szCs w:val="22"/>
        </w:rPr>
      </w:pPr>
      <w:r w:rsidRPr="00A0720F">
        <w:rPr>
          <w:rFonts w:cs="Times New Roman"/>
          <w:szCs w:val="22"/>
        </w:rPr>
        <w:t>Medarbetarsamtalen är en del i att undersöka vår organisatoriska och sociala arbetsmiljö.</w:t>
      </w:r>
    </w:p>
    <w:p w14:paraId="5C0BA561" w14:textId="1E89F96F" w:rsidR="00927C90" w:rsidRPr="00A0720F" w:rsidRDefault="00927C90" w:rsidP="00043E0F">
      <w:pPr>
        <w:ind w:right="991"/>
        <w:rPr>
          <w:rFonts w:cs="Times New Roman"/>
          <w:szCs w:val="22"/>
        </w:rPr>
      </w:pPr>
      <w:r w:rsidRPr="00A0720F">
        <w:rPr>
          <w:rFonts w:cs="Times New Roman"/>
          <w:b/>
          <w:szCs w:val="22"/>
        </w:rPr>
        <w:t>Arbetsplatsträffar</w:t>
      </w:r>
      <w:r w:rsidR="00EF6A62" w:rsidRPr="00A0720F">
        <w:rPr>
          <w:rFonts w:cs="Times New Roman"/>
          <w:b/>
          <w:szCs w:val="22"/>
        </w:rPr>
        <w:br/>
      </w:r>
      <w:r w:rsidR="003956D9" w:rsidRPr="00A0720F">
        <w:rPr>
          <w:rFonts w:cs="Times New Roman"/>
          <w:szCs w:val="22"/>
        </w:rPr>
        <w:t>Varje måndag har</w:t>
      </w:r>
      <w:r w:rsidRPr="00A0720F">
        <w:rPr>
          <w:rFonts w:cs="Times New Roman"/>
          <w:szCs w:val="22"/>
        </w:rPr>
        <w:t xml:space="preserve"> </w:t>
      </w:r>
      <w:r w:rsidR="00642A93" w:rsidRPr="00A0720F">
        <w:rPr>
          <w:rFonts w:cs="Times New Roman"/>
          <w:szCs w:val="22"/>
        </w:rPr>
        <w:t xml:space="preserve">medarbetarna </w:t>
      </w:r>
      <w:r w:rsidRPr="00A0720F">
        <w:rPr>
          <w:rFonts w:cs="Times New Roman"/>
          <w:szCs w:val="22"/>
        </w:rPr>
        <w:t xml:space="preserve">arbetsplatsträff. Det är </w:t>
      </w:r>
      <w:r w:rsidR="00642A93" w:rsidRPr="00A0720F">
        <w:rPr>
          <w:rFonts w:cs="Times New Roman"/>
          <w:szCs w:val="22"/>
        </w:rPr>
        <w:t>verksamhets</w:t>
      </w:r>
      <w:r w:rsidRPr="00A0720F">
        <w:rPr>
          <w:rFonts w:cs="Times New Roman"/>
          <w:szCs w:val="22"/>
        </w:rPr>
        <w:t>chef som håller i mötet och arbetsmiljö är en stående punkt på agendan. Vid mötena diskuteras bland annat aktuella frågor som rör vår arbetsmiljö, arbetsmiljöregler och inträffade tillbud och olyckor.</w:t>
      </w:r>
    </w:p>
    <w:p w14:paraId="5C0BA562" w14:textId="77777777" w:rsidR="00927C90" w:rsidRPr="00A0720F" w:rsidRDefault="00927C90" w:rsidP="00043E0F">
      <w:pPr>
        <w:ind w:right="991"/>
        <w:rPr>
          <w:rFonts w:cs="Times New Roman"/>
          <w:szCs w:val="22"/>
        </w:rPr>
      </w:pPr>
      <w:r w:rsidRPr="00A0720F">
        <w:rPr>
          <w:rFonts w:cs="Times New Roman"/>
          <w:b/>
          <w:szCs w:val="22"/>
        </w:rPr>
        <w:t>Riktade undersökningar</w:t>
      </w:r>
      <w:r w:rsidR="003956D9" w:rsidRPr="00A0720F">
        <w:rPr>
          <w:rFonts w:cs="Times New Roman"/>
          <w:b/>
          <w:szCs w:val="22"/>
        </w:rPr>
        <w:br/>
      </w:r>
      <w:r w:rsidRPr="00A0720F">
        <w:rPr>
          <w:rFonts w:cs="Times New Roman"/>
          <w:szCs w:val="22"/>
        </w:rPr>
        <w:t>Riktade undersökningar ska genomföras för att undersöka följande:</w:t>
      </w:r>
    </w:p>
    <w:p w14:paraId="5C0BA563" w14:textId="77777777" w:rsidR="008470D4" w:rsidRPr="00A0720F" w:rsidRDefault="008470D4" w:rsidP="00043E0F">
      <w:pPr>
        <w:pStyle w:val="Liststycke"/>
        <w:numPr>
          <w:ilvl w:val="0"/>
          <w:numId w:val="6"/>
        </w:numPr>
        <w:ind w:right="991"/>
        <w:rPr>
          <w:rFonts w:cs="Times New Roman"/>
          <w:szCs w:val="22"/>
        </w:rPr>
      </w:pPr>
      <w:r w:rsidRPr="00A0720F">
        <w:rPr>
          <w:rFonts w:cs="Times New Roman"/>
          <w:szCs w:val="22"/>
        </w:rPr>
        <w:t>hästhantering</w:t>
      </w:r>
    </w:p>
    <w:p w14:paraId="5C0BA564" w14:textId="77777777" w:rsidR="00110E8A" w:rsidRPr="00A0720F" w:rsidRDefault="00110E8A" w:rsidP="00043E0F">
      <w:pPr>
        <w:pStyle w:val="Liststycke"/>
        <w:numPr>
          <w:ilvl w:val="0"/>
          <w:numId w:val="6"/>
        </w:numPr>
        <w:ind w:right="991"/>
        <w:rPr>
          <w:rFonts w:cs="Times New Roman"/>
          <w:szCs w:val="22"/>
        </w:rPr>
      </w:pPr>
      <w:r w:rsidRPr="00A0720F">
        <w:rPr>
          <w:rFonts w:cs="Times New Roman"/>
          <w:szCs w:val="22"/>
        </w:rPr>
        <w:t>lektionsverksamhet i ridhus och stall</w:t>
      </w:r>
    </w:p>
    <w:p w14:paraId="5C0BA565" w14:textId="77777777" w:rsidR="00A96B59" w:rsidRPr="00A0720F" w:rsidRDefault="00A96B59" w:rsidP="00043E0F">
      <w:pPr>
        <w:pStyle w:val="Liststycke"/>
        <w:numPr>
          <w:ilvl w:val="0"/>
          <w:numId w:val="6"/>
        </w:numPr>
        <w:ind w:right="991"/>
        <w:rPr>
          <w:rFonts w:cs="Times New Roman"/>
          <w:szCs w:val="22"/>
        </w:rPr>
      </w:pPr>
      <w:r w:rsidRPr="00A0720F">
        <w:rPr>
          <w:rFonts w:cs="Times New Roman"/>
          <w:szCs w:val="22"/>
        </w:rPr>
        <w:t xml:space="preserve">stallarbete (mockning, utfodring </w:t>
      </w:r>
      <w:proofErr w:type="spellStart"/>
      <w:r w:rsidRPr="00A0720F">
        <w:rPr>
          <w:rFonts w:cs="Times New Roman"/>
          <w:szCs w:val="22"/>
        </w:rPr>
        <w:t>etc</w:t>
      </w:r>
      <w:proofErr w:type="spellEnd"/>
      <w:r w:rsidRPr="00A0720F">
        <w:rPr>
          <w:rFonts w:cs="Times New Roman"/>
          <w:szCs w:val="22"/>
        </w:rPr>
        <w:t>)</w:t>
      </w:r>
    </w:p>
    <w:p w14:paraId="5C0BA566" w14:textId="77777777" w:rsidR="00927C90" w:rsidRPr="00A0720F" w:rsidRDefault="00927C90" w:rsidP="00043E0F">
      <w:pPr>
        <w:pStyle w:val="Liststycke"/>
        <w:numPr>
          <w:ilvl w:val="0"/>
          <w:numId w:val="6"/>
        </w:numPr>
        <w:ind w:right="991"/>
        <w:rPr>
          <w:rFonts w:cs="Times New Roman"/>
          <w:szCs w:val="22"/>
        </w:rPr>
      </w:pPr>
      <w:r w:rsidRPr="00A0720F">
        <w:rPr>
          <w:rFonts w:cs="Times New Roman"/>
          <w:szCs w:val="22"/>
        </w:rPr>
        <w:t>inomhusklimat</w:t>
      </w:r>
      <w:r w:rsidR="00A96B59" w:rsidRPr="00A0720F">
        <w:rPr>
          <w:rFonts w:cs="Times New Roman"/>
          <w:szCs w:val="22"/>
        </w:rPr>
        <w:t xml:space="preserve"> i stall och personalutrymmen</w:t>
      </w:r>
      <w:r w:rsidRPr="00A0720F">
        <w:rPr>
          <w:rFonts w:cs="Times New Roman"/>
          <w:szCs w:val="22"/>
        </w:rPr>
        <w:t xml:space="preserve"> (ventilation/luftkvalitet),</w:t>
      </w:r>
    </w:p>
    <w:p w14:paraId="5C0BA567" w14:textId="77777777" w:rsidR="00927C90" w:rsidRPr="00A0720F" w:rsidRDefault="00A96B59" w:rsidP="00043E0F">
      <w:pPr>
        <w:pStyle w:val="Liststycke"/>
        <w:numPr>
          <w:ilvl w:val="0"/>
          <w:numId w:val="6"/>
        </w:numPr>
        <w:ind w:right="991"/>
        <w:rPr>
          <w:rFonts w:cs="Times New Roman"/>
          <w:szCs w:val="22"/>
        </w:rPr>
      </w:pPr>
      <w:r w:rsidRPr="00A0720F">
        <w:rPr>
          <w:rFonts w:cs="Times New Roman"/>
          <w:szCs w:val="22"/>
        </w:rPr>
        <w:t>bildskärmsarbete</w:t>
      </w:r>
    </w:p>
    <w:p w14:paraId="5C0BA568" w14:textId="77777777" w:rsidR="00927C90" w:rsidRPr="00A0720F" w:rsidRDefault="00927C90" w:rsidP="00043E0F">
      <w:pPr>
        <w:ind w:right="991"/>
        <w:rPr>
          <w:rFonts w:cs="Times New Roman"/>
          <w:szCs w:val="22"/>
        </w:rPr>
      </w:pPr>
      <w:r w:rsidRPr="00A0720F">
        <w:rPr>
          <w:rFonts w:cs="Times New Roman"/>
          <w:szCs w:val="22"/>
        </w:rPr>
        <w:t>Behov av att göra ytterligare riktade undersökningar</w:t>
      </w:r>
      <w:r w:rsidR="003956D9" w:rsidRPr="00A0720F">
        <w:rPr>
          <w:rFonts w:cs="Times New Roman"/>
          <w:szCs w:val="22"/>
        </w:rPr>
        <w:t xml:space="preserve"> kan visa sig efter vår</w:t>
      </w:r>
      <w:r w:rsidR="00642A93" w:rsidRPr="00A0720F">
        <w:rPr>
          <w:rFonts w:cs="Times New Roman"/>
          <w:szCs w:val="22"/>
        </w:rPr>
        <w:t xml:space="preserve"> skydds</w:t>
      </w:r>
      <w:r w:rsidR="003956D9" w:rsidRPr="00A0720F">
        <w:rPr>
          <w:rFonts w:cs="Times New Roman"/>
          <w:szCs w:val="22"/>
        </w:rPr>
        <w:t>rond</w:t>
      </w:r>
      <w:r w:rsidRPr="00A0720F">
        <w:rPr>
          <w:rFonts w:cs="Times New Roman"/>
          <w:szCs w:val="22"/>
        </w:rPr>
        <w:t xml:space="preserve">, medarbetarsamtal eller när vi i andra sammanhang upptäcker problem och brister i arbetsmiljön. Ansvarig för att ta initiativ till riktade undersökningar är </w:t>
      </w:r>
      <w:r w:rsidR="003956D9" w:rsidRPr="00A0720F">
        <w:rPr>
          <w:rFonts w:cs="Times New Roman"/>
          <w:szCs w:val="22"/>
        </w:rPr>
        <w:t>verksamhets</w:t>
      </w:r>
      <w:r w:rsidRPr="00A0720F">
        <w:rPr>
          <w:rFonts w:cs="Times New Roman"/>
          <w:szCs w:val="22"/>
        </w:rPr>
        <w:t xml:space="preserve">chef. Om vi inte har kunskap och kompetens i vår egen verksamhet att göra vissa undersökningar av arbetsmiljön ska </w:t>
      </w:r>
      <w:r w:rsidR="003956D9" w:rsidRPr="00A0720F">
        <w:rPr>
          <w:rFonts w:cs="Times New Roman"/>
          <w:szCs w:val="22"/>
        </w:rPr>
        <w:t>verksamhets</w:t>
      </w:r>
      <w:r w:rsidRPr="00A0720F">
        <w:rPr>
          <w:rFonts w:cs="Times New Roman"/>
          <w:szCs w:val="22"/>
        </w:rPr>
        <w:t xml:space="preserve">chef ta in någon sakkunnig utifrån, företagshälsovården i första hand. </w:t>
      </w:r>
    </w:p>
    <w:p w14:paraId="5C0BA569" w14:textId="77777777" w:rsidR="00927C90" w:rsidRPr="00A0720F" w:rsidRDefault="00927C90" w:rsidP="00043E0F">
      <w:pPr>
        <w:ind w:right="991"/>
        <w:rPr>
          <w:rFonts w:cs="Times New Roman"/>
          <w:szCs w:val="22"/>
        </w:rPr>
      </w:pPr>
      <w:r w:rsidRPr="00A0720F">
        <w:rPr>
          <w:rFonts w:cs="Times New Roman"/>
          <w:b/>
          <w:szCs w:val="22"/>
        </w:rPr>
        <w:t>Ohälsa och sjukfrånvaro</w:t>
      </w:r>
      <w:r w:rsidR="003956D9" w:rsidRPr="00A0720F">
        <w:rPr>
          <w:rFonts w:cs="Times New Roman"/>
          <w:b/>
          <w:szCs w:val="22"/>
        </w:rPr>
        <w:br/>
      </w:r>
      <w:r w:rsidRPr="00A0720F">
        <w:rPr>
          <w:rFonts w:cs="Times New Roman"/>
          <w:szCs w:val="22"/>
        </w:rPr>
        <w:t xml:space="preserve">I </w:t>
      </w:r>
      <w:r w:rsidR="00A96B59" w:rsidRPr="00A0720F">
        <w:rPr>
          <w:rFonts w:cs="Times New Roman"/>
          <w:szCs w:val="22"/>
        </w:rPr>
        <w:t>februari</w:t>
      </w:r>
      <w:r w:rsidRPr="00A0720F">
        <w:rPr>
          <w:rFonts w:cs="Times New Roman"/>
          <w:szCs w:val="22"/>
        </w:rPr>
        <w:t xml:space="preserve"> varje år ska </w:t>
      </w:r>
      <w:r w:rsidR="00642A93" w:rsidRPr="00A0720F">
        <w:rPr>
          <w:rFonts w:cs="Times New Roman"/>
          <w:szCs w:val="22"/>
        </w:rPr>
        <w:t>verksamhetschef</w:t>
      </w:r>
      <w:r w:rsidRPr="00A0720F">
        <w:rPr>
          <w:rFonts w:cs="Times New Roman"/>
          <w:szCs w:val="22"/>
        </w:rPr>
        <w:t xml:space="preserve"> tillsammans med </w:t>
      </w:r>
      <w:r w:rsidR="003956D9" w:rsidRPr="00A0720F">
        <w:rPr>
          <w:rFonts w:cs="Times New Roman"/>
          <w:szCs w:val="22"/>
        </w:rPr>
        <w:t>ordförande</w:t>
      </w:r>
      <w:r w:rsidRPr="00A0720F">
        <w:rPr>
          <w:rFonts w:cs="Times New Roman"/>
          <w:szCs w:val="22"/>
        </w:rPr>
        <w:t xml:space="preserve"> och </w:t>
      </w:r>
      <w:r w:rsidRPr="00A0720F">
        <w:rPr>
          <w:rFonts w:cs="Times New Roman"/>
          <w:szCs w:val="22"/>
        </w:rPr>
        <w:lastRenderedPageBreak/>
        <w:t>skyddsombud</w:t>
      </w:r>
      <w:r w:rsidR="003956D9" w:rsidRPr="00A0720F">
        <w:rPr>
          <w:rFonts w:cs="Times New Roman"/>
          <w:szCs w:val="22"/>
        </w:rPr>
        <w:t>/regionalt skyddsombud</w:t>
      </w:r>
      <w:r w:rsidRPr="00A0720F">
        <w:rPr>
          <w:rFonts w:cs="Times New Roman"/>
          <w:szCs w:val="22"/>
        </w:rPr>
        <w:t xml:space="preserve"> gå igenom sjukfrånvaron från föregående år för att se om orsakerna till frånvaron är arbetsrelaterad. Resultatet av genomgångarna kan bli underlag för vidare undersökning av arbetsmiljön.</w:t>
      </w:r>
    </w:p>
    <w:p w14:paraId="5C0BA56A" w14:textId="77777777" w:rsidR="00927C90" w:rsidRPr="00A0720F" w:rsidRDefault="00927C90" w:rsidP="00043E0F">
      <w:pPr>
        <w:ind w:right="991"/>
        <w:rPr>
          <w:rFonts w:cs="Times New Roman"/>
          <w:szCs w:val="22"/>
        </w:rPr>
      </w:pPr>
      <w:r w:rsidRPr="00A0720F">
        <w:rPr>
          <w:rFonts w:cs="Times New Roman"/>
          <w:b/>
          <w:szCs w:val="22"/>
        </w:rPr>
        <w:t>Förändringar i verksamheten</w:t>
      </w:r>
      <w:r w:rsidR="003956D9" w:rsidRPr="00A0720F">
        <w:rPr>
          <w:rFonts w:cs="Times New Roman"/>
          <w:b/>
          <w:szCs w:val="22"/>
        </w:rPr>
        <w:br/>
      </w:r>
      <w:r w:rsidRPr="00A0720F">
        <w:rPr>
          <w:rFonts w:cs="Times New Roman"/>
          <w:szCs w:val="22"/>
        </w:rPr>
        <w:t>I samband med planering av större förändringar i verksamheten, exempelvis organisatoriska förändringar, ombyggnader och användning av ny teknik ska en undersökning göras av de risker förändringen kan medföra. Undersökningen ska vara ett underlag för den riskbedömning som ska göras inför förändringen.</w:t>
      </w:r>
    </w:p>
    <w:p w14:paraId="5C0BA56B" w14:textId="77777777" w:rsidR="00927C90" w:rsidRPr="00A0720F" w:rsidRDefault="00927C90" w:rsidP="00043E0F">
      <w:pPr>
        <w:ind w:right="991"/>
        <w:rPr>
          <w:rFonts w:cs="Times New Roman"/>
          <w:szCs w:val="22"/>
        </w:rPr>
      </w:pPr>
      <w:r w:rsidRPr="00A0720F">
        <w:rPr>
          <w:rFonts w:cs="Times New Roman"/>
          <w:szCs w:val="22"/>
        </w:rPr>
        <w:t xml:space="preserve">Ansvarig för undersökningar vid förändringar i verksamheten är </w:t>
      </w:r>
      <w:r w:rsidR="00642A93" w:rsidRPr="00A0720F">
        <w:rPr>
          <w:rFonts w:cs="Times New Roman"/>
          <w:szCs w:val="22"/>
        </w:rPr>
        <w:t xml:space="preserve">verksamhetschef. </w:t>
      </w:r>
    </w:p>
    <w:p w14:paraId="5C0BA56C" w14:textId="77777777" w:rsidR="00927C90" w:rsidRPr="00A0720F" w:rsidRDefault="00927C90" w:rsidP="00043E0F">
      <w:pPr>
        <w:ind w:right="991"/>
        <w:rPr>
          <w:rFonts w:cs="Times New Roman"/>
          <w:szCs w:val="22"/>
        </w:rPr>
      </w:pPr>
      <w:r w:rsidRPr="00A0720F">
        <w:rPr>
          <w:rFonts w:cs="Times New Roman"/>
          <w:szCs w:val="22"/>
        </w:rPr>
        <w:t>Blanketter, instruktioner och checklistor som används</w:t>
      </w:r>
    </w:p>
    <w:p w14:paraId="5C0BA56D" w14:textId="77777777" w:rsidR="00A96B59" w:rsidRPr="00A0720F" w:rsidRDefault="00927C90" w:rsidP="00043E0F">
      <w:pPr>
        <w:pStyle w:val="Liststycke"/>
        <w:numPr>
          <w:ilvl w:val="0"/>
          <w:numId w:val="9"/>
        </w:numPr>
        <w:ind w:right="991"/>
        <w:rPr>
          <w:rFonts w:cs="Times New Roman"/>
          <w:szCs w:val="22"/>
        </w:rPr>
      </w:pPr>
      <w:r w:rsidRPr="00A0720F">
        <w:rPr>
          <w:rFonts w:cs="Times New Roman"/>
          <w:szCs w:val="22"/>
        </w:rPr>
        <w:t>Allmän checklista för skyddsrond (</w:t>
      </w:r>
      <w:r w:rsidR="00A96B59" w:rsidRPr="00A0720F">
        <w:rPr>
          <w:rFonts w:cs="Times New Roman"/>
          <w:szCs w:val="22"/>
        </w:rPr>
        <w:t>Kommunal</w:t>
      </w:r>
      <w:r w:rsidR="008470D4" w:rsidRPr="00A0720F">
        <w:rPr>
          <w:rFonts w:cs="Times New Roman"/>
          <w:szCs w:val="22"/>
        </w:rPr>
        <w:t xml:space="preserve">, bifogad i </w:t>
      </w:r>
      <w:r w:rsidR="00531976" w:rsidRPr="00A0720F">
        <w:rPr>
          <w:rFonts w:cs="Times New Roman"/>
          <w:szCs w:val="22"/>
        </w:rPr>
        <w:t>a</w:t>
      </w:r>
      <w:r w:rsidR="008470D4" w:rsidRPr="00A0720F">
        <w:rPr>
          <w:rFonts w:cs="Times New Roman"/>
          <w:szCs w:val="22"/>
        </w:rPr>
        <w:t>rbetsmiljöhandboken</w:t>
      </w:r>
      <w:r w:rsidRPr="00A0720F">
        <w:rPr>
          <w:rFonts w:cs="Times New Roman"/>
          <w:szCs w:val="22"/>
        </w:rPr>
        <w:t>)</w:t>
      </w:r>
    </w:p>
    <w:p w14:paraId="5C0BA56E" w14:textId="77777777" w:rsidR="00927C90" w:rsidRPr="00A0720F" w:rsidRDefault="00A96B59" w:rsidP="00043E0F">
      <w:pPr>
        <w:pStyle w:val="Liststycke"/>
        <w:numPr>
          <w:ilvl w:val="0"/>
          <w:numId w:val="9"/>
        </w:numPr>
        <w:ind w:right="991"/>
        <w:rPr>
          <w:rFonts w:cs="Times New Roman"/>
          <w:szCs w:val="22"/>
        </w:rPr>
      </w:pPr>
      <w:r w:rsidRPr="00A0720F">
        <w:rPr>
          <w:rFonts w:cs="Times New Roman"/>
          <w:szCs w:val="22"/>
        </w:rPr>
        <w:t>Ö</w:t>
      </w:r>
      <w:r w:rsidR="00927C90" w:rsidRPr="00A0720F">
        <w:rPr>
          <w:rFonts w:cs="Times New Roman"/>
          <w:szCs w:val="22"/>
        </w:rPr>
        <w:t>vriga checklistor</w:t>
      </w:r>
      <w:r w:rsidRPr="00A0720F">
        <w:rPr>
          <w:rFonts w:cs="Times New Roman"/>
          <w:szCs w:val="22"/>
        </w:rPr>
        <w:t xml:space="preserve"> från Kommunal eller Prevent. </w:t>
      </w:r>
    </w:p>
    <w:p w14:paraId="5C0BA572" w14:textId="0D5B8D6B" w:rsidR="00927C90" w:rsidRDefault="00927C90" w:rsidP="00E460D6">
      <w:pPr>
        <w:pStyle w:val="Rubrik1"/>
      </w:pPr>
      <w:bookmarkStart w:id="14" w:name="Riskbedöma"/>
      <w:bookmarkStart w:id="15" w:name="_Toc216352912"/>
      <w:bookmarkEnd w:id="14"/>
      <w:r w:rsidRPr="00E460D6">
        <w:t>R</w:t>
      </w:r>
      <w:r w:rsidR="00E460D6">
        <w:t>ISKBEDÖMA ARBETSMIL</w:t>
      </w:r>
      <w:r w:rsidR="00C372BF">
        <w:t>JÖN, VIDTA ÅTGÄRDER OCH TA FRAM HANDLINGSPLAN</w:t>
      </w:r>
      <w:bookmarkEnd w:id="15"/>
    </w:p>
    <w:p w14:paraId="5C0BA573" w14:textId="77777777" w:rsidR="00927C90" w:rsidRPr="00AD65AE" w:rsidRDefault="00927C90" w:rsidP="00043E0F">
      <w:pPr>
        <w:ind w:right="991"/>
        <w:rPr>
          <w:rFonts w:cs="Times New Roman"/>
          <w:szCs w:val="22"/>
        </w:rPr>
      </w:pPr>
      <w:r w:rsidRPr="00AD65AE">
        <w:rPr>
          <w:rFonts w:cs="Times New Roman"/>
          <w:b/>
          <w:szCs w:val="22"/>
        </w:rPr>
        <w:t>Syfte</w:t>
      </w:r>
      <w:r w:rsidR="003956D9" w:rsidRPr="00AD65AE">
        <w:rPr>
          <w:rFonts w:cs="Times New Roman"/>
          <w:b/>
          <w:szCs w:val="22"/>
        </w:rPr>
        <w:br/>
      </w:r>
      <w:r w:rsidRPr="00AD65AE">
        <w:rPr>
          <w:rFonts w:cs="Times New Roman"/>
          <w:szCs w:val="22"/>
        </w:rPr>
        <w:t>Bedöma de risker vi har identifierat i verksamheten för att värdera om riskerna är allvarliga eller inte, samt ta fram en handlingsplan för de åtgärder vi inte kan genomföra med en gång.</w:t>
      </w:r>
    </w:p>
    <w:p w14:paraId="5C0BA574" w14:textId="77777777" w:rsidR="00927C90" w:rsidRPr="00AD65AE" w:rsidRDefault="00927C90" w:rsidP="00043E0F">
      <w:pPr>
        <w:ind w:right="991"/>
        <w:rPr>
          <w:rFonts w:cs="Times New Roman"/>
          <w:szCs w:val="22"/>
        </w:rPr>
      </w:pPr>
      <w:r w:rsidRPr="00AD65AE">
        <w:rPr>
          <w:rFonts w:cs="Times New Roman"/>
          <w:b/>
          <w:szCs w:val="22"/>
        </w:rPr>
        <w:t>Definitioner</w:t>
      </w:r>
      <w:r w:rsidR="003956D9" w:rsidRPr="00AD65AE">
        <w:rPr>
          <w:rFonts w:cs="Times New Roman"/>
          <w:b/>
          <w:szCs w:val="22"/>
        </w:rPr>
        <w:br/>
      </w:r>
      <w:r w:rsidRPr="00AD65AE">
        <w:rPr>
          <w:rFonts w:cs="Times New Roman"/>
          <w:szCs w:val="22"/>
        </w:rPr>
        <w:t>Risk är sannolikheten för att en farlig händelse eller exponering ska inträffa och vilka konsekvenser i form skada eller ohälsa som händelsen eller exponeringen kan orsaka.</w:t>
      </w:r>
    </w:p>
    <w:p w14:paraId="5C0BA575" w14:textId="77777777" w:rsidR="00927C90" w:rsidRPr="00AD65AE" w:rsidRDefault="00927C90" w:rsidP="00043E0F">
      <w:pPr>
        <w:ind w:right="991"/>
        <w:rPr>
          <w:rFonts w:cs="Times New Roman"/>
          <w:szCs w:val="22"/>
        </w:rPr>
      </w:pPr>
      <w:r w:rsidRPr="00AD65AE">
        <w:rPr>
          <w:rFonts w:cs="Times New Roman"/>
          <w:szCs w:val="22"/>
        </w:rPr>
        <w:t xml:space="preserve">Riskbedömning är processen för att bestämma hur allvarlig en risk är. </w:t>
      </w:r>
    </w:p>
    <w:p w14:paraId="5C0BA576" w14:textId="77777777" w:rsidR="00927C90" w:rsidRPr="00AD65AE" w:rsidRDefault="00927C90" w:rsidP="00043E0F">
      <w:pPr>
        <w:ind w:right="991"/>
        <w:rPr>
          <w:rFonts w:cs="Times New Roman"/>
          <w:szCs w:val="22"/>
        </w:rPr>
      </w:pPr>
      <w:r w:rsidRPr="00AD65AE">
        <w:rPr>
          <w:rFonts w:cs="Times New Roman"/>
          <w:szCs w:val="22"/>
        </w:rPr>
        <w:t>Allvarlighetsgraden bestäms utifrån en sammanvägning av både sannolikhet för risken och dess konsekvenser.</w:t>
      </w:r>
    </w:p>
    <w:p w14:paraId="5C0BA577" w14:textId="77777777" w:rsidR="00927C90" w:rsidRPr="00AD65AE" w:rsidRDefault="00927C90" w:rsidP="00043E0F">
      <w:pPr>
        <w:ind w:right="991"/>
        <w:rPr>
          <w:rFonts w:cs="Times New Roman"/>
          <w:szCs w:val="22"/>
        </w:rPr>
      </w:pPr>
      <w:r w:rsidRPr="00AD65AE">
        <w:rPr>
          <w:rFonts w:cs="Times New Roman"/>
          <w:szCs w:val="22"/>
        </w:rPr>
        <w:t>Handlingsplan är en ”att-göra-lista” som tar upp åtgärder som ska genomföras, vem som ska göra det och när det ska vara klart.</w:t>
      </w:r>
    </w:p>
    <w:p w14:paraId="5C0BA578" w14:textId="24DAC962" w:rsidR="00927C90" w:rsidRPr="00AD65AE" w:rsidRDefault="00927C90" w:rsidP="00043E0F">
      <w:pPr>
        <w:ind w:right="991"/>
        <w:rPr>
          <w:rFonts w:cs="Times New Roman"/>
          <w:szCs w:val="22"/>
        </w:rPr>
      </w:pPr>
      <w:r w:rsidRPr="00AD65AE">
        <w:rPr>
          <w:rFonts w:cs="Times New Roman"/>
          <w:b/>
          <w:szCs w:val="22"/>
        </w:rPr>
        <w:t>Rutin</w:t>
      </w:r>
      <w:r w:rsidR="003956D9" w:rsidRPr="00AD65AE">
        <w:rPr>
          <w:rFonts w:cs="Times New Roman"/>
          <w:b/>
          <w:szCs w:val="22"/>
        </w:rPr>
        <w:br/>
      </w:r>
      <w:r w:rsidRPr="00966D9A">
        <w:rPr>
          <w:rFonts w:cs="Times New Roman"/>
          <w:iCs/>
          <w:szCs w:val="22"/>
        </w:rPr>
        <w:t>Regelbundna riskbedömningar</w:t>
      </w:r>
      <w:r w:rsidR="00966D9A">
        <w:rPr>
          <w:rFonts w:cs="Times New Roman"/>
          <w:b/>
          <w:bCs/>
          <w:i/>
          <w:szCs w:val="22"/>
        </w:rPr>
        <w:t xml:space="preserve"> </w:t>
      </w:r>
      <w:r w:rsidRPr="00AD65AE">
        <w:rPr>
          <w:rFonts w:cs="Times New Roman"/>
          <w:szCs w:val="22"/>
        </w:rPr>
        <w:t>ska göras av alla de risker som identifieras i verksamheten. Resultatet av våra arbetsmiljöunder</w:t>
      </w:r>
      <w:r w:rsidR="003956D9" w:rsidRPr="00AD65AE">
        <w:rPr>
          <w:rFonts w:cs="Times New Roman"/>
          <w:szCs w:val="22"/>
        </w:rPr>
        <w:t>sökningar i form av skyddsrond</w:t>
      </w:r>
      <w:r w:rsidRPr="00AD65AE">
        <w:rPr>
          <w:rFonts w:cs="Times New Roman"/>
          <w:szCs w:val="22"/>
        </w:rPr>
        <w:t xml:space="preserve">, medarbetarsamtal, arbetsplatsträffar och riktade undersökningar utgör viktiga underlag för bedömningarna. Bedömningar ska även göras av risker som uppmärksammas i det vardagliga arbetet, samt risker som identifieras i samband med tillbud och olyckor. </w:t>
      </w:r>
    </w:p>
    <w:p w14:paraId="5C0BA579" w14:textId="77777777" w:rsidR="00927C90" w:rsidRPr="00AD65AE" w:rsidRDefault="003956D9" w:rsidP="00043E0F">
      <w:pPr>
        <w:ind w:right="991"/>
        <w:rPr>
          <w:rFonts w:cs="Times New Roman"/>
          <w:szCs w:val="22"/>
        </w:rPr>
      </w:pPr>
      <w:r w:rsidRPr="00AD65AE">
        <w:rPr>
          <w:rFonts w:cs="Times New Roman"/>
          <w:szCs w:val="22"/>
        </w:rPr>
        <w:lastRenderedPageBreak/>
        <w:t>Verksamhetschef</w:t>
      </w:r>
      <w:r w:rsidR="00927C90" w:rsidRPr="00AD65AE">
        <w:rPr>
          <w:rFonts w:cs="Times New Roman"/>
          <w:szCs w:val="22"/>
        </w:rPr>
        <w:t xml:space="preserve"> är ansvarig för att riskbedömningarna genomförs. Skyddsombud</w:t>
      </w:r>
      <w:r w:rsidRPr="00AD65AE">
        <w:rPr>
          <w:rFonts w:cs="Times New Roman"/>
          <w:szCs w:val="22"/>
        </w:rPr>
        <w:t>/regionalt skyddsombud</w:t>
      </w:r>
      <w:r w:rsidR="00927C90" w:rsidRPr="00AD65AE">
        <w:rPr>
          <w:rFonts w:cs="Times New Roman"/>
          <w:szCs w:val="22"/>
        </w:rPr>
        <w:t xml:space="preserve"> och eventuellt andra arbetstagare ska medverka. Vid behov ska sakkunnig hjälp utifrån, exempelvis företagshälsovården, anlitas.</w:t>
      </w:r>
    </w:p>
    <w:p w14:paraId="5C0BA57A" w14:textId="0B76F738" w:rsidR="00A96B59" w:rsidRPr="00AD65AE" w:rsidRDefault="00927C90" w:rsidP="00043E0F">
      <w:pPr>
        <w:ind w:right="991"/>
        <w:rPr>
          <w:rFonts w:cs="Times New Roman"/>
          <w:szCs w:val="22"/>
        </w:rPr>
      </w:pPr>
      <w:r w:rsidRPr="00AD65AE">
        <w:rPr>
          <w:rFonts w:cs="Times New Roman"/>
          <w:szCs w:val="22"/>
        </w:rPr>
        <w:t xml:space="preserve">Samtliga risker och dess allvarlighetsgrad ska anges skriftligt i blankett </w:t>
      </w:r>
      <w:r w:rsidRPr="00AD65AE">
        <w:rPr>
          <w:rFonts w:cs="Times New Roman"/>
          <w:i/>
          <w:szCs w:val="22"/>
        </w:rPr>
        <w:t>Riskbedömning och handlingsplan</w:t>
      </w:r>
      <w:r w:rsidR="00AF05ED" w:rsidRPr="00AD65AE">
        <w:rPr>
          <w:rFonts w:cs="Times New Roman"/>
          <w:szCs w:val="22"/>
        </w:rPr>
        <w:t xml:space="preserve">, eller i </w:t>
      </w:r>
      <w:r w:rsidR="00AF05ED" w:rsidRPr="00AD65AE">
        <w:rPr>
          <w:rFonts w:cs="Times New Roman"/>
          <w:i/>
          <w:szCs w:val="22"/>
        </w:rPr>
        <w:t>Checklista och åtgärdsplan</w:t>
      </w:r>
      <w:r w:rsidR="00AF05ED" w:rsidRPr="00AD65AE">
        <w:rPr>
          <w:rFonts w:cs="Times New Roman"/>
          <w:szCs w:val="22"/>
        </w:rPr>
        <w:t xml:space="preserve">. </w:t>
      </w:r>
    </w:p>
    <w:p w14:paraId="35BFA168" w14:textId="36B9AF9C" w:rsidR="000F2C55" w:rsidRDefault="000F2C55" w:rsidP="00043E0F">
      <w:pPr>
        <w:pStyle w:val="Rubrik1"/>
        <w:spacing w:before="0"/>
        <w:ind w:right="991"/>
      </w:pPr>
    </w:p>
    <w:p w14:paraId="2725F6D4" w14:textId="1EEEC52B" w:rsidR="00E10BE1" w:rsidRDefault="00E10BE1" w:rsidP="00043E0F">
      <w:pPr>
        <w:ind w:right="991"/>
      </w:pPr>
    </w:p>
    <w:p w14:paraId="00CFBD4C" w14:textId="085ED8AF" w:rsidR="000F2C55" w:rsidRDefault="009D2040" w:rsidP="000C48E8">
      <w:pPr>
        <w:pStyle w:val="Liststycke"/>
        <w:numPr>
          <w:ilvl w:val="0"/>
          <w:numId w:val="36"/>
        </w:numPr>
        <w:ind w:right="991"/>
      </w:pPr>
      <w:r>
        <w:rPr>
          <w:rFonts w:ascii="Garamond" w:hAnsi="Garamond" w:cs="Times New Roman"/>
          <w:noProof/>
          <w:szCs w:val="24"/>
        </w:rPr>
        <mc:AlternateContent>
          <mc:Choice Requires="wps">
            <w:drawing>
              <wp:anchor distT="0" distB="0" distL="114300" distR="114300" simplePos="0" relativeHeight="251820032" behindDoc="0" locked="0" layoutInCell="1" allowOverlap="1" wp14:anchorId="079A7FDA" wp14:editId="046818BA">
                <wp:simplePos x="0" y="0"/>
                <wp:positionH relativeFrom="margin">
                  <wp:posOffset>113923</wp:posOffset>
                </wp:positionH>
                <wp:positionV relativeFrom="paragraph">
                  <wp:posOffset>7836</wp:posOffset>
                </wp:positionV>
                <wp:extent cx="894094" cy="281354"/>
                <wp:effectExtent l="0" t="0" r="1270" b="4445"/>
                <wp:wrapNone/>
                <wp:docPr id="1443811058" name="Pil: femhörning 1"/>
                <wp:cNvGraphicFramePr/>
                <a:graphic xmlns:a="http://schemas.openxmlformats.org/drawingml/2006/main">
                  <a:graphicData uri="http://schemas.microsoft.com/office/word/2010/wordprocessingShape">
                    <wps:wsp>
                      <wps:cNvSpPr/>
                      <wps:spPr>
                        <a:xfrm>
                          <a:off x="0" y="0"/>
                          <a:ext cx="894094" cy="281354"/>
                        </a:xfrm>
                        <a:prstGeom prst="homePlate">
                          <a:avLst>
                            <a:gd name="adj" fmla="val 34783"/>
                          </a:avLst>
                        </a:prstGeom>
                        <a:solidFill>
                          <a:srgbClr val="8B81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5CB4742" w14:textId="67E9B1B0" w:rsidR="00E10BE1" w:rsidRPr="00E10BE1" w:rsidRDefault="00E10BE1" w:rsidP="00E10BE1">
                            <w:pPr>
                              <w:spacing w:after="0"/>
                              <w:jc w:val="center"/>
                              <w:rPr>
                                <w:color w:val="FFFFFF" w:themeColor="background1"/>
                              </w:rPr>
                            </w:pPr>
                            <w:r w:rsidRPr="00E10BE1">
                              <w:rPr>
                                <w:color w:val="FFFFFF" w:themeColor="background1"/>
                              </w:rPr>
                              <w:t>BLANKETT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9A7FD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il: femhörning 1" o:spid="_x0000_s1026" type="#_x0000_t15" style="position:absolute;left:0;text-align:left;margin-left:8.95pt;margin-top:.6pt;width:70.4pt;height:22.15pt;z-index:251820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" adj="19236" fillcolor="#8b814f" stroked="f" strokeweight="2pt">
                <v:textbox>
                  <w:txbxContent>
                    <w:p w14:paraId="75CB4742" w14:textId="67E9B1B0" w:rsidR="00E10BE1" w:rsidRPr="00E10BE1" w:rsidRDefault="00E10BE1" w:rsidP="00E10BE1">
                      <w:pPr>
                        <w:spacing w:after="0"/>
                        <w:jc w:val="center"/>
                        <w:rPr>
                          <w:color w:val="FFFFFF" w:themeColor="background1"/>
                        </w:rPr>
                      </w:pPr>
                      <w:r w:rsidRPr="00E10BE1">
                        <w:rPr>
                          <w:color w:val="FFFFFF" w:themeColor="background1"/>
                        </w:rPr>
                        <w:t>BLANKETT</w:t>
                      </w:r>
                    </w:p>
                  </w:txbxContent>
                </v:textbox>
                <w10:wrap anchorx="margin"/>
              </v:shape>
            </w:pict>
          </mc:Fallback>
        </mc:AlternateContent>
      </w:r>
      <w:r w:rsidR="000F2C55">
        <w:t>R</w:t>
      </w:r>
      <w:r w:rsidR="000F2C55" w:rsidRPr="00564862">
        <w:t>iskbedömning och handlingsplan</w:t>
      </w:r>
    </w:p>
    <w:p w14:paraId="4BB09D55" w14:textId="7D50E998" w:rsidR="00F14E1E" w:rsidRPr="00564862" w:rsidRDefault="000C48E8" w:rsidP="000C48E8">
      <w:pPr>
        <w:pStyle w:val="Liststycke"/>
        <w:ind w:left="2249" w:right="991"/>
      </w:pPr>
      <w:r>
        <w:t xml:space="preserve">2.1 </w:t>
      </w:r>
      <w:r w:rsidR="00F14E1E">
        <w:t>Checklista och åtgärdsplan</w:t>
      </w:r>
    </w:p>
    <w:p w14:paraId="24CE0E35" w14:textId="65CB4533" w:rsidR="00B62F19" w:rsidRDefault="00B62F19" w:rsidP="00043E0F">
      <w:pPr>
        <w:ind w:right="991"/>
        <w:rPr>
          <w:rFonts w:ascii="Garamond" w:hAnsi="Garamond" w:cs="Times New Roman"/>
          <w:szCs w:val="24"/>
        </w:rPr>
      </w:pPr>
    </w:p>
    <w:p w14:paraId="7F04B137" w14:textId="67812F43" w:rsidR="00B62F19" w:rsidRDefault="00B62F19" w:rsidP="00043E0F">
      <w:pPr>
        <w:ind w:right="991"/>
        <w:rPr>
          <w:rFonts w:ascii="Garamond" w:hAnsi="Garamond" w:cs="Times New Roman"/>
          <w:szCs w:val="24"/>
        </w:rPr>
      </w:pPr>
    </w:p>
    <w:p w14:paraId="5A234C37" w14:textId="61FF0DE1" w:rsidR="00843F07" w:rsidRDefault="00C7463F">
      <w:r>
        <w:rPr>
          <w:rFonts w:ascii="Garamond" w:hAnsi="Garamond" w:cs="Times New Roman"/>
          <w:noProof/>
          <w:szCs w:val="24"/>
        </w:rPr>
        <w:drawing>
          <wp:anchor distT="0" distB="0" distL="114300" distR="114300" simplePos="0" relativeHeight="251846656" behindDoc="0" locked="0" layoutInCell="1" allowOverlap="1" wp14:anchorId="5BF931F1" wp14:editId="10C46A33">
            <wp:simplePos x="0" y="0"/>
            <wp:positionH relativeFrom="margin">
              <wp:align>center</wp:align>
            </wp:positionH>
            <wp:positionV relativeFrom="paragraph">
              <wp:posOffset>207010</wp:posOffset>
            </wp:positionV>
            <wp:extent cx="3142439" cy="3139440"/>
            <wp:effectExtent l="0" t="0" r="1270" b="3810"/>
            <wp:wrapThrough wrapText="bothSides">
              <wp:wrapPolygon edited="0">
                <wp:start x="0" y="0"/>
                <wp:lineTo x="0" y="21495"/>
                <wp:lineTo x="21478" y="21495"/>
                <wp:lineTo x="21478" y="0"/>
                <wp:lineTo x="0" y="0"/>
              </wp:wrapPolygon>
            </wp:wrapThrough>
            <wp:docPr id="1443066268" name="Bildobjekt 3" descr="En bild som visar text, Teckensnitt, cirkel, logotyp&#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66268" name="Bildobjekt 3" descr="En bild som visar text, Teckensnitt, cirkel, logotyp&#10;&#10;AI-genererat innehåll kan vara felaktig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42439" cy="3139440"/>
                    </a:xfrm>
                    <a:prstGeom prst="rect">
                      <a:avLst/>
                    </a:prstGeom>
                  </pic:spPr>
                </pic:pic>
              </a:graphicData>
            </a:graphic>
          </wp:anchor>
        </w:drawing>
      </w:r>
    </w:p>
    <w:p w14:paraId="1E9ED39B" w14:textId="77777777" w:rsidR="00843F07" w:rsidRDefault="00843F07"/>
    <w:p w14:paraId="0958ECBC" w14:textId="77777777" w:rsidR="00843F07" w:rsidRDefault="00843F07"/>
    <w:p w14:paraId="19FCFA2F" w14:textId="77777777" w:rsidR="00843F07" w:rsidRDefault="00843F07"/>
    <w:p w14:paraId="133E112E" w14:textId="77777777" w:rsidR="00843F07" w:rsidRDefault="00843F07"/>
    <w:p w14:paraId="789A2221" w14:textId="77777777" w:rsidR="00843F07" w:rsidRDefault="00843F07"/>
    <w:p w14:paraId="74F721B8" w14:textId="77777777" w:rsidR="00843F07" w:rsidRDefault="00843F07"/>
    <w:p w14:paraId="66491696" w14:textId="77777777" w:rsidR="00843F07" w:rsidRDefault="00843F07"/>
    <w:p w14:paraId="65F2E26F" w14:textId="77777777" w:rsidR="00843F07" w:rsidRDefault="00843F07"/>
    <w:p w14:paraId="534DD1EF" w14:textId="77777777" w:rsidR="00843F07" w:rsidRDefault="00843F07"/>
    <w:p w14:paraId="7F174AB2" w14:textId="77777777" w:rsidR="00843F07" w:rsidRDefault="00843F07"/>
    <w:p w14:paraId="0A5E8B2E" w14:textId="77777777" w:rsidR="00843F07" w:rsidRDefault="00843F07"/>
    <w:p w14:paraId="72D5C99D" w14:textId="3B997D09" w:rsidR="00843F07" w:rsidRDefault="00843F07">
      <w:pPr>
        <w:rPr>
          <w:rFonts w:eastAsiaTheme="majorEastAsia"/>
          <w:b/>
          <w:bCs/>
          <w:sz w:val="28"/>
        </w:rPr>
      </w:pPr>
      <w:r>
        <w:br w:type="page"/>
      </w:r>
    </w:p>
    <w:p w14:paraId="5C0BAADF" w14:textId="41444347" w:rsidR="00927C90" w:rsidRPr="00F02DB1" w:rsidRDefault="00155342" w:rsidP="00043E0F">
      <w:pPr>
        <w:pStyle w:val="Rubrik1"/>
        <w:ind w:right="991"/>
      </w:pPr>
      <w:bookmarkStart w:id="16" w:name="_Toc216352913"/>
      <w:r w:rsidRPr="00F02DB1">
        <w:lastRenderedPageBreak/>
        <w:t>RISKBEDÖMNING OCH KONSEKV</w:t>
      </w:r>
      <w:r w:rsidR="00F02DB1" w:rsidRPr="00F02DB1">
        <w:t>ENSANALYS INFÖR FÖRÄNDRINGAR I VERKSAMHETEN</w:t>
      </w:r>
      <w:bookmarkEnd w:id="16"/>
    </w:p>
    <w:p w14:paraId="5C0BAAE0" w14:textId="77777777" w:rsidR="00927C90" w:rsidRPr="008A3C57" w:rsidRDefault="00927C90" w:rsidP="00043E0F">
      <w:pPr>
        <w:ind w:right="991"/>
        <w:rPr>
          <w:rFonts w:cs="Times New Roman"/>
          <w:szCs w:val="22"/>
        </w:rPr>
      </w:pPr>
      <w:r w:rsidRPr="008A3C57">
        <w:rPr>
          <w:rFonts w:cs="Times New Roman"/>
          <w:szCs w:val="22"/>
        </w:rPr>
        <w:t>Vid alla typer av förändringar i verksamheten, exempelvis organisatoriska</w:t>
      </w:r>
      <w:r w:rsidR="00642A93" w:rsidRPr="008A3C57">
        <w:rPr>
          <w:rFonts w:cs="Times New Roman"/>
          <w:szCs w:val="22"/>
        </w:rPr>
        <w:t xml:space="preserve"> </w:t>
      </w:r>
      <w:r w:rsidRPr="008A3C57">
        <w:rPr>
          <w:rFonts w:cs="Times New Roman"/>
          <w:szCs w:val="22"/>
        </w:rPr>
        <w:t xml:space="preserve">förändringar, ombyggnader, användning av ny teknik, ska vi göra riskbedömningar för att se vilka konsekvenser, alternativt risker, förändringen kan medföra för arbetsmiljön. </w:t>
      </w:r>
    </w:p>
    <w:p w14:paraId="5C0BAAE1" w14:textId="77777777" w:rsidR="00927C90" w:rsidRPr="008A3C57" w:rsidRDefault="00927C90" w:rsidP="00043E0F">
      <w:pPr>
        <w:ind w:right="991"/>
        <w:rPr>
          <w:rFonts w:cs="Times New Roman"/>
          <w:szCs w:val="22"/>
        </w:rPr>
      </w:pPr>
      <w:r w:rsidRPr="008A3C57">
        <w:rPr>
          <w:rFonts w:cs="Times New Roman"/>
          <w:szCs w:val="22"/>
        </w:rPr>
        <w:t xml:space="preserve">Ansvarig för att göra riskbedömningar vid förändringar i verksamheten är </w:t>
      </w:r>
      <w:r w:rsidR="00642A93" w:rsidRPr="008A3C57">
        <w:rPr>
          <w:rFonts w:cs="Times New Roman"/>
          <w:szCs w:val="22"/>
        </w:rPr>
        <w:t xml:space="preserve">verksamhetschef </w:t>
      </w:r>
      <w:r w:rsidRPr="008A3C57">
        <w:rPr>
          <w:rFonts w:cs="Times New Roman"/>
          <w:szCs w:val="22"/>
        </w:rPr>
        <w:t xml:space="preserve">tillsammans med </w:t>
      </w:r>
      <w:r w:rsidR="00A96B59" w:rsidRPr="008A3C57">
        <w:rPr>
          <w:rFonts w:cs="Times New Roman"/>
          <w:szCs w:val="22"/>
        </w:rPr>
        <w:t>ordförande</w:t>
      </w:r>
      <w:r w:rsidRPr="008A3C57">
        <w:rPr>
          <w:rFonts w:cs="Times New Roman"/>
          <w:szCs w:val="22"/>
        </w:rPr>
        <w:t>. Skyddsombud och eventuellt andra arbetstagare ska ges möjlighet att medverka.</w:t>
      </w:r>
    </w:p>
    <w:p w14:paraId="5C0BAAE2" w14:textId="77777777" w:rsidR="00927C90" w:rsidRPr="008A3C57" w:rsidRDefault="00927C90" w:rsidP="00043E0F">
      <w:pPr>
        <w:ind w:right="991"/>
        <w:rPr>
          <w:rFonts w:cs="Times New Roman"/>
          <w:szCs w:val="22"/>
        </w:rPr>
      </w:pPr>
      <w:r w:rsidRPr="008A3C57">
        <w:rPr>
          <w:rFonts w:cs="Times New Roman"/>
          <w:szCs w:val="22"/>
        </w:rPr>
        <w:t xml:space="preserve">Riskbedömningarna ska dokumenteras skriftligt i blankett </w:t>
      </w:r>
      <w:r w:rsidR="00A96B59" w:rsidRPr="008A3C57">
        <w:rPr>
          <w:rFonts w:cs="Times New Roman"/>
          <w:i/>
          <w:szCs w:val="22"/>
        </w:rPr>
        <w:t>Riskbedömning och handlingsplan</w:t>
      </w:r>
      <w:r w:rsidR="00A96B59" w:rsidRPr="008A3C57">
        <w:rPr>
          <w:rFonts w:cs="Times New Roman"/>
          <w:szCs w:val="22"/>
        </w:rPr>
        <w:t xml:space="preserve"> </w:t>
      </w:r>
      <w:r w:rsidR="00A96B59" w:rsidRPr="008A3C57">
        <w:rPr>
          <w:rFonts w:cs="Times New Roman"/>
          <w:i/>
          <w:szCs w:val="22"/>
        </w:rPr>
        <w:t>vid förändring i verksamheten.</w:t>
      </w:r>
      <w:r w:rsidR="00A96B59" w:rsidRPr="008A3C57">
        <w:rPr>
          <w:rFonts w:cs="Times New Roman"/>
          <w:szCs w:val="22"/>
        </w:rPr>
        <w:t xml:space="preserve">  </w:t>
      </w:r>
    </w:p>
    <w:p w14:paraId="5C0BAAE3" w14:textId="54D7F55C" w:rsidR="00927C90" w:rsidRPr="008A3C57" w:rsidRDefault="003956D9" w:rsidP="00043E0F">
      <w:pPr>
        <w:ind w:right="991"/>
        <w:rPr>
          <w:rFonts w:cs="Times New Roman"/>
          <w:szCs w:val="22"/>
        </w:rPr>
      </w:pPr>
      <w:r w:rsidRPr="008A3C57">
        <w:rPr>
          <w:rFonts w:cs="Times New Roman"/>
          <w:b/>
          <w:szCs w:val="22"/>
        </w:rPr>
        <w:t>Vi</w:t>
      </w:r>
      <w:r w:rsidR="00927C90" w:rsidRPr="008A3C57">
        <w:rPr>
          <w:rFonts w:cs="Times New Roman"/>
          <w:b/>
          <w:szCs w:val="22"/>
        </w:rPr>
        <w:t>dta åtgärder och ta fram handlingsplan</w:t>
      </w:r>
      <w:r w:rsidRPr="008A3C57">
        <w:rPr>
          <w:rFonts w:cs="Times New Roman"/>
          <w:b/>
          <w:szCs w:val="22"/>
        </w:rPr>
        <w:br/>
      </w:r>
      <w:r w:rsidR="00927C90" w:rsidRPr="008A3C57">
        <w:rPr>
          <w:rFonts w:cs="Times New Roman"/>
          <w:szCs w:val="22"/>
        </w:rPr>
        <w:t>För de risker som finns i verksamheten, både allvarliga och andra risker, ska vi vidta åtgärder för att ta bort,</w:t>
      </w:r>
      <w:r w:rsidR="006519B7" w:rsidRPr="008A3C57">
        <w:rPr>
          <w:rFonts w:cs="Times New Roman"/>
          <w:szCs w:val="22"/>
        </w:rPr>
        <w:t xml:space="preserve"> kontrollera eller minska riskerna</w:t>
      </w:r>
      <w:r w:rsidR="00927C90" w:rsidRPr="008A3C57">
        <w:rPr>
          <w:rFonts w:cs="Times New Roman"/>
          <w:szCs w:val="22"/>
        </w:rPr>
        <w:t>. De risker som har bedömts vara allvarliga ska ha högst prioritet när vi beslutar om åtgärder. För att förebygga ohälsa på längre sikt är det viktigt att vidta nödvändiga åtgärder även för risker som har bedömts vara mindre allvarliga.</w:t>
      </w:r>
    </w:p>
    <w:p w14:paraId="5C0BAAE4" w14:textId="77777777" w:rsidR="00927C90" w:rsidRPr="008A3C57" w:rsidRDefault="00927C90" w:rsidP="00043E0F">
      <w:pPr>
        <w:ind w:right="991"/>
        <w:rPr>
          <w:rFonts w:cs="Times New Roman"/>
          <w:szCs w:val="22"/>
        </w:rPr>
      </w:pPr>
      <w:r w:rsidRPr="008A3C57">
        <w:rPr>
          <w:rFonts w:cs="Times New Roman"/>
          <w:szCs w:val="22"/>
        </w:rPr>
        <w:t xml:space="preserve">För de åtgärder som vi har bestämt att vi behöver genomföra, men som vi inte kan åtgärda omedelbart ska vi ta fram en handlingsplan, se blankett 08.1. </w:t>
      </w:r>
    </w:p>
    <w:p w14:paraId="5C0BAAE5" w14:textId="77777777" w:rsidR="00927C90" w:rsidRPr="008A3C57" w:rsidRDefault="00927C90" w:rsidP="00043E0F">
      <w:pPr>
        <w:ind w:right="991"/>
        <w:rPr>
          <w:rFonts w:cs="Times New Roman"/>
          <w:szCs w:val="22"/>
        </w:rPr>
      </w:pPr>
      <w:r w:rsidRPr="008A3C57">
        <w:rPr>
          <w:rFonts w:cs="Times New Roman"/>
          <w:szCs w:val="22"/>
        </w:rPr>
        <w:t>Av handlingsplanen ska framgå:</w:t>
      </w:r>
    </w:p>
    <w:p w14:paraId="5C0BAAE6" w14:textId="7BECA9E1" w:rsidR="00927C90" w:rsidRPr="008A3C57" w:rsidRDefault="00927C90" w:rsidP="00043E0F">
      <w:pPr>
        <w:pStyle w:val="Liststycke"/>
        <w:numPr>
          <w:ilvl w:val="0"/>
          <w:numId w:val="9"/>
        </w:numPr>
        <w:ind w:right="991"/>
        <w:rPr>
          <w:rFonts w:cs="Times New Roman"/>
          <w:szCs w:val="22"/>
        </w:rPr>
      </w:pPr>
      <w:r w:rsidRPr="008A3C57">
        <w:rPr>
          <w:rFonts w:cs="Times New Roman"/>
          <w:szCs w:val="22"/>
        </w:rPr>
        <w:t>vad som ska göras</w:t>
      </w:r>
    </w:p>
    <w:p w14:paraId="5C0BAAE7" w14:textId="10FE5954" w:rsidR="00927C90" w:rsidRPr="008A3C57" w:rsidRDefault="00927C90" w:rsidP="00043E0F">
      <w:pPr>
        <w:pStyle w:val="Liststycke"/>
        <w:numPr>
          <w:ilvl w:val="0"/>
          <w:numId w:val="9"/>
        </w:numPr>
        <w:ind w:right="991"/>
        <w:rPr>
          <w:rFonts w:cs="Times New Roman"/>
          <w:szCs w:val="22"/>
        </w:rPr>
      </w:pPr>
      <w:r w:rsidRPr="008A3C57">
        <w:rPr>
          <w:rFonts w:cs="Times New Roman"/>
          <w:szCs w:val="22"/>
        </w:rPr>
        <w:t>hur det ska göras</w:t>
      </w:r>
    </w:p>
    <w:p w14:paraId="5C0BAAE8" w14:textId="08B59C4C" w:rsidR="00927C90" w:rsidRPr="008A3C57" w:rsidRDefault="00927C90" w:rsidP="00043E0F">
      <w:pPr>
        <w:pStyle w:val="Liststycke"/>
        <w:numPr>
          <w:ilvl w:val="0"/>
          <w:numId w:val="9"/>
        </w:numPr>
        <w:ind w:right="991"/>
        <w:rPr>
          <w:rFonts w:cs="Times New Roman"/>
          <w:szCs w:val="22"/>
        </w:rPr>
      </w:pPr>
      <w:r w:rsidRPr="008A3C57">
        <w:rPr>
          <w:rFonts w:cs="Times New Roman"/>
          <w:szCs w:val="22"/>
        </w:rPr>
        <w:t>vem som ska göra det</w:t>
      </w:r>
    </w:p>
    <w:p w14:paraId="5C0BAAE9" w14:textId="3A39CC9A" w:rsidR="00927C90" w:rsidRPr="008A3C57" w:rsidRDefault="00927C90" w:rsidP="00043E0F">
      <w:pPr>
        <w:pStyle w:val="Liststycke"/>
        <w:numPr>
          <w:ilvl w:val="0"/>
          <w:numId w:val="9"/>
        </w:numPr>
        <w:ind w:right="991"/>
        <w:rPr>
          <w:rFonts w:cs="Times New Roman"/>
          <w:szCs w:val="22"/>
        </w:rPr>
      </w:pPr>
      <w:r w:rsidRPr="008A3C57">
        <w:rPr>
          <w:rFonts w:cs="Times New Roman"/>
          <w:szCs w:val="22"/>
        </w:rPr>
        <w:t>när det ska vara klart</w:t>
      </w:r>
    </w:p>
    <w:p w14:paraId="5C0BAAEA" w14:textId="77777777" w:rsidR="00927C90" w:rsidRPr="008A3C57" w:rsidRDefault="00927C90" w:rsidP="00043E0F">
      <w:pPr>
        <w:ind w:right="991"/>
        <w:rPr>
          <w:rFonts w:cs="Times New Roman"/>
          <w:szCs w:val="22"/>
        </w:rPr>
      </w:pPr>
      <w:r w:rsidRPr="008A3C57">
        <w:rPr>
          <w:rFonts w:cs="Times New Roman"/>
          <w:szCs w:val="22"/>
        </w:rPr>
        <w:t xml:space="preserve">Handlingsplanen ska dokumenteras skriftligt. </w:t>
      </w:r>
    </w:p>
    <w:p w14:paraId="5C0BAAEB" w14:textId="77777777" w:rsidR="00927C90" w:rsidRPr="008A3C57" w:rsidRDefault="00642A93" w:rsidP="00043E0F">
      <w:pPr>
        <w:ind w:right="991"/>
        <w:rPr>
          <w:rFonts w:cs="Times New Roman"/>
          <w:szCs w:val="22"/>
        </w:rPr>
      </w:pPr>
      <w:r w:rsidRPr="008A3C57">
        <w:rPr>
          <w:rFonts w:cs="Times New Roman"/>
          <w:szCs w:val="22"/>
        </w:rPr>
        <w:t>Verksamhetschef</w:t>
      </w:r>
      <w:r w:rsidR="00927C90" w:rsidRPr="008A3C57">
        <w:rPr>
          <w:rFonts w:cs="Times New Roman"/>
          <w:szCs w:val="22"/>
        </w:rPr>
        <w:t xml:space="preserve"> ansvarar för att besluta om åtgärder, ta fram handlingsplan samt kontrollera att de åtgärder som har vidtagits får effekt.</w:t>
      </w:r>
    </w:p>
    <w:p w14:paraId="362C89A1" w14:textId="48DF655E" w:rsidR="001E48B0" w:rsidRDefault="001E48B0" w:rsidP="00043E0F">
      <w:pPr>
        <w:ind w:right="991"/>
        <w:rPr>
          <w:rFonts w:cs="Times New Roman"/>
          <w:szCs w:val="22"/>
        </w:rPr>
      </w:pPr>
    </w:p>
    <w:p w14:paraId="2FC043C2" w14:textId="5CE0D514" w:rsidR="001E48B0" w:rsidRDefault="001E48B0" w:rsidP="001E48B0">
      <w:pPr>
        <w:spacing w:after="0"/>
        <w:ind w:left="1304" w:right="991" w:firstLine="539"/>
        <w:rPr>
          <w:rFonts w:cs="Times New Roman"/>
          <w:i/>
          <w:szCs w:val="22"/>
        </w:rPr>
      </w:pPr>
      <w:r>
        <w:rPr>
          <w:rFonts w:ascii="Garamond" w:hAnsi="Garamond" w:cs="Times New Roman"/>
          <w:noProof/>
          <w:szCs w:val="24"/>
        </w:rPr>
        <mc:AlternateContent>
          <mc:Choice Requires="wps">
            <w:drawing>
              <wp:anchor distT="0" distB="0" distL="114300" distR="114300" simplePos="0" relativeHeight="251829248" behindDoc="0" locked="0" layoutInCell="1" allowOverlap="1" wp14:anchorId="52319595" wp14:editId="385B5143">
                <wp:simplePos x="0" y="0"/>
                <wp:positionH relativeFrom="margin">
                  <wp:posOffset>-12065</wp:posOffset>
                </wp:positionH>
                <wp:positionV relativeFrom="paragraph">
                  <wp:posOffset>52705</wp:posOffset>
                </wp:positionV>
                <wp:extent cx="894080" cy="281305"/>
                <wp:effectExtent l="0" t="0" r="1270" b="4445"/>
                <wp:wrapNone/>
                <wp:docPr id="1403117604"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8B81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D7B4EDC" w14:textId="77777777" w:rsidR="00D84BA3" w:rsidRPr="00E10BE1" w:rsidRDefault="00D84BA3" w:rsidP="00D84BA3">
                            <w:pPr>
                              <w:spacing w:after="0"/>
                              <w:jc w:val="center"/>
                              <w:rPr>
                                <w:color w:val="FFFFFF" w:themeColor="background1"/>
                              </w:rPr>
                            </w:pPr>
                            <w:r w:rsidRPr="00E10BE1">
                              <w:rPr>
                                <w:color w:val="FFFFFF" w:themeColor="background1"/>
                              </w:rPr>
                              <w:t>BLANKETT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9595" id="_x0000_s1027" type="#_x0000_t15" style="position:absolute;left:0;text-align:left;margin-left:-.95pt;margin-top:4.15pt;width:70.4pt;height:22.15pt;z-index:251829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" adj="19236" fillcolor="#8b814f" stroked="f" strokeweight="2pt">
                <v:textbox>
                  <w:txbxContent>
                    <w:p w14:paraId="7D7B4EDC" w14:textId="77777777" w:rsidR="00D84BA3" w:rsidRPr="00E10BE1" w:rsidRDefault="00D84BA3" w:rsidP="00D84BA3">
                      <w:pPr>
                        <w:spacing w:after="0"/>
                        <w:jc w:val="center"/>
                        <w:rPr>
                          <w:color w:val="FFFFFF" w:themeColor="background1"/>
                        </w:rPr>
                      </w:pPr>
                      <w:r w:rsidRPr="00E10BE1">
                        <w:rPr>
                          <w:color w:val="FFFFFF" w:themeColor="background1"/>
                        </w:rPr>
                        <w:t>BLANKETT</w:t>
                      </w:r>
                    </w:p>
                  </w:txbxContent>
                </v:textbox>
                <w10:wrap anchorx="margin"/>
              </v:shape>
            </w:pict>
          </mc:Fallback>
        </mc:AlternateContent>
      </w:r>
      <w:r w:rsidR="005C0373">
        <w:rPr>
          <w:rFonts w:cs="Times New Roman"/>
          <w:i/>
          <w:szCs w:val="22"/>
        </w:rPr>
        <w:t xml:space="preserve">2.0 </w:t>
      </w:r>
      <w:r w:rsidR="00927C90" w:rsidRPr="001E48B0">
        <w:rPr>
          <w:rFonts w:cs="Times New Roman"/>
          <w:i/>
          <w:szCs w:val="22"/>
        </w:rPr>
        <w:t>Riskbedömning och handlingsplan</w:t>
      </w:r>
    </w:p>
    <w:p w14:paraId="2589A4A6" w14:textId="77777777" w:rsidR="003F298E" w:rsidRDefault="005C0373" w:rsidP="003F298E">
      <w:pPr>
        <w:spacing w:after="0"/>
        <w:ind w:left="1843" w:right="991"/>
        <w:rPr>
          <w:rFonts w:cs="Times New Roman"/>
          <w:i/>
          <w:szCs w:val="22"/>
        </w:rPr>
      </w:pPr>
      <w:r>
        <w:rPr>
          <w:rFonts w:cs="Times New Roman"/>
          <w:i/>
          <w:szCs w:val="22"/>
        </w:rPr>
        <w:t xml:space="preserve">2.3 </w:t>
      </w:r>
      <w:r w:rsidR="00927C90" w:rsidRPr="008A3C57">
        <w:rPr>
          <w:rFonts w:cs="Times New Roman"/>
          <w:i/>
          <w:szCs w:val="22"/>
        </w:rPr>
        <w:t xml:space="preserve">Riskbedömning och handlingsplan vid förändring i </w:t>
      </w:r>
      <w:r w:rsidR="00642A93" w:rsidRPr="008A3C57">
        <w:rPr>
          <w:rFonts w:cs="Times New Roman"/>
          <w:i/>
          <w:szCs w:val="22"/>
        </w:rPr>
        <w:t>v</w:t>
      </w:r>
      <w:r w:rsidR="00927C90" w:rsidRPr="008A3C57">
        <w:rPr>
          <w:rFonts w:cs="Times New Roman"/>
          <w:i/>
          <w:szCs w:val="22"/>
        </w:rPr>
        <w:t>erksamheten</w:t>
      </w:r>
    </w:p>
    <w:p w14:paraId="00C89E50" w14:textId="77777777" w:rsidR="003F298E" w:rsidRDefault="003F298E" w:rsidP="003F298E">
      <w:pPr>
        <w:spacing w:after="0"/>
        <w:ind w:left="1843" w:right="991"/>
        <w:rPr>
          <w:rFonts w:cs="Times New Roman"/>
          <w:i/>
          <w:szCs w:val="22"/>
        </w:rPr>
      </w:pPr>
    </w:p>
    <w:p w14:paraId="38A0069A" w14:textId="77777777" w:rsidR="003F298E" w:rsidRDefault="003F298E" w:rsidP="003F298E">
      <w:pPr>
        <w:spacing w:after="0"/>
        <w:ind w:left="1843" w:right="991"/>
        <w:rPr>
          <w:rFonts w:cs="Times New Roman"/>
          <w:i/>
          <w:szCs w:val="22"/>
        </w:rPr>
      </w:pPr>
    </w:p>
    <w:p w14:paraId="5E216AB1" w14:textId="77777777" w:rsidR="003F298E" w:rsidRDefault="003F298E" w:rsidP="003F298E">
      <w:pPr>
        <w:spacing w:after="0"/>
        <w:ind w:left="1843" w:right="991"/>
        <w:rPr>
          <w:rFonts w:cs="Times New Roman"/>
          <w:i/>
          <w:szCs w:val="22"/>
        </w:rPr>
      </w:pPr>
    </w:p>
    <w:p w14:paraId="4822814E" w14:textId="77777777" w:rsidR="006205A1" w:rsidRDefault="006205A1" w:rsidP="003F298E">
      <w:pPr>
        <w:spacing w:after="0"/>
        <w:ind w:left="1843" w:right="991"/>
        <w:rPr>
          <w:rFonts w:cs="Times New Roman"/>
          <w:i/>
          <w:szCs w:val="22"/>
        </w:rPr>
      </w:pPr>
    </w:p>
    <w:p w14:paraId="5C0BABB6" w14:textId="1B1F70A7" w:rsidR="00016579" w:rsidRDefault="00413691" w:rsidP="008718A3">
      <w:pPr>
        <w:spacing w:after="0"/>
        <w:ind w:right="991"/>
      </w:pPr>
      <w:bookmarkStart w:id="17" w:name="_Toc216352914"/>
      <w:r w:rsidRPr="003F298E">
        <w:rPr>
          <w:rStyle w:val="Rubrik1Char"/>
        </w:rPr>
        <w:lastRenderedPageBreak/>
        <w:t>R</w:t>
      </w:r>
      <w:r w:rsidR="00AC1CA1" w:rsidRPr="003F298E">
        <w:rPr>
          <w:rStyle w:val="Rubrik1Char"/>
        </w:rPr>
        <w:t>ISKBEDÖMNING AV MINDERÅRIGAS ARBETSMILJÖ</w:t>
      </w:r>
      <w:bookmarkEnd w:id="17"/>
    </w:p>
    <w:p w14:paraId="5C0BABB7" w14:textId="77777777" w:rsidR="00016579" w:rsidRPr="008A3C57" w:rsidRDefault="00016579" w:rsidP="00043E0F">
      <w:pPr>
        <w:ind w:right="991"/>
        <w:rPr>
          <w:rFonts w:cs="Times New Roman"/>
          <w:szCs w:val="22"/>
        </w:rPr>
      </w:pPr>
      <w:r w:rsidRPr="008A3C57">
        <w:rPr>
          <w:rFonts w:cs="Times New Roman"/>
          <w:b/>
          <w:szCs w:val="22"/>
        </w:rPr>
        <w:t>Syfte och mål</w:t>
      </w:r>
      <w:r w:rsidRPr="008A3C57">
        <w:rPr>
          <w:rFonts w:cs="Times New Roman"/>
          <w:b/>
          <w:szCs w:val="22"/>
        </w:rPr>
        <w:br/>
      </w:r>
      <w:r w:rsidRPr="008A3C57">
        <w:rPr>
          <w:rFonts w:cs="Times New Roman"/>
          <w:szCs w:val="22"/>
        </w:rPr>
        <w:t xml:space="preserve">Syftet med rutinen är att säkerställa att förebyggande arbete bedrivs så att den som inte fyllt 18 år genom sin arbetsmiljö drabbas av ohälsa och olycksfall eller får sämre förutsättningar att utvecklas eller tillgodogöra sig utbildning. Målet är att vid anställning av minderårig eller vid mottagande av praktikanter ifrån yrkesgymnasium på ett systematiskt sätt säkerställa att Arbetsmiljöverkets krav uppfylls enligt paragrafen AFS 2012:3 om minderårigas arbetsmiljö. </w:t>
      </w:r>
    </w:p>
    <w:p w14:paraId="5C0BABB8" w14:textId="77777777" w:rsidR="00016579" w:rsidRPr="008A3C57" w:rsidRDefault="00016579" w:rsidP="00043E0F">
      <w:pPr>
        <w:spacing w:after="120"/>
        <w:ind w:right="991"/>
        <w:rPr>
          <w:rFonts w:cs="Times New Roman"/>
          <w:szCs w:val="22"/>
        </w:rPr>
      </w:pPr>
      <w:r w:rsidRPr="008A3C57">
        <w:rPr>
          <w:rFonts w:cs="Times New Roman"/>
          <w:b/>
          <w:szCs w:val="22"/>
        </w:rPr>
        <w:t xml:space="preserve">Definitioner </w:t>
      </w:r>
      <w:r w:rsidRPr="008A3C57">
        <w:rPr>
          <w:rFonts w:cs="Times New Roman"/>
          <w:b/>
          <w:szCs w:val="22"/>
        </w:rPr>
        <w:br/>
      </w:r>
      <w:r w:rsidRPr="008A3C57">
        <w:rPr>
          <w:rFonts w:cs="Times New Roman"/>
          <w:szCs w:val="22"/>
        </w:rPr>
        <w:t>Familjemedlem</w:t>
      </w:r>
      <w:r w:rsidR="006032C8" w:rsidRPr="008A3C57">
        <w:rPr>
          <w:rFonts w:cs="Times New Roman"/>
          <w:szCs w:val="22"/>
        </w:rPr>
        <w:t>/</w:t>
      </w:r>
      <w:r w:rsidRPr="008A3C57">
        <w:rPr>
          <w:rFonts w:cs="Times New Roman"/>
          <w:szCs w:val="22"/>
        </w:rPr>
        <w:t>person som</w:t>
      </w:r>
    </w:p>
    <w:p w14:paraId="5C0BABB9" w14:textId="05491839" w:rsidR="00016579" w:rsidRPr="008A3C57" w:rsidRDefault="00016579" w:rsidP="008718A3">
      <w:pPr>
        <w:pStyle w:val="Liststycke"/>
        <w:numPr>
          <w:ilvl w:val="0"/>
          <w:numId w:val="9"/>
        </w:numPr>
        <w:ind w:right="991"/>
        <w:rPr>
          <w:rFonts w:cs="Times New Roman"/>
          <w:szCs w:val="22"/>
        </w:rPr>
      </w:pPr>
      <w:r w:rsidRPr="008A3C57">
        <w:rPr>
          <w:rFonts w:cs="Times New Roman"/>
          <w:szCs w:val="22"/>
        </w:rPr>
        <w:t>Är vårdnadshavare till den minderåriga,</w:t>
      </w:r>
    </w:p>
    <w:p w14:paraId="5C0BABBA" w14:textId="5AE7395D" w:rsidR="00016579" w:rsidRPr="008A3C57" w:rsidRDefault="00016579" w:rsidP="008718A3">
      <w:pPr>
        <w:pStyle w:val="Liststycke"/>
        <w:numPr>
          <w:ilvl w:val="0"/>
          <w:numId w:val="9"/>
        </w:numPr>
        <w:ind w:right="991"/>
        <w:rPr>
          <w:rFonts w:cs="Times New Roman"/>
          <w:szCs w:val="22"/>
        </w:rPr>
      </w:pPr>
      <w:r w:rsidRPr="008A3C57">
        <w:rPr>
          <w:rFonts w:cs="Times New Roman"/>
          <w:szCs w:val="22"/>
        </w:rPr>
        <w:t xml:space="preserve">Är släkt med och lever i samma hushåll som den minderåriga, </w:t>
      </w:r>
    </w:p>
    <w:p w14:paraId="5C0BABBC" w14:textId="27B91DC3" w:rsidR="00016579" w:rsidRPr="00BC6E9B" w:rsidRDefault="00016579" w:rsidP="00BC6E9B">
      <w:pPr>
        <w:pStyle w:val="Liststycke"/>
        <w:numPr>
          <w:ilvl w:val="0"/>
          <w:numId w:val="9"/>
        </w:numPr>
        <w:ind w:right="991"/>
        <w:rPr>
          <w:rFonts w:cs="Times New Roman"/>
          <w:szCs w:val="22"/>
        </w:rPr>
      </w:pPr>
      <w:r w:rsidRPr="008A3C57">
        <w:rPr>
          <w:rFonts w:cs="Times New Roman"/>
          <w:szCs w:val="22"/>
        </w:rPr>
        <w:t>Är gift med vårdnadshavaren och lever i samma hushåll som den minderåriga, elle</w:t>
      </w:r>
      <w:r w:rsidR="00BC6E9B">
        <w:rPr>
          <w:rFonts w:cs="Times New Roman"/>
          <w:szCs w:val="22"/>
        </w:rPr>
        <w:t>r l</w:t>
      </w:r>
      <w:r w:rsidRPr="00BC6E9B">
        <w:rPr>
          <w:rFonts w:cs="Times New Roman"/>
          <w:szCs w:val="22"/>
        </w:rPr>
        <w:t xml:space="preserve">ever under äktenskapsliknande förhållanden med vårdnadshavaren i samma hushåll som den minderåriga. </w:t>
      </w:r>
    </w:p>
    <w:p w14:paraId="5C0BABBD"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Minderårig</w:t>
      </w:r>
    </w:p>
    <w:p w14:paraId="5C0BABBE" w14:textId="77777777" w:rsidR="00016579" w:rsidRPr="008A3C57" w:rsidRDefault="00016579" w:rsidP="00043E0F">
      <w:pPr>
        <w:spacing w:after="0"/>
        <w:ind w:right="991"/>
        <w:rPr>
          <w:rFonts w:cs="Times New Roman"/>
          <w:szCs w:val="22"/>
        </w:rPr>
      </w:pPr>
      <w:r w:rsidRPr="008A3C57">
        <w:rPr>
          <w:rFonts w:cs="Times New Roman"/>
          <w:szCs w:val="22"/>
        </w:rPr>
        <w:t xml:space="preserve">den som inte fyllt 18 år. </w:t>
      </w:r>
    </w:p>
    <w:p w14:paraId="5C0BABBF"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Praktik</w:t>
      </w:r>
    </w:p>
    <w:p w14:paraId="5C0BABC0" w14:textId="77777777" w:rsidR="00016579" w:rsidRPr="008A3C57" w:rsidRDefault="00016579" w:rsidP="00043E0F">
      <w:pPr>
        <w:spacing w:after="0"/>
        <w:ind w:right="991"/>
        <w:rPr>
          <w:rFonts w:cs="Times New Roman"/>
          <w:szCs w:val="22"/>
        </w:rPr>
      </w:pPr>
      <w:r w:rsidRPr="008A3C57">
        <w:rPr>
          <w:rFonts w:cs="Times New Roman"/>
          <w:szCs w:val="22"/>
        </w:rPr>
        <w:t xml:space="preserve">alla de former av arbetsplatsförlagt lärande som förekommer inom ramen för en utbildning. </w:t>
      </w:r>
    </w:p>
    <w:p w14:paraId="5C0BABC1"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Praktikgivare</w:t>
      </w:r>
    </w:p>
    <w:p w14:paraId="5C0BABC2" w14:textId="77777777" w:rsidR="006032C8" w:rsidRPr="008A3C57" w:rsidRDefault="00016579" w:rsidP="00043E0F">
      <w:pPr>
        <w:spacing w:after="0"/>
        <w:ind w:right="991"/>
        <w:rPr>
          <w:rFonts w:cs="Times New Roman"/>
          <w:szCs w:val="22"/>
        </w:rPr>
      </w:pPr>
      <w:r w:rsidRPr="008A3C57">
        <w:rPr>
          <w:rFonts w:cs="Times New Roman"/>
          <w:szCs w:val="22"/>
        </w:rPr>
        <w:t xml:space="preserve">den som tar </w:t>
      </w:r>
      <w:r w:rsidR="006032C8" w:rsidRPr="008A3C57">
        <w:rPr>
          <w:rFonts w:cs="Times New Roman"/>
          <w:szCs w:val="22"/>
        </w:rPr>
        <w:t>emot en minderårig för praktik.</w:t>
      </w:r>
    </w:p>
    <w:p w14:paraId="5C0BABC3"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Skolhuvudman</w:t>
      </w:r>
    </w:p>
    <w:p w14:paraId="5C0BABC4" w14:textId="77777777" w:rsidR="00016579" w:rsidRPr="008A3C57" w:rsidRDefault="00016579" w:rsidP="00043E0F">
      <w:pPr>
        <w:spacing w:after="0"/>
        <w:ind w:right="991"/>
        <w:rPr>
          <w:rFonts w:cs="Times New Roman"/>
          <w:szCs w:val="22"/>
        </w:rPr>
      </w:pPr>
      <w:r w:rsidRPr="008A3C57">
        <w:rPr>
          <w:rFonts w:cs="Times New Roman"/>
          <w:szCs w:val="22"/>
        </w:rPr>
        <w:t>Den som driver en verksamhet för utbildning av minderåriga.</w:t>
      </w:r>
    </w:p>
    <w:p w14:paraId="5C0BABC5"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Skolvecka</w:t>
      </w:r>
    </w:p>
    <w:p w14:paraId="5C0BABC6" w14:textId="77777777" w:rsidR="00016579" w:rsidRPr="008A3C57" w:rsidRDefault="00016579" w:rsidP="00043E0F">
      <w:pPr>
        <w:spacing w:after="0"/>
        <w:ind w:right="991"/>
        <w:rPr>
          <w:rFonts w:cs="Times New Roman"/>
          <w:szCs w:val="22"/>
        </w:rPr>
      </w:pPr>
      <w:r w:rsidRPr="008A3C57">
        <w:rPr>
          <w:rFonts w:cs="Times New Roman"/>
          <w:szCs w:val="22"/>
        </w:rPr>
        <w:t>En vecka då eleven går minst en dag i skolan.</w:t>
      </w:r>
    </w:p>
    <w:p w14:paraId="5C0BABC7"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Ungdom</w:t>
      </w:r>
    </w:p>
    <w:p w14:paraId="5C0BABC8" w14:textId="77777777" w:rsidR="00016579" w:rsidRPr="008A3C57" w:rsidRDefault="00016579" w:rsidP="00043E0F">
      <w:pPr>
        <w:spacing w:after="0"/>
        <w:ind w:right="991"/>
        <w:rPr>
          <w:rFonts w:cs="Times New Roman"/>
          <w:szCs w:val="22"/>
        </w:rPr>
      </w:pPr>
      <w:r w:rsidRPr="008A3C57">
        <w:rPr>
          <w:rFonts w:cs="Times New Roman"/>
          <w:szCs w:val="22"/>
        </w:rPr>
        <w:t xml:space="preserve">minderårig som fullgjort sin skolplikt och som fyller minst 16 år under innevarande kalenderår. </w:t>
      </w:r>
    </w:p>
    <w:p w14:paraId="5C0BABC9"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Uppdragsgivare</w:t>
      </w:r>
    </w:p>
    <w:p w14:paraId="5C0BABCA" w14:textId="77777777" w:rsidR="00016579" w:rsidRPr="008A3C57" w:rsidRDefault="00016579" w:rsidP="00043E0F">
      <w:pPr>
        <w:spacing w:after="0"/>
        <w:ind w:right="991"/>
        <w:rPr>
          <w:rFonts w:cs="Times New Roman"/>
          <w:szCs w:val="22"/>
        </w:rPr>
      </w:pPr>
      <w:r w:rsidRPr="008A3C57">
        <w:rPr>
          <w:rFonts w:cs="Times New Roman"/>
          <w:szCs w:val="22"/>
        </w:rPr>
        <w:t>den som på annat sätt än att vara arbetsgivare låter minderårig utföra arbete</w:t>
      </w:r>
    </w:p>
    <w:p w14:paraId="5C0BABCB"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Yngre barn</w:t>
      </w:r>
    </w:p>
    <w:p w14:paraId="5C0BABCC" w14:textId="77777777" w:rsidR="00016579" w:rsidRPr="008A3C57" w:rsidRDefault="00016579" w:rsidP="00043E0F">
      <w:pPr>
        <w:spacing w:after="0"/>
        <w:ind w:right="991"/>
        <w:rPr>
          <w:rFonts w:cs="Times New Roman"/>
          <w:szCs w:val="22"/>
        </w:rPr>
      </w:pPr>
      <w:r w:rsidRPr="008A3C57">
        <w:rPr>
          <w:rFonts w:cs="Times New Roman"/>
          <w:szCs w:val="22"/>
        </w:rPr>
        <w:t xml:space="preserve">minderårig som inte har fyllt 13 år. </w:t>
      </w:r>
    </w:p>
    <w:p w14:paraId="5C0BABCD" w14:textId="77777777" w:rsidR="00016579" w:rsidRPr="00EC4F37" w:rsidRDefault="00016579" w:rsidP="00043E0F">
      <w:pPr>
        <w:spacing w:after="0" w:line="240" w:lineRule="auto"/>
        <w:ind w:right="991"/>
        <w:rPr>
          <w:rFonts w:cs="Times New Roman"/>
          <w:b/>
          <w:bCs/>
          <w:i/>
          <w:szCs w:val="22"/>
        </w:rPr>
      </w:pPr>
      <w:r w:rsidRPr="00EC4F37">
        <w:rPr>
          <w:rFonts w:cs="Times New Roman"/>
          <w:b/>
          <w:bCs/>
          <w:i/>
          <w:szCs w:val="22"/>
        </w:rPr>
        <w:t>Äldre barn</w:t>
      </w:r>
    </w:p>
    <w:p w14:paraId="5C0BABCE" w14:textId="77777777" w:rsidR="00016579" w:rsidRPr="008A3C57" w:rsidRDefault="00016579" w:rsidP="00043E0F">
      <w:pPr>
        <w:spacing w:after="0"/>
        <w:ind w:right="991"/>
        <w:rPr>
          <w:rFonts w:cs="Times New Roman"/>
          <w:szCs w:val="22"/>
        </w:rPr>
      </w:pPr>
      <w:r w:rsidRPr="008A3C57">
        <w:rPr>
          <w:rFonts w:cs="Times New Roman"/>
          <w:szCs w:val="22"/>
        </w:rPr>
        <w:t>minderårig som fyllt 13 år och inte är ungdom</w:t>
      </w:r>
    </w:p>
    <w:p w14:paraId="54CF72EA" w14:textId="77777777" w:rsidR="00E67F57" w:rsidRDefault="00E67F57" w:rsidP="00043E0F">
      <w:pPr>
        <w:spacing w:after="0"/>
        <w:ind w:right="991"/>
        <w:rPr>
          <w:rFonts w:cs="Times New Roman"/>
          <w:b/>
          <w:szCs w:val="22"/>
        </w:rPr>
      </w:pPr>
    </w:p>
    <w:p w14:paraId="5C0BABD0" w14:textId="66FEB76B" w:rsidR="00016579" w:rsidRPr="008A3C57" w:rsidRDefault="00016579" w:rsidP="00043E0F">
      <w:pPr>
        <w:ind w:right="991"/>
        <w:rPr>
          <w:rFonts w:cs="Times New Roman"/>
          <w:szCs w:val="22"/>
        </w:rPr>
      </w:pPr>
      <w:r w:rsidRPr="008A3C57">
        <w:rPr>
          <w:rFonts w:cs="Times New Roman"/>
          <w:b/>
          <w:szCs w:val="22"/>
        </w:rPr>
        <w:t>Rutinbeskrivning</w:t>
      </w:r>
      <w:r w:rsidRPr="008A3C57">
        <w:rPr>
          <w:rFonts w:cs="Times New Roman"/>
          <w:b/>
          <w:szCs w:val="22"/>
        </w:rPr>
        <w:br/>
      </w:r>
      <w:r w:rsidRPr="00E67F57">
        <w:rPr>
          <w:rFonts w:cs="Times New Roman"/>
          <w:b/>
          <w:bCs/>
          <w:szCs w:val="22"/>
        </w:rPr>
        <w:t>Steg 1:</w:t>
      </w:r>
      <w:r w:rsidRPr="008A3C57">
        <w:rPr>
          <w:rFonts w:cs="Times New Roman"/>
          <w:szCs w:val="22"/>
        </w:rPr>
        <w:t xml:space="preserve"> I </w:t>
      </w:r>
      <w:r w:rsidR="00531976" w:rsidRPr="008A3C57">
        <w:rPr>
          <w:rFonts w:cs="Times New Roman"/>
          <w:szCs w:val="22"/>
        </w:rPr>
        <w:t>januari</w:t>
      </w:r>
      <w:r w:rsidRPr="008A3C57">
        <w:rPr>
          <w:rFonts w:cs="Times New Roman"/>
          <w:szCs w:val="22"/>
        </w:rPr>
        <w:t xml:space="preserve"> varje år ska vi i samband med den årliga skyddsronden genomföra följande undersökning och riskbedömning för att underlätta arbetet med att ta emot årets sommarjobbare, praktikanter från yrkesgymnasiet eller ungdomar som kommunen vill skapa sysselsättning för eller från Arbetsförmedlingen. </w:t>
      </w:r>
    </w:p>
    <w:p w14:paraId="5C0BABD1" w14:textId="77777777" w:rsidR="00016579" w:rsidRPr="00E67F57" w:rsidRDefault="00016579" w:rsidP="00043E0F">
      <w:pPr>
        <w:ind w:right="991"/>
        <w:rPr>
          <w:rFonts w:cs="Times New Roman"/>
          <w:i/>
          <w:iCs/>
          <w:szCs w:val="22"/>
        </w:rPr>
      </w:pPr>
      <w:r w:rsidRPr="00E67F57">
        <w:rPr>
          <w:rFonts w:cs="Times New Roman"/>
          <w:b/>
          <w:bCs/>
          <w:i/>
          <w:iCs/>
          <w:szCs w:val="22"/>
        </w:rPr>
        <w:lastRenderedPageBreak/>
        <w:t xml:space="preserve">Den årliga uppföljningen ska ta upp/uppdatera förra årets riskbedömningar: </w:t>
      </w:r>
    </w:p>
    <w:p w14:paraId="5C0BABD2" w14:textId="77777777" w:rsidR="00016579" w:rsidRPr="008A3C57" w:rsidRDefault="00016579" w:rsidP="00043E0F">
      <w:pPr>
        <w:pStyle w:val="Liststycke"/>
        <w:numPr>
          <w:ilvl w:val="0"/>
          <w:numId w:val="9"/>
        </w:numPr>
        <w:ind w:right="991"/>
        <w:rPr>
          <w:rFonts w:cs="Times New Roman"/>
          <w:szCs w:val="22"/>
        </w:rPr>
      </w:pPr>
      <w:r w:rsidRPr="008A3C57">
        <w:rPr>
          <w:rFonts w:cs="Times New Roman"/>
          <w:szCs w:val="22"/>
        </w:rPr>
        <w:t>Vilka typer av arbetsuppgifter är lämpliga för eventuellt minderårig personal?</w:t>
      </w:r>
    </w:p>
    <w:p w14:paraId="5C0BABD3" w14:textId="77777777" w:rsidR="00016579" w:rsidRPr="008A3C57" w:rsidRDefault="00016579" w:rsidP="00043E0F">
      <w:pPr>
        <w:pStyle w:val="Liststycke"/>
        <w:numPr>
          <w:ilvl w:val="0"/>
          <w:numId w:val="9"/>
        </w:numPr>
        <w:ind w:right="991"/>
        <w:rPr>
          <w:rFonts w:cs="Times New Roman"/>
          <w:szCs w:val="22"/>
        </w:rPr>
      </w:pPr>
      <w:r w:rsidRPr="008A3C57">
        <w:rPr>
          <w:rFonts w:cs="Times New Roman"/>
          <w:szCs w:val="22"/>
        </w:rPr>
        <w:t>Vilka typer av arbetsuppgifter är lämpliga för sommarjobbare/ridskolans elever?</w:t>
      </w:r>
    </w:p>
    <w:p w14:paraId="5C0BABD4" w14:textId="77777777" w:rsidR="00016579" w:rsidRPr="008A3C57" w:rsidRDefault="00016579" w:rsidP="00043E0F">
      <w:pPr>
        <w:pStyle w:val="Liststycke"/>
        <w:numPr>
          <w:ilvl w:val="0"/>
          <w:numId w:val="9"/>
        </w:numPr>
        <w:ind w:right="991"/>
        <w:rPr>
          <w:rFonts w:cs="Times New Roman"/>
          <w:szCs w:val="22"/>
        </w:rPr>
      </w:pPr>
      <w:r w:rsidRPr="008A3C57">
        <w:rPr>
          <w:rFonts w:cs="Times New Roman"/>
          <w:szCs w:val="22"/>
        </w:rPr>
        <w:t>Vilka typer av arbetsuppgifter är lämpliga för praktikanter från yrkesgymnasiet?</w:t>
      </w:r>
    </w:p>
    <w:p w14:paraId="5C0BABD5" w14:textId="77777777" w:rsidR="00016579" w:rsidRPr="008A3C57" w:rsidRDefault="00016579" w:rsidP="00043E0F">
      <w:pPr>
        <w:pStyle w:val="Liststycke"/>
        <w:numPr>
          <w:ilvl w:val="0"/>
          <w:numId w:val="9"/>
        </w:numPr>
        <w:ind w:right="991"/>
        <w:rPr>
          <w:rFonts w:cs="Times New Roman"/>
          <w:szCs w:val="22"/>
        </w:rPr>
      </w:pPr>
      <w:r w:rsidRPr="008A3C57">
        <w:rPr>
          <w:rFonts w:cs="Times New Roman"/>
          <w:szCs w:val="22"/>
        </w:rPr>
        <w:t>Vilka typer av arbetsuppgifter är lämpliga för ungdomar som kommer ifrån kommunen?</w:t>
      </w:r>
    </w:p>
    <w:p w14:paraId="5C0BABD6" w14:textId="77777777" w:rsidR="00016579" w:rsidRPr="008A3C57" w:rsidRDefault="00016579" w:rsidP="00043E0F">
      <w:pPr>
        <w:pStyle w:val="Liststycke"/>
        <w:numPr>
          <w:ilvl w:val="0"/>
          <w:numId w:val="9"/>
        </w:numPr>
        <w:ind w:right="991"/>
        <w:rPr>
          <w:rFonts w:cs="Times New Roman"/>
          <w:szCs w:val="22"/>
        </w:rPr>
      </w:pPr>
      <w:r w:rsidRPr="008A3C57">
        <w:rPr>
          <w:rFonts w:cs="Times New Roman"/>
          <w:szCs w:val="22"/>
        </w:rPr>
        <w:t xml:space="preserve">Vilka typer av arbetsuppgifter är lämpliga för personer som kommer ifrån Arbetsförmedlingen? </w:t>
      </w:r>
    </w:p>
    <w:p w14:paraId="5C0BABD7" w14:textId="25305C80" w:rsidR="00016579" w:rsidRPr="008A3C57" w:rsidRDefault="00016579" w:rsidP="00043E0F">
      <w:pPr>
        <w:ind w:right="991"/>
        <w:rPr>
          <w:rFonts w:cs="Times New Roman"/>
          <w:szCs w:val="22"/>
        </w:rPr>
      </w:pPr>
      <w:r w:rsidRPr="00E67F57">
        <w:rPr>
          <w:rFonts w:cs="Times New Roman"/>
          <w:b/>
          <w:bCs/>
          <w:szCs w:val="22"/>
        </w:rPr>
        <w:t>Steg 2:</w:t>
      </w:r>
      <w:r w:rsidRPr="008A3C57">
        <w:rPr>
          <w:rFonts w:cs="Times New Roman"/>
          <w:szCs w:val="22"/>
        </w:rPr>
        <w:t xml:space="preserve"> Underlaget av ovannämnda genomgång dokumenteras enligt</w:t>
      </w:r>
      <w:r w:rsidR="003D21CD" w:rsidRPr="008A3C57">
        <w:rPr>
          <w:rFonts w:cs="Times New Roman"/>
          <w:szCs w:val="22"/>
        </w:rPr>
        <w:t xml:space="preserve"> </w:t>
      </w:r>
      <w:r w:rsidRPr="008A3C57">
        <w:rPr>
          <w:rFonts w:cs="Times New Roman"/>
          <w:szCs w:val="22"/>
        </w:rPr>
        <w:t xml:space="preserve">blankett </w:t>
      </w:r>
      <w:r w:rsidR="003D21CD" w:rsidRPr="008A3C57">
        <w:rPr>
          <w:rFonts w:cs="Times New Roman"/>
          <w:i/>
          <w:szCs w:val="22"/>
        </w:rPr>
        <w:t xml:space="preserve">Riskbedömning av minderårigas arbetsmiljö </w:t>
      </w:r>
      <w:r w:rsidRPr="008A3C57">
        <w:rPr>
          <w:rFonts w:cs="Times New Roman"/>
          <w:szCs w:val="22"/>
        </w:rPr>
        <w:t xml:space="preserve">och används som underlag. </w:t>
      </w:r>
    </w:p>
    <w:p w14:paraId="5C0BABD8" w14:textId="77777777" w:rsidR="00016579" w:rsidRPr="008A3C57" w:rsidRDefault="00016579" w:rsidP="00043E0F">
      <w:pPr>
        <w:ind w:right="991"/>
        <w:rPr>
          <w:rFonts w:cs="Times New Roman"/>
          <w:szCs w:val="22"/>
        </w:rPr>
      </w:pPr>
      <w:r w:rsidRPr="00E67F57">
        <w:rPr>
          <w:rFonts w:cs="Times New Roman"/>
          <w:b/>
          <w:bCs/>
          <w:szCs w:val="22"/>
        </w:rPr>
        <w:t>Steg 3:</w:t>
      </w:r>
      <w:r w:rsidRPr="008A3C57">
        <w:rPr>
          <w:rFonts w:cs="Times New Roman"/>
          <w:szCs w:val="22"/>
        </w:rPr>
        <w:t xml:space="preserve"> Det lokala eller regionala skyddsombudet eller elevskyddsombudet från yrkesgymnasiet inbjuds att delta i riskbedömningen. Ev. skicka in resultatet av bedömningen i steg 4 till elev- eller regionalt skyddsombud för utlåtande. </w:t>
      </w:r>
    </w:p>
    <w:p w14:paraId="5C0BABD9" w14:textId="77777777" w:rsidR="00016579" w:rsidRPr="008A3C57" w:rsidRDefault="00016579" w:rsidP="00043E0F">
      <w:pPr>
        <w:ind w:right="991"/>
        <w:rPr>
          <w:rFonts w:cs="Times New Roman"/>
          <w:szCs w:val="22"/>
        </w:rPr>
      </w:pPr>
      <w:r w:rsidRPr="00E67F57">
        <w:rPr>
          <w:rFonts w:cs="Times New Roman"/>
          <w:b/>
          <w:bCs/>
          <w:szCs w:val="22"/>
        </w:rPr>
        <w:t>Steg 4:</w:t>
      </w:r>
      <w:r w:rsidRPr="008A3C57">
        <w:rPr>
          <w:rFonts w:cs="Times New Roman"/>
          <w:szCs w:val="22"/>
        </w:rPr>
        <w:t xml:space="preserve"> En riskbedömning av de ingående arbetsmomenten görs enligt blankett </w:t>
      </w:r>
      <w:r w:rsidR="003D21CD" w:rsidRPr="008A3C57">
        <w:rPr>
          <w:rFonts w:cs="Times New Roman"/>
          <w:i/>
          <w:szCs w:val="22"/>
        </w:rPr>
        <w:t>Riskbedömning av minderårigas arbetsmiljö</w:t>
      </w:r>
      <w:r w:rsidRPr="008A3C57">
        <w:rPr>
          <w:rFonts w:cs="Times New Roman"/>
          <w:szCs w:val="22"/>
        </w:rPr>
        <w:t xml:space="preserve">. </w:t>
      </w:r>
    </w:p>
    <w:p w14:paraId="5C0BABDA" w14:textId="77777777" w:rsidR="00016579" w:rsidRPr="008A3C57" w:rsidRDefault="00016579" w:rsidP="00043E0F">
      <w:pPr>
        <w:ind w:right="991"/>
        <w:rPr>
          <w:rFonts w:cs="Times New Roman"/>
          <w:szCs w:val="22"/>
        </w:rPr>
      </w:pPr>
      <w:r w:rsidRPr="00E67F57">
        <w:rPr>
          <w:rFonts w:cs="Times New Roman"/>
          <w:b/>
          <w:bCs/>
          <w:szCs w:val="22"/>
        </w:rPr>
        <w:t>Steg 5:</w:t>
      </w:r>
      <w:r w:rsidRPr="008A3C57">
        <w:rPr>
          <w:rFonts w:cs="Times New Roman"/>
          <w:szCs w:val="22"/>
        </w:rPr>
        <w:t xml:space="preserve"> Vid intervju med den minderårige görs en skriftlig bedömning av den minderåriges fysiska och psykiska mognad, ålder och förutsättningar i övrigt. (OBS! Arbetsmiljöverket ställer inget krav på att arbetsgivaren ska undersöka och bedöma risker på individnivå.)</w:t>
      </w:r>
    </w:p>
    <w:p w14:paraId="5C0BABDB" w14:textId="463876CC" w:rsidR="00016579" w:rsidRPr="008A3C57" w:rsidRDefault="00016579" w:rsidP="00043E0F">
      <w:pPr>
        <w:ind w:right="991"/>
        <w:rPr>
          <w:rFonts w:cs="Times New Roman"/>
          <w:szCs w:val="22"/>
        </w:rPr>
      </w:pPr>
      <w:r w:rsidRPr="00E67F57">
        <w:rPr>
          <w:rFonts w:cs="Times New Roman"/>
          <w:b/>
          <w:bCs/>
          <w:szCs w:val="22"/>
        </w:rPr>
        <w:t>Steg 6:</w:t>
      </w:r>
      <w:r w:rsidRPr="008A3C57">
        <w:rPr>
          <w:rFonts w:cs="Times New Roman"/>
          <w:szCs w:val="22"/>
        </w:rPr>
        <w:t xml:space="preserve"> För varje person görs en unik riskbedömning av den minderårige och de ingående arbetsmomenten</w:t>
      </w:r>
      <w:r w:rsidR="00080337">
        <w:rPr>
          <w:rFonts w:cs="Times New Roman"/>
          <w:szCs w:val="22"/>
        </w:rPr>
        <w:t xml:space="preserve">. </w:t>
      </w:r>
      <w:r w:rsidRPr="008A3C57">
        <w:rPr>
          <w:rFonts w:cs="Times New Roman"/>
          <w:szCs w:val="22"/>
        </w:rPr>
        <w:t xml:space="preserve">Beslut om att avslå eller bifalla ansökan görs. </w:t>
      </w:r>
    </w:p>
    <w:p w14:paraId="5C0BABDC" w14:textId="250B53B4" w:rsidR="00016579" w:rsidRPr="008A3C57" w:rsidRDefault="00016579" w:rsidP="00043E0F">
      <w:pPr>
        <w:ind w:right="991"/>
        <w:rPr>
          <w:rFonts w:cs="Times New Roman"/>
          <w:szCs w:val="22"/>
        </w:rPr>
      </w:pPr>
      <w:r w:rsidRPr="00E67F57">
        <w:rPr>
          <w:rFonts w:cs="Times New Roman"/>
          <w:b/>
          <w:bCs/>
          <w:szCs w:val="22"/>
        </w:rPr>
        <w:t>Steg 7:</w:t>
      </w:r>
      <w:r w:rsidRPr="008A3C57">
        <w:rPr>
          <w:rFonts w:cs="Times New Roman"/>
          <w:szCs w:val="22"/>
        </w:rPr>
        <w:t xml:space="preserve"> Skolhuvudmannen eller vårdnadshavaren får en presentation av den dokumenterade riskbedömningen av arbetsuppgiften och de övriga risker som finns på arbetsplatsen. Ev. information varför arbetsgivaren anser att den minderårige inte anses lämplig för uppgiften. </w:t>
      </w:r>
    </w:p>
    <w:p w14:paraId="5C0BABDD" w14:textId="158947B3" w:rsidR="00016579" w:rsidRPr="008A3C57" w:rsidRDefault="00016579" w:rsidP="00043E0F">
      <w:pPr>
        <w:ind w:right="991"/>
        <w:rPr>
          <w:rFonts w:cs="Times New Roman"/>
          <w:szCs w:val="22"/>
        </w:rPr>
      </w:pPr>
      <w:r w:rsidRPr="00E67F57">
        <w:rPr>
          <w:rFonts w:cs="Times New Roman"/>
          <w:b/>
          <w:bCs/>
          <w:szCs w:val="22"/>
        </w:rPr>
        <w:t>Steg 8:</w:t>
      </w:r>
      <w:r w:rsidRPr="008A3C57">
        <w:rPr>
          <w:rFonts w:cs="Times New Roman"/>
          <w:szCs w:val="22"/>
        </w:rPr>
        <w:t xml:space="preserve"> Vårdnadshavare intygar att denne har gett sitt medgivande. Skolhuvudmannen intygar att denne har tagit del av arbetsgivarens riskbedömning eller uppger ev. anmärkningar. </w:t>
      </w:r>
    </w:p>
    <w:p w14:paraId="5C0BABDE" w14:textId="77777777" w:rsidR="00016579" w:rsidRPr="008A3C57" w:rsidRDefault="00016579" w:rsidP="00043E0F">
      <w:pPr>
        <w:ind w:right="991"/>
        <w:rPr>
          <w:rFonts w:cs="Times New Roman"/>
          <w:szCs w:val="22"/>
        </w:rPr>
      </w:pPr>
      <w:r w:rsidRPr="00E67F57">
        <w:rPr>
          <w:rFonts w:cs="Times New Roman"/>
          <w:b/>
          <w:bCs/>
          <w:szCs w:val="22"/>
        </w:rPr>
        <w:t>Steg 9:</w:t>
      </w:r>
      <w:r w:rsidRPr="008A3C57">
        <w:rPr>
          <w:rFonts w:cs="Times New Roman"/>
          <w:szCs w:val="22"/>
        </w:rPr>
        <w:t xml:space="preserve"> Utsedd handläggare välkomnar den minderårige och introducerar den minderårige i sin arbetsuppgift, brand, säkerhetsrutiner </w:t>
      </w:r>
      <w:proofErr w:type="gramStart"/>
      <w:r w:rsidRPr="008A3C57">
        <w:rPr>
          <w:rFonts w:cs="Times New Roman"/>
          <w:szCs w:val="22"/>
        </w:rPr>
        <w:t>etc.</w:t>
      </w:r>
      <w:proofErr w:type="gramEnd"/>
      <w:r w:rsidRPr="008A3C57">
        <w:rPr>
          <w:rFonts w:cs="Times New Roman"/>
          <w:szCs w:val="22"/>
        </w:rPr>
        <w:t xml:space="preserve"> </w:t>
      </w:r>
    </w:p>
    <w:p w14:paraId="5C0BABDF" w14:textId="349A59B1" w:rsidR="00082392" w:rsidRDefault="00016579" w:rsidP="00043E0F">
      <w:pPr>
        <w:ind w:right="991"/>
        <w:rPr>
          <w:rFonts w:cs="Times New Roman"/>
          <w:szCs w:val="22"/>
        </w:rPr>
      </w:pPr>
      <w:r w:rsidRPr="00E67F57">
        <w:rPr>
          <w:rFonts w:cs="Times New Roman"/>
          <w:b/>
          <w:bCs/>
          <w:szCs w:val="22"/>
        </w:rPr>
        <w:t>Steg 10:</w:t>
      </w:r>
      <w:r w:rsidRPr="008A3C57">
        <w:rPr>
          <w:rFonts w:cs="Times New Roman"/>
          <w:szCs w:val="22"/>
        </w:rPr>
        <w:t xml:space="preserve"> Om handledaren bedömer att den minderårige inte längre bedöms som lämplig för uppgiften informerar arbetsgivaren skolhuvudmannen och vårdnadshavaren varför arbetsgivaren anser att den minderårige inte bedöms som lämplig för uppgiften längre.</w:t>
      </w:r>
    </w:p>
    <w:p w14:paraId="6EF06395" w14:textId="37848B6C" w:rsidR="00082392" w:rsidRPr="00151916" w:rsidRDefault="00080337" w:rsidP="00151916">
      <w:pPr>
        <w:spacing w:before="240" w:line="600" w:lineRule="auto"/>
        <w:ind w:right="991"/>
        <w:rPr>
          <w:rFonts w:cs="Times New Roman"/>
          <w:szCs w:val="24"/>
        </w:rPr>
      </w:pPr>
      <w:r>
        <w:rPr>
          <w:rFonts w:ascii="Garamond" w:hAnsi="Garamond" w:cs="Times New Roman"/>
          <w:noProof/>
          <w:szCs w:val="24"/>
        </w:rPr>
        <mc:AlternateContent>
          <mc:Choice Requires="wps">
            <w:drawing>
              <wp:anchor distT="0" distB="0" distL="114300" distR="114300" simplePos="0" relativeHeight="251843584" behindDoc="0" locked="0" layoutInCell="1" allowOverlap="1" wp14:anchorId="7922AE3F" wp14:editId="75716BA8">
                <wp:simplePos x="0" y="0"/>
                <wp:positionH relativeFrom="margin">
                  <wp:posOffset>47625</wp:posOffset>
                </wp:positionH>
                <wp:positionV relativeFrom="paragraph">
                  <wp:posOffset>-37210</wp:posOffset>
                </wp:positionV>
                <wp:extent cx="894080" cy="281305"/>
                <wp:effectExtent l="0" t="0" r="1270" b="4445"/>
                <wp:wrapNone/>
                <wp:docPr id="155797324"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8B81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3481EB1" w14:textId="77777777" w:rsidR="00A43947" w:rsidRPr="00E10BE1" w:rsidRDefault="00A43947" w:rsidP="00A43947">
                            <w:pPr>
                              <w:spacing w:after="0"/>
                              <w:jc w:val="center"/>
                              <w:rPr>
                                <w:color w:val="FFFFFF" w:themeColor="background1"/>
                              </w:rPr>
                            </w:pPr>
                            <w:r w:rsidRPr="00E10BE1">
                              <w:rPr>
                                <w:color w:val="FFFFFF" w:themeColor="background1"/>
                              </w:rPr>
                              <w:t>BLANKETT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2AE3F" id="_x0000_s1028" type="#_x0000_t15" style="position:absolute;margin-left:3.75pt;margin-top:-2.95pt;width:70.4pt;height:22.1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" adj="19236" fillcolor="#8b814f" stroked="f" strokeweight="2pt">
                <v:textbox>
                  <w:txbxContent>
                    <w:p w14:paraId="73481EB1" w14:textId="77777777" w:rsidR="00A43947" w:rsidRPr="00E10BE1" w:rsidRDefault="00A43947" w:rsidP="00A43947">
                      <w:pPr>
                        <w:spacing w:after="0"/>
                        <w:jc w:val="center"/>
                        <w:rPr>
                          <w:color w:val="FFFFFF" w:themeColor="background1"/>
                        </w:rPr>
                      </w:pPr>
                      <w:r w:rsidRPr="00E10BE1">
                        <w:rPr>
                          <w:color w:val="FFFFFF" w:themeColor="background1"/>
                        </w:rPr>
                        <w:t>BLANKETT</w:t>
                      </w:r>
                    </w:p>
                  </w:txbxContent>
                </v:textbox>
                <w10:wrap anchorx="margin"/>
              </v:shape>
            </w:pict>
          </mc:Fallback>
        </mc:AlternateContent>
      </w:r>
      <w:r w:rsidR="00A43947">
        <w:rPr>
          <w:rFonts w:ascii="Garamond" w:hAnsi="Garamond" w:cs="Times New Roman"/>
          <w:szCs w:val="24"/>
        </w:rPr>
        <w:tab/>
        <w:t xml:space="preserve">          </w:t>
      </w:r>
      <w:r w:rsidR="00151916" w:rsidRPr="00151916">
        <w:rPr>
          <w:rFonts w:cs="Times New Roman"/>
          <w:szCs w:val="24"/>
        </w:rPr>
        <w:t>2.4 Riskbedömning av minderårigas arbetsmiljö</w:t>
      </w:r>
    </w:p>
    <w:p w14:paraId="5C0BACCE" w14:textId="52B71A12" w:rsidR="00927C90" w:rsidRDefault="00F02DB1" w:rsidP="00043E0F">
      <w:pPr>
        <w:pStyle w:val="Rubrik1"/>
        <w:spacing w:before="0" w:line="240" w:lineRule="auto"/>
        <w:ind w:right="991"/>
      </w:pPr>
      <w:bookmarkStart w:id="18" w:name="_Toc216352915"/>
      <w:r w:rsidRPr="00C34682">
        <w:lastRenderedPageBreak/>
        <w:t>RAPPORTERA OCH UTREDA TILLBUD OCH OLYCKOR</w:t>
      </w:r>
      <w:bookmarkEnd w:id="18"/>
    </w:p>
    <w:p w14:paraId="5C0BACCF" w14:textId="77777777" w:rsidR="00927C90" w:rsidRPr="00C34682" w:rsidRDefault="00927C90" w:rsidP="00043E0F">
      <w:pPr>
        <w:ind w:right="991"/>
        <w:rPr>
          <w:rFonts w:cs="Times New Roman"/>
          <w:szCs w:val="22"/>
        </w:rPr>
      </w:pPr>
      <w:r w:rsidRPr="00C34682">
        <w:rPr>
          <w:rFonts w:cs="Times New Roman"/>
          <w:b/>
          <w:szCs w:val="22"/>
        </w:rPr>
        <w:t>Syfte</w:t>
      </w:r>
      <w:r w:rsidR="003956D9" w:rsidRPr="00C34682">
        <w:rPr>
          <w:rFonts w:cs="Times New Roman"/>
          <w:b/>
          <w:szCs w:val="22"/>
        </w:rPr>
        <w:br/>
      </w:r>
      <w:r w:rsidRPr="00C34682">
        <w:rPr>
          <w:rFonts w:cs="Times New Roman"/>
          <w:szCs w:val="22"/>
        </w:rPr>
        <w:t>Säkerställa att alla tillbud och olyckor i verksamheten rapporteras och utreds så att vi kan vidta nödvändiga åtgärder men också för att se var arbetsmiljörisker i verksamheten finns.</w:t>
      </w:r>
    </w:p>
    <w:p w14:paraId="5C0BACD0" w14:textId="77777777" w:rsidR="00927C90" w:rsidRPr="00C34682" w:rsidRDefault="00927C90" w:rsidP="00043E0F">
      <w:pPr>
        <w:ind w:right="991"/>
        <w:rPr>
          <w:rFonts w:cs="Times New Roman"/>
          <w:szCs w:val="22"/>
        </w:rPr>
      </w:pPr>
      <w:r w:rsidRPr="00C34682">
        <w:rPr>
          <w:rFonts w:cs="Times New Roman"/>
          <w:b/>
          <w:szCs w:val="22"/>
        </w:rPr>
        <w:t>Definitioner</w:t>
      </w:r>
      <w:r w:rsidR="003956D9" w:rsidRPr="00C34682">
        <w:rPr>
          <w:rFonts w:cs="Times New Roman"/>
          <w:b/>
          <w:szCs w:val="22"/>
        </w:rPr>
        <w:br/>
      </w:r>
      <w:r w:rsidRPr="00C34682">
        <w:rPr>
          <w:rFonts w:cs="Times New Roman"/>
          <w:szCs w:val="22"/>
        </w:rPr>
        <w:t>Olycka är en händelse som lett till skada eller ohälsa.</w:t>
      </w:r>
    </w:p>
    <w:p w14:paraId="5C0BACD1" w14:textId="77777777" w:rsidR="00927C90" w:rsidRPr="00C34682" w:rsidRDefault="00927C90" w:rsidP="00043E0F">
      <w:pPr>
        <w:ind w:right="991"/>
        <w:rPr>
          <w:rFonts w:cs="Times New Roman"/>
          <w:szCs w:val="22"/>
        </w:rPr>
      </w:pPr>
      <w:r w:rsidRPr="00C34682">
        <w:rPr>
          <w:rFonts w:cs="Times New Roman"/>
          <w:szCs w:val="22"/>
        </w:rPr>
        <w:t>Tillbud är en händelse som kunde ha lett till skada eller ohälsa.</w:t>
      </w:r>
    </w:p>
    <w:p w14:paraId="5C0BACD2" w14:textId="77777777" w:rsidR="00927C90" w:rsidRPr="00C34682" w:rsidRDefault="00927C90" w:rsidP="00043E0F">
      <w:pPr>
        <w:ind w:right="991"/>
        <w:rPr>
          <w:rFonts w:cs="Times New Roman"/>
          <w:szCs w:val="22"/>
        </w:rPr>
      </w:pPr>
      <w:r w:rsidRPr="00C34682">
        <w:rPr>
          <w:rFonts w:cs="Times New Roman"/>
          <w:szCs w:val="22"/>
        </w:rPr>
        <w:t>Utredning innebär att ta reda på varför tillbudet eller olyckan inträffat.</w:t>
      </w:r>
    </w:p>
    <w:p w14:paraId="5C0BACD3" w14:textId="77777777" w:rsidR="00927C90" w:rsidRPr="00C34682" w:rsidRDefault="00927C90" w:rsidP="00043E0F">
      <w:pPr>
        <w:ind w:right="991"/>
        <w:rPr>
          <w:rFonts w:cs="Times New Roman"/>
          <w:szCs w:val="22"/>
        </w:rPr>
      </w:pPr>
      <w:r w:rsidRPr="00C34682">
        <w:rPr>
          <w:rFonts w:cs="Times New Roman"/>
          <w:b/>
          <w:szCs w:val="22"/>
        </w:rPr>
        <w:t>Rutin</w:t>
      </w:r>
      <w:r w:rsidR="003956D9" w:rsidRPr="00C34682">
        <w:rPr>
          <w:rFonts w:cs="Times New Roman"/>
          <w:b/>
          <w:szCs w:val="22"/>
        </w:rPr>
        <w:br/>
      </w:r>
      <w:r w:rsidRPr="00C34682">
        <w:rPr>
          <w:rFonts w:cs="Times New Roman"/>
          <w:szCs w:val="22"/>
        </w:rPr>
        <w:t xml:space="preserve">Alla tillbud och olyckor som inträffar i verksamheten ska utredas. </w:t>
      </w:r>
      <w:r w:rsidR="00A96B59" w:rsidRPr="00C34682">
        <w:rPr>
          <w:rFonts w:cs="Times New Roman"/>
          <w:szCs w:val="22"/>
        </w:rPr>
        <w:t xml:space="preserve">När något har hänt ska blanketten </w:t>
      </w:r>
      <w:r w:rsidRPr="00C34682">
        <w:rPr>
          <w:rFonts w:cs="Times New Roman"/>
          <w:i/>
          <w:szCs w:val="22"/>
        </w:rPr>
        <w:t xml:space="preserve">Rapportering och utredning av tillbud och olyckor </w:t>
      </w:r>
      <w:r w:rsidRPr="00C34682">
        <w:rPr>
          <w:rFonts w:cs="Times New Roman"/>
          <w:szCs w:val="22"/>
        </w:rPr>
        <w:t xml:space="preserve">fyllas i. Den som har råkat ut för händelsen går till </w:t>
      </w:r>
      <w:r w:rsidR="00642A93" w:rsidRPr="00C34682">
        <w:rPr>
          <w:rFonts w:cs="Times New Roman"/>
          <w:szCs w:val="22"/>
        </w:rPr>
        <w:t>verksamhetschefen</w:t>
      </w:r>
      <w:r w:rsidRPr="00C34682">
        <w:rPr>
          <w:rFonts w:cs="Times New Roman"/>
          <w:szCs w:val="22"/>
        </w:rPr>
        <w:t xml:space="preserve"> så att man tillsammans fyller i blanketten.</w:t>
      </w:r>
    </w:p>
    <w:p w14:paraId="5C0BACD4" w14:textId="77777777" w:rsidR="00927C90" w:rsidRPr="00C34682" w:rsidRDefault="00927C90" w:rsidP="00043E0F">
      <w:pPr>
        <w:ind w:right="991"/>
        <w:rPr>
          <w:rFonts w:cs="Times New Roman"/>
          <w:szCs w:val="22"/>
        </w:rPr>
      </w:pPr>
      <w:r w:rsidRPr="00C34682">
        <w:rPr>
          <w:rFonts w:cs="Times New Roman"/>
          <w:szCs w:val="22"/>
        </w:rPr>
        <w:t xml:space="preserve">Utredningen av orsaken till det som har hänt görs av </w:t>
      </w:r>
      <w:r w:rsidR="00642A93" w:rsidRPr="00C34682">
        <w:rPr>
          <w:rFonts w:cs="Times New Roman"/>
          <w:szCs w:val="22"/>
        </w:rPr>
        <w:t>verksamhetschefen</w:t>
      </w:r>
      <w:r w:rsidRPr="00C34682">
        <w:rPr>
          <w:rFonts w:cs="Times New Roman"/>
          <w:szCs w:val="22"/>
        </w:rPr>
        <w:t xml:space="preserve"> tillsammans med den som råkat ut för händelsen. När orsakerna till det som har inträffat är utredda ska åtgärder vidtas för att förhindra att det händer igen.</w:t>
      </w:r>
    </w:p>
    <w:p w14:paraId="5C0BACD5" w14:textId="77777777" w:rsidR="00927C90" w:rsidRPr="00C34682" w:rsidRDefault="00927C90" w:rsidP="00043E0F">
      <w:pPr>
        <w:ind w:right="991"/>
        <w:rPr>
          <w:rFonts w:cs="Times New Roman"/>
          <w:szCs w:val="22"/>
        </w:rPr>
      </w:pPr>
      <w:r w:rsidRPr="00C34682">
        <w:rPr>
          <w:rFonts w:cs="Times New Roman"/>
          <w:szCs w:val="22"/>
        </w:rPr>
        <w:t xml:space="preserve">Ibland kan det vara nödvändigt att involvera någon med specialkunskaper, dels för att göra </w:t>
      </w:r>
      <w:proofErr w:type="gramStart"/>
      <w:r w:rsidRPr="00C34682">
        <w:rPr>
          <w:rFonts w:cs="Times New Roman"/>
          <w:szCs w:val="22"/>
        </w:rPr>
        <w:t>undersökningen men också</w:t>
      </w:r>
      <w:proofErr w:type="gramEnd"/>
      <w:r w:rsidRPr="00C34682">
        <w:rPr>
          <w:rFonts w:cs="Times New Roman"/>
          <w:szCs w:val="22"/>
        </w:rPr>
        <w:t xml:space="preserve"> för att se vilka åtgärder som kan behöva vidtas.</w:t>
      </w:r>
    </w:p>
    <w:p w14:paraId="5C0BACD6" w14:textId="77777777" w:rsidR="00927C90" w:rsidRPr="00C34682" w:rsidRDefault="00927C90" w:rsidP="00043E0F">
      <w:pPr>
        <w:ind w:right="991"/>
        <w:rPr>
          <w:rFonts w:cs="Times New Roman"/>
          <w:szCs w:val="22"/>
        </w:rPr>
      </w:pPr>
      <w:r w:rsidRPr="00C34682">
        <w:rPr>
          <w:rFonts w:cs="Times New Roman"/>
          <w:szCs w:val="22"/>
        </w:rPr>
        <w:t>Vi ska i första hand ta in vända oss till Företagshälsovården när vi behöver ta in hjälp utifrån.</w:t>
      </w:r>
    </w:p>
    <w:p w14:paraId="5C0BACD7" w14:textId="77777777" w:rsidR="00927C90" w:rsidRPr="00C34682" w:rsidRDefault="00927C90" w:rsidP="00043E0F">
      <w:pPr>
        <w:ind w:right="991"/>
        <w:rPr>
          <w:rFonts w:cs="Times New Roman"/>
          <w:szCs w:val="22"/>
        </w:rPr>
      </w:pPr>
      <w:r w:rsidRPr="00C34682">
        <w:rPr>
          <w:rFonts w:cs="Times New Roman"/>
          <w:szCs w:val="22"/>
        </w:rPr>
        <w:t xml:space="preserve">Allvarliga tillbud och olyckor ska utan dröjsmål anmälas till Arbetsmiljöverket. </w:t>
      </w:r>
    </w:p>
    <w:p w14:paraId="5C0BACD8" w14:textId="28ECBC12" w:rsidR="00927C90" w:rsidRPr="00C34682" w:rsidRDefault="00AD6FB3" w:rsidP="00043E0F">
      <w:pPr>
        <w:ind w:right="991"/>
        <w:rPr>
          <w:rFonts w:cs="Times New Roman"/>
          <w:szCs w:val="22"/>
        </w:rPr>
      </w:pPr>
      <w:r w:rsidRPr="00C34682">
        <w:rPr>
          <w:rFonts w:cs="Times New Roman"/>
          <w:szCs w:val="22"/>
        </w:rPr>
        <w:t>Verksamhetschef</w:t>
      </w:r>
      <w:r w:rsidR="00927C90" w:rsidRPr="00C34682">
        <w:rPr>
          <w:rFonts w:cs="Times New Roman"/>
          <w:szCs w:val="22"/>
        </w:rPr>
        <w:t xml:space="preserve"> ska göra anmälan på </w:t>
      </w:r>
      <w:hyperlink r:id="rId13" w:history="1">
        <w:r w:rsidR="003956D9" w:rsidRPr="00C34682">
          <w:rPr>
            <w:rStyle w:val="Hyperlnk"/>
            <w:rFonts w:cs="Times New Roman"/>
            <w:szCs w:val="22"/>
          </w:rPr>
          <w:t>anmalarbetsskada.se</w:t>
        </w:r>
      </w:hyperlink>
      <w:r w:rsidR="003956D9" w:rsidRPr="00C34682">
        <w:rPr>
          <w:rFonts w:cs="Times New Roman"/>
          <w:szCs w:val="22"/>
        </w:rPr>
        <w:t>.</w:t>
      </w:r>
      <w:r w:rsidR="00EF614E" w:rsidRPr="00C34682">
        <w:rPr>
          <w:rFonts w:cs="Times New Roman"/>
          <w:szCs w:val="22"/>
        </w:rPr>
        <w:t xml:space="preserve"> Skyddsombud eller regionalt skyddsombud ska underrättas innan anmälan görs. </w:t>
      </w:r>
    </w:p>
    <w:p w14:paraId="5C0BACD9" w14:textId="77777777" w:rsidR="00927C90" w:rsidRPr="00C34682" w:rsidRDefault="00927C90" w:rsidP="00043E0F">
      <w:pPr>
        <w:ind w:right="991"/>
        <w:rPr>
          <w:rFonts w:cs="Times New Roman"/>
          <w:szCs w:val="22"/>
        </w:rPr>
      </w:pPr>
      <w:r w:rsidRPr="00C34682">
        <w:rPr>
          <w:rFonts w:cs="Times New Roman"/>
          <w:szCs w:val="22"/>
        </w:rPr>
        <w:t>På Arbetsmiljöverkets hemsida under ”Anmäl eller sök tillstånd” finns vägledning om vad som är ett allvarligt tillbud respektive allvarlig olycka.</w:t>
      </w:r>
    </w:p>
    <w:p w14:paraId="19CD2426" w14:textId="6A03B4E1" w:rsidR="00D5786B" w:rsidRDefault="00C27305" w:rsidP="00043E0F">
      <w:pPr>
        <w:ind w:right="991"/>
        <w:rPr>
          <w:rFonts w:cs="Times New Roman"/>
          <w:szCs w:val="22"/>
        </w:rPr>
      </w:pPr>
      <w:bookmarkStart w:id="19" w:name="BlankettRapporteratillbud"/>
      <w:bookmarkStart w:id="20" w:name="Handlingsplanolycka"/>
      <w:bookmarkEnd w:id="19"/>
      <w:bookmarkEnd w:id="20"/>
      <w:r w:rsidRPr="008915EF">
        <w:rPr>
          <w:b/>
          <w:bCs/>
        </w:rPr>
        <w:t>Handlingsplan vid olycka</w:t>
      </w:r>
      <w:r w:rsidRPr="00C34682">
        <w:rPr>
          <w:rStyle w:val="Rubrik1Char"/>
          <w:sz w:val="22"/>
          <w:szCs w:val="22"/>
        </w:rPr>
        <w:br/>
      </w:r>
      <w:r w:rsidRPr="00C34682">
        <w:rPr>
          <w:rFonts w:cs="Times New Roman"/>
          <w:szCs w:val="22"/>
        </w:rPr>
        <w:t>1. Ta reda på vad som har hänt.</w:t>
      </w:r>
      <w:r w:rsidRPr="00C34682">
        <w:rPr>
          <w:rFonts w:cs="Times New Roman"/>
          <w:szCs w:val="22"/>
        </w:rPr>
        <w:br/>
        <w:t xml:space="preserve">2. Kontrollera andningen, stoppa eventuell blödning. </w:t>
      </w:r>
      <w:r w:rsidRPr="00C34682">
        <w:rPr>
          <w:rFonts w:cs="Times New Roman"/>
          <w:szCs w:val="22"/>
        </w:rPr>
        <w:br/>
        <w:t xml:space="preserve">3. Se till att någon/några hela tiden finns vid den skadade. </w:t>
      </w:r>
      <w:r w:rsidRPr="00C34682">
        <w:rPr>
          <w:rFonts w:cs="Times New Roman"/>
          <w:szCs w:val="22"/>
        </w:rPr>
        <w:br/>
        <w:t>4. Bedöm om ambulans behövs.</w:t>
      </w:r>
      <w:r w:rsidRPr="00C34682">
        <w:rPr>
          <w:rFonts w:cs="Times New Roman"/>
          <w:szCs w:val="22"/>
        </w:rPr>
        <w:br/>
        <w:t xml:space="preserve">5. Ring 112. Svara på operatörens frågor, lyssna på råd ifrån operatören. </w:t>
      </w:r>
      <w:r w:rsidRPr="00C34682">
        <w:rPr>
          <w:rFonts w:cs="Times New Roman"/>
          <w:szCs w:val="22"/>
        </w:rPr>
        <w:br/>
        <w:t xml:space="preserve">6. Se till att någon möter ambulans/räddningstjänst. </w:t>
      </w:r>
      <w:r w:rsidRPr="00C34682">
        <w:rPr>
          <w:rFonts w:cs="Times New Roman"/>
          <w:szCs w:val="22"/>
        </w:rPr>
        <w:br/>
        <w:t xml:space="preserve">7. Be någon hämta Första hjälpen kudden alt. hjärtstartare. Följ instruktionerna. </w:t>
      </w:r>
      <w:r w:rsidRPr="00C34682">
        <w:rPr>
          <w:rFonts w:cs="Times New Roman"/>
          <w:szCs w:val="22"/>
        </w:rPr>
        <w:br/>
        <w:t xml:space="preserve">8. Be någon kontrollera om sjukvårdskunnig finns på anläggningen. </w:t>
      </w:r>
      <w:r w:rsidRPr="00C34682">
        <w:rPr>
          <w:rFonts w:cs="Times New Roman"/>
          <w:szCs w:val="22"/>
        </w:rPr>
        <w:br/>
      </w:r>
      <w:r w:rsidRPr="00C34682">
        <w:rPr>
          <w:rFonts w:cs="Times New Roman"/>
          <w:szCs w:val="22"/>
        </w:rPr>
        <w:br/>
      </w:r>
      <w:r w:rsidRPr="00C34682">
        <w:rPr>
          <w:rFonts w:cs="Times New Roman"/>
          <w:b/>
          <w:szCs w:val="22"/>
        </w:rPr>
        <w:lastRenderedPageBreak/>
        <w:t>När hjälpen anlänt</w:t>
      </w:r>
      <w:r w:rsidRPr="00C34682">
        <w:rPr>
          <w:rFonts w:cs="Times New Roman"/>
          <w:szCs w:val="22"/>
        </w:rPr>
        <w:br/>
        <w:t>1. Kontakta anhöriga.</w:t>
      </w:r>
      <w:r w:rsidRPr="00C34682">
        <w:rPr>
          <w:rFonts w:cs="Times New Roman"/>
          <w:szCs w:val="22"/>
        </w:rPr>
        <w:br/>
        <w:t xml:space="preserve">2. Kontakta krisresurser enligt nedan telefonlista. </w:t>
      </w:r>
      <w:r w:rsidRPr="00C34682">
        <w:rPr>
          <w:rFonts w:cs="Times New Roman"/>
          <w:szCs w:val="22"/>
        </w:rPr>
        <w:br/>
        <w:t xml:space="preserve">3. Samla ihop berörda, </w:t>
      </w:r>
      <w:proofErr w:type="gramStart"/>
      <w:r w:rsidRPr="00C34682">
        <w:rPr>
          <w:rFonts w:cs="Times New Roman"/>
          <w:szCs w:val="22"/>
        </w:rPr>
        <w:t>t ex</w:t>
      </w:r>
      <w:proofErr w:type="gramEnd"/>
      <w:r w:rsidRPr="00C34682">
        <w:rPr>
          <w:rFonts w:cs="Times New Roman"/>
          <w:szCs w:val="22"/>
        </w:rPr>
        <w:t xml:space="preserve"> </w:t>
      </w:r>
      <w:proofErr w:type="spellStart"/>
      <w:r w:rsidRPr="00C34682">
        <w:rPr>
          <w:rFonts w:cs="Times New Roman"/>
          <w:szCs w:val="22"/>
        </w:rPr>
        <w:t>ridgruppen</w:t>
      </w:r>
      <w:proofErr w:type="spellEnd"/>
      <w:r w:rsidRPr="00C34682">
        <w:rPr>
          <w:rFonts w:cs="Times New Roman"/>
          <w:szCs w:val="22"/>
        </w:rPr>
        <w:t xml:space="preserve">. </w:t>
      </w:r>
      <w:r w:rsidRPr="00C34682">
        <w:rPr>
          <w:rFonts w:cs="Times New Roman"/>
          <w:szCs w:val="22"/>
        </w:rPr>
        <w:br/>
        <w:t xml:space="preserve">4. Om det är barn/ungdomsgrupp kontakta föräldrar. </w:t>
      </w:r>
      <w:r w:rsidRPr="00C34682">
        <w:rPr>
          <w:rFonts w:cs="Times New Roman"/>
          <w:szCs w:val="22"/>
        </w:rPr>
        <w:br/>
        <w:t xml:space="preserve">5. Släpp inte </w:t>
      </w:r>
      <w:proofErr w:type="gramStart"/>
      <w:r w:rsidRPr="00C34682">
        <w:rPr>
          <w:rFonts w:cs="Times New Roman"/>
          <w:szCs w:val="22"/>
        </w:rPr>
        <w:t>iväg</w:t>
      </w:r>
      <w:proofErr w:type="gramEnd"/>
      <w:r w:rsidRPr="00C34682">
        <w:rPr>
          <w:rFonts w:cs="Times New Roman"/>
          <w:szCs w:val="22"/>
        </w:rPr>
        <w:t xml:space="preserve"> någon i gruppen förrän ni pratat igenom vad som har hänt. </w:t>
      </w:r>
      <w:r w:rsidRPr="00C34682">
        <w:rPr>
          <w:rFonts w:cs="Times New Roman"/>
          <w:szCs w:val="22"/>
        </w:rPr>
        <w:br/>
        <w:t xml:space="preserve">6. Om räddningstjänsten vill hjälpa till med krisbearbetning ta emot denna hjälp. </w:t>
      </w:r>
      <w:r w:rsidRPr="00C34682">
        <w:rPr>
          <w:rFonts w:cs="Times New Roman"/>
          <w:szCs w:val="22"/>
        </w:rPr>
        <w:br/>
        <w:t xml:space="preserve">7. Hänvisa media till ordförande. </w:t>
      </w:r>
      <w:r w:rsidRPr="00C34682">
        <w:rPr>
          <w:rFonts w:cs="Times New Roman"/>
          <w:szCs w:val="22"/>
        </w:rPr>
        <w:br/>
        <w:t xml:space="preserve">8. Info på vår hemsida. </w:t>
      </w:r>
      <w:r w:rsidRPr="00C34682">
        <w:rPr>
          <w:rFonts w:cs="Times New Roman"/>
          <w:szCs w:val="22"/>
        </w:rPr>
        <w:br/>
      </w:r>
    </w:p>
    <w:p w14:paraId="6DF0966D" w14:textId="2B3F0A09" w:rsidR="00D5786B" w:rsidRDefault="00EB1314" w:rsidP="001A5B63">
      <w:pPr>
        <w:spacing w:after="0"/>
        <w:ind w:right="991" w:firstLine="1701"/>
        <w:rPr>
          <w:rFonts w:cs="Times New Roman"/>
          <w:iCs/>
          <w:szCs w:val="22"/>
        </w:rPr>
      </w:pPr>
      <w:r>
        <w:rPr>
          <w:rFonts w:ascii="Garamond" w:hAnsi="Garamond" w:cs="Times New Roman"/>
          <w:noProof/>
          <w:szCs w:val="24"/>
        </w:rPr>
        <mc:AlternateContent>
          <mc:Choice Requires="wps">
            <w:drawing>
              <wp:anchor distT="0" distB="0" distL="114300" distR="114300" simplePos="0" relativeHeight="251839488" behindDoc="0" locked="0" layoutInCell="1" allowOverlap="1" wp14:anchorId="36A5ABA6" wp14:editId="2C70BD22">
                <wp:simplePos x="0" y="0"/>
                <wp:positionH relativeFrom="margin">
                  <wp:align>left</wp:align>
                </wp:positionH>
                <wp:positionV relativeFrom="paragraph">
                  <wp:posOffset>6350</wp:posOffset>
                </wp:positionV>
                <wp:extent cx="894080" cy="281305"/>
                <wp:effectExtent l="0" t="0" r="1270" b="4445"/>
                <wp:wrapNone/>
                <wp:docPr id="1097735012"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8B81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3E08DDD" w14:textId="77777777" w:rsidR="00D5786B" w:rsidRPr="00E10BE1" w:rsidRDefault="00D5786B" w:rsidP="00D5786B">
                            <w:pPr>
                              <w:spacing w:after="0"/>
                              <w:jc w:val="center"/>
                              <w:rPr>
                                <w:color w:val="FFFFFF" w:themeColor="background1"/>
                              </w:rPr>
                            </w:pPr>
                            <w:r w:rsidRPr="00E10BE1">
                              <w:rPr>
                                <w:color w:val="FFFFFF" w:themeColor="background1"/>
                              </w:rPr>
                              <w:t>BLANKETT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5ABA6" id="_x0000_s1029" type="#_x0000_t15" style="position:absolute;left:0;text-align:left;margin-left:0;margin-top:.5pt;width:70.4pt;height:22.15pt;z-index:2518394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" adj="19236" fillcolor="#8b814f" stroked="f" strokeweight="2pt">
                <v:textbox>
                  <w:txbxContent>
                    <w:p w14:paraId="63E08DDD" w14:textId="77777777" w:rsidR="00D5786B" w:rsidRPr="00E10BE1" w:rsidRDefault="00D5786B" w:rsidP="00D5786B">
                      <w:pPr>
                        <w:spacing w:after="0"/>
                        <w:jc w:val="center"/>
                        <w:rPr>
                          <w:color w:val="FFFFFF" w:themeColor="background1"/>
                        </w:rPr>
                      </w:pPr>
                      <w:r w:rsidRPr="00E10BE1">
                        <w:rPr>
                          <w:color w:val="FFFFFF" w:themeColor="background1"/>
                        </w:rPr>
                        <w:t>BLANKETT</w:t>
                      </w:r>
                    </w:p>
                  </w:txbxContent>
                </v:textbox>
                <w10:wrap anchorx="margin"/>
              </v:shape>
            </w:pict>
          </mc:Fallback>
        </mc:AlternateContent>
      </w:r>
      <w:r w:rsidR="00D5786B">
        <w:rPr>
          <w:rFonts w:cs="Times New Roman"/>
          <w:iCs/>
          <w:szCs w:val="22"/>
        </w:rPr>
        <w:t xml:space="preserve">3.0 </w:t>
      </w:r>
      <w:r w:rsidR="00D5786B" w:rsidRPr="00180DAD">
        <w:rPr>
          <w:rFonts w:cs="Times New Roman"/>
          <w:iCs/>
          <w:szCs w:val="22"/>
        </w:rPr>
        <w:t xml:space="preserve">Rapportering </w:t>
      </w:r>
      <w:r w:rsidR="00526DDA">
        <w:rPr>
          <w:rFonts w:cs="Times New Roman"/>
          <w:iCs/>
          <w:szCs w:val="22"/>
        </w:rPr>
        <w:t>av</w:t>
      </w:r>
      <w:r w:rsidR="00D5786B" w:rsidRPr="00180DAD">
        <w:rPr>
          <w:rFonts w:cs="Times New Roman"/>
          <w:iCs/>
          <w:szCs w:val="22"/>
        </w:rPr>
        <w:t xml:space="preserve"> tillbud</w:t>
      </w:r>
      <w:r w:rsidR="00742686">
        <w:rPr>
          <w:rFonts w:cs="Times New Roman"/>
          <w:iCs/>
          <w:szCs w:val="22"/>
        </w:rPr>
        <w:t xml:space="preserve"> eller olycka </w:t>
      </w:r>
    </w:p>
    <w:p w14:paraId="637EDCF6" w14:textId="3E566F81" w:rsidR="001A5B63" w:rsidRPr="00180DAD" w:rsidRDefault="001A5B63" w:rsidP="003114D3">
      <w:pPr>
        <w:spacing w:after="0" w:line="240" w:lineRule="auto"/>
        <w:ind w:right="991" w:firstLine="1701"/>
        <w:rPr>
          <w:rFonts w:cs="Times New Roman"/>
          <w:szCs w:val="22"/>
        </w:rPr>
      </w:pPr>
      <w:r>
        <w:rPr>
          <w:rFonts w:cs="Times New Roman"/>
          <w:iCs/>
          <w:szCs w:val="22"/>
        </w:rPr>
        <w:t xml:space="preserve">3.1 Utredning </w:t>
      </w:r>
      <w:r w:rsidR="00507DBC">
        <w:rPr>
          <w:rFonts w:cs="Times New Roman"/>
          <w:iCs/>
          <w:szCs w:val="22"/>
        </w:rPr>
        <w:t xml:space="preserve">av </w:t>
      </w:r>
      <w:r w:rsidR="005F7A4B">
        <w:rPr>
          <w:rFonts w:cs="Times New Roman"/>
          <w:iCs/>
          <w:szCs w:val="22"/>
        </w:rPr>
        <w:t>olyck</w:t>
      </w:r>
      <w:r w:rsidR="001E00A7">
        <w:rPr>
          <w:rFonts w:cs="Times New Roman"/>
          <w:iCs/>
          <w:szCs w:val="22"/>
        </w:rPr>
        <w:t>a</w:t>
      </w:r>
      <w:r w:rsidR="00507DBC">
        <w:rPr>
          <w:rFonts w:cs="Times New Roman"/>
          <w:iCs/>
          <w:szCs w:val="22"/>
        </w:rPr>
        <w:t>/</w:t>
      </w:r>
      <w:r w:rsidR="001E00A7">
        <w:rPr>
          <w:rFonts w:cs="Times New Roman"/>
          <w:iCs/>
          <w:szCs w:val="22"/>
        </w:rPr>
        <w:t>tillbud</w:t>
      </w:r>
    </w:p>
    <w:p w14:paraId="3295A329" w14:textId="38CABCDB" w:rsidR="003114D3" w:rsidRDefault="003114D3" w:rsidP="003114D3">
      <w:pPr>
        <w:spacing w:after="0" w:line="240" w:lineRule="auto"/>
      </w:pPr>
      <w:r>
        <w:rPr>
          <w:rFonts w:cs="Times New Roman"/>
          <w:noProof/>
          <w:szCs w:val="22"/>
        </w:rPr>
        <mc:AlternateContent>
          <mc:Choice Requires="wps">
            <w:drawing>
              <wp:anchor distT="0" distB="0" distL="114300" distR="114300" simplePos="0" relativeHeight="251845632" behindDoc="0" locked="0" layoutInCell="1" allowOverlap="1" wp14:anchorId="7EDFB22D" wp14:editId="17A4705C">
                <wp:simplePos x="0" y="0"/>
                <wp:positionH relativeFrom="column">
                  <wp:posOffset>323850</wp:posOffset>
                </wp:positionH>
                <wp:positionV relativeFrom="paragraph">
                  <wp:posOffset>172720</wp:posOffset>
                </wp:positionV>
                <wp:extent cx="343535" cy="209550"/>
                <wp:effectExtent l="0" t="0" r="0" b="0"/>
                <wp:wrapNone/>
                <wp:docPr id="1904084940" name="Pil: sparr 1"/>
                <wp:cNvGraphicFramePr/>
                <a:graphic xmlns:a="http://schemas.openxmlformats.org/drawingml/2006/main">
                  <a:graphicData uri="http://schemas.microsoft.com/office/word/2010/wordprocessingShape">
                    <wps:wsp>
                      <wps:cNvSpPr/>
                      <wps:spPr>
                        <a:xfrm>
                          <a:off x="0" y="0"/>
                          <a:ext cx="343535" cy="209550"/>
                        </a:xfrm>
                        <a:prstGeom prst="chevron">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4525740" w14:textId="77777777" w:rsidR="00A86483" w:rsidRDefault="00A86483" w:rsidP="00A8648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DFB22D"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Pil: sparr 1" o:spid="_x0000_s1030" type="#_x0000_t55" style="position:absolute;margin-left:25.5pt;margin-top:13.6pt;width:27.05pt;height:16.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" adj="15012" fillcolor="#1f497d [3215]" stroked="f" strokeweight="2pt">
                <v:textbox>
                  <w:txbxContent>
                    <w:p w14:paraId="24525740" w14:textId="77777777" w:rsidR="00A86483" w:rsidRDefault="00A86483" w:rsidP="00A86483">
                      <w:pPr>
                        <w:jc w:val="center"/>
                      </w:pPr>
                    </w:p>
                  </w:txbxContent>
                </v:textbox>
              </v:shape>
            </w:pict>
          </mc:Fallback>
        </mc:AlternateContent>
      </w:r>
      <w:r>
        <w:tab/>
        <w:t xml:space="preserve">                  </w:t>
      </w:r>
    </w:p>
    <w:p w14:paraId="08571211" w14:textId="574BFB1F" w:rsidR="00A86483" w:rsidRDefault="003114D3" w:rsidP="003114D3">
      <w:pPr>
        <w:spacing w:line="240" w:lineRule="auto"/>
        <w:ind w:firstLine="1304"/>
      </w:pPr>
      <w:r>
        <w:t xml:space="preserve">         </w:t>
      </w:r>
      <w:hyperlink r:id="rId14" w:history="1">
        <w:r w:rsidRPr="005E0A86">
          <w:rPr>
            <w:rStyle w:val="Hyperlnk"/>
          </w:rPr>
          <w:t>anmälarbetsskada.se</w:t>
        </w:r>
      </w:hyperlink>
      <w:r w:rsidR="00A86483">
        <w:tab/>
      </w:r>
    </w:p>
    <w:p w14:paraId="739475A6" w14:textId="31F901E7" w:rsidR="00A86483" w:rsidRDefault="00A86483" w:rsidP="00043E0F">
      <w:pPr>
        <w:ind w:right="991"/>
        <w:rPr>
          <w:rFonts w:eastAsiaTheme="majorEastAsia"/>
          <w:b/>
          <w:bCs/>
          <w:szCs w:val="22"/>
        </w:rPr>
      </w:pPr>
    </w:p>
    <w:p w14:paraId="5C0BAD3E" w14:textId="15B1F240" w:rsidR="00927C90" w:rsidRPr="006B4364" w:rsidRDefault="006B4364" w:rsidP="00043E0F">
      <w:pPr>
        <w:pStyle w:val="Rubrik1"/>
        <w:spacing w:before="0" w:line="240" w:lineRule="auto"/>
        <w:ind w:right="991"/>
      </w:pPr>
      <w:bookmarkStart w:id="21" w:name="Årliguppföljning"/>
      <w:bookmarkStart w:id="22" w:name="_Toc216352916"/>
      <w:bookmarkEnd w:id="21"/>
      <w:r w:rsidRPr="006B4364">
        <w:t>ÅRLIG UPPFÖLJNING AV DET SYSTEMATISKA ARBETS</w:t>
      </w:r>
      <w:r w:rsidR="00C835FB">
        <w:t>M</w:t>
      </w:r>
      <w:r w:rsidRPr="006B4364">
        <w:t>ILJÖARBETET</w:t>
      </w:r>
      <w:bookmarkEnd w:id="22"/>
    </w:p>
    <w:p w14:paraId="5C0BAD3F" w14:textId="21C2AE31" w:rsidR="00927C90" w:rsidRPr="00C34682" w:rsidRDefault="00927C90" w:rsidP="00043E0F">
      <w:pPr>
        <w:ind w:right="991"/>
        <w:rPr>
          <w:rFonts w:cs="Times New Roman"/>
          <w:szCs w:val="22"/>
        </w:rPr>
      </w:pPr>
      <w:r w:rsidRPr="00C34682">
        <w:rPr>
          <w:rFonts w:cs="Times New Roman"/>
          <w:b/>
          <w:szCs w:val="22"/>
        </w:rPr>
        <w:t>Syfte</w:t>
      </w:r>
      <w:r w:rsidR="003956D9" w:rsidRPr="00C34682">
        <w:rPr>
          <w:rFonts w:cs="Times New Roman"/>
          <w:b/>
          <w:szCs w:val="22"/>
        </w:rPr>
        <w:br/>
      </w:r>
      <w:r w:rsidRPr="00C34682">
        <w:rPr>
          <w:rFonts w:cs="Times New Roman"/>
          <w:szCs w:val="22"/>
        </w:rPr>
        <w:t>Göra en översyn av arbetsmiljöarbetet för att se om det finns brister som behöver åtgärdas.</w:t>
      </w:r>
    </w:p>
    <w:p w14:paraId="5C0BAD40" w14:textId="352E3CCA" w:rsidR="00927C90" w:rsidRPr="00C34682" w:rsidRDefault="00927C90" w:rsidP="00043E0F">
      <w:pPr>
        <w:ind w:right="991"/>
        <w:rPr>
          <w:rFonts w:cs="Times New Roman"/>
          <w:szCs w:val="22"/>
        </w:rPr>
      </w:pPr>
      <w:r w:rsidRPr="00C34682">
        <w:rPr>
          <w:rFonts w:cs="Times New Roman"/>
          <w:b/>
          <w:szCs w:val="22"/>
        </w:rPr>
        <w:t>Definitioner</w:t>
      </w:r>
      <w:r w:rsidR="003956D9" w:rsidRPr="00C34682">
        <w:rPr>
          <w:rFonts w:cs="Times New Roman"/>
          <w:b/>
          <w:szCs w:val="22"/>
        </w:rPr>
        <w:br/>
      </w:r>
      <w:r w:rsidRPr="00C34682">
        <w:rPr>
          <w:rFonts w:cs="Times New Roman"/>
          <w:szCs w:val="22"/>
        </w:rPr>
        <w:t>Årlig uppföljning av arbetsmiljöarbetet är en up</w:t>
      </w:r>
      <w:r w:rsidR="003956D9" w:rsidRPr="00C34682">
        <w:rPr>
          <w:rFonts w:cs="Times New Roman"/>
          <w:szCs w:val="22"/>
        </w:rPr>
        <w:t>pföljningsprocess som ska säker</w:t>
      </w:r>
      <w:r w:rsidRPr="00C34682">
        <w:rPr>
          <w:rFonts w:cs="Times New Roman"/>
          <w:szCs w:val="22"/>
        </w:rPr>
        <w:t>ställa att vi lever upp till föreskrifterna om systematiskt arbetsmiljöarbete och att arbetsmiljöarbetet har fungerat bra.</w:t>
      </w:r>
    </w:p>
    <w:p w14:paraId="5C0BAD41" w14:textId="77777777" w:rsidR="00927C90" w:rsidRPr="00C34682" w:rsidRDefault="00927C90" w:rsidP="00043E0F">
      <w:pPr>
        <w:ind w:right="991"/>
        <w:rPr>
          <w:rFonts w:cs="Times New Roman"/>
          <w:szCs w:val="22"/>
        </w:rPr>
      </w:pPr>
      <w:r w:rsidRPr="00C34682">
        <w:rPr>
          <w:rFonts w:cs="Times New Roman"/>
          <w:b/>
          <w:szCs w:val="22"/>
        </w:rPr>
        <w:t>Rutin</w:t>
      </w:r>
      <w:r w:rsidR="003956D9" w:rsidRPr="00C34682">
        <w:rPr>
          <w:rFonts w:cs="Times New Roman"/>
          <w:b/>
          <w:szCs w:val="22"/>
        </w:rPr>
        <w:br/>
      </w:r>
      <w:r w:rsidRPr="00C34682">
        <w:rPr>
          <w:rFonts w:cs="Times New Roman"/>
          <w:szCs w:val="22"/>
        </w:rPr>
        <w:t>I december varje år ska vi genomföra en årlig upp</w:t>
      </w:r>
      <w:r w:rsidR="00AD6FB3" w:rsidRPr="00C34682">
        <w:rPr>
          <w:rFonts w:cs="Times New Roman"/>
          <w:szCs w:val="22"/>
        </w:rPr>
        <w:t>följning av det systematiska arb</w:t>
      </w:r>
      <w:r w:rsidRPr="00C34682">
        <w:rPr>
          <w:rFonts w:cs="Times New Roman"/>
          <w:szCs w:val="22"/>
        </w:rPr>
        <w:t>etsmiljöarbetet. Den årliga uppföljningen ska minst granska och säkerställa att vi har och gör följande delar i det systematiska arbetsmiljöarbetet:</w:t>
      </w:r>
    </w:p>
    <w:p w14:paraId="5C0BAD42"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samverkan mellan arbetsgivare och arbetstagare,</w:t>
      </w:r>
    </w:p>
    <w:p w14:paraId="5C0BAD43"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arbetsmiljöpolicy för arbetsmiljöarbetet,</w:t>
      </w:r>
    </w:p>
    <w:p w14:paraId="5C0BAD44"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rutiner för arbetsmiljöarbetet,</w:t>
      </w:r>
    </w:p>
    <w:p w14:paraId="5C0BAD45"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fördelning av arbetsmiljöuppgifter,</w:t>
      </w:r>
    </w:p>
    <w:p w14:paraId="5C0BAD46"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kunskaper i arbetsmiljöarbetet,</w:t>
      </w:r>
    </w:p>
    <w:p w14:paraId="5C0BAD47"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undersökningar av arbetsförhållande,</w:t>
      </w:r>
    </w:p>
    <w:p w14:paraId="5C0BAD48"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riskbedömningar med handlingsplaner,</w:t>
      </w:r>
    </w:p>
    <w:p w14:paraId="5C0BAD49"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rapportering och utredning av tillbud och olyckor,</w:t>
      </w:r>
    </w:p>
    <w:p w14:paraId="5C0BAD4A"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årlig uppföljning,</w:t>
      </w:r>
    </w:p>
    <w:p w14:paraId="5C0BAD4B"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tar in extern sakkunskap inom arbetsmiljöområdet om och när det behövs,</w:t>
      </w:r>
    </w:p>
    <w:p w14:paraId="5C0BAD4C"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lastRenderedPageBreak/>
        <w:t>säkerställer att genomförda åtgärder får effekt,</w:t>
      </w:r>
    </w:p>
    <w:p w14:paraId="5C0BAD4D" w14:textId="77777777" w:rsidR="00927C90" w:rsidRPr="00C34682" w:rsidRDefault="00927C90" w:rsidP="00043E0F">
      <w:pPr>
        <w:pStyle w:val="Liststycke"/>
        <w:numPr>
          <w:ilvl w:val="0"/>
          <w:numId w:val="9"/>
        </w:numPr>
        <w:ind w:right="991"/>
        <w:rPr>
          <w:rFonts w:cs="Times New Roman"/>
          <w:szCs w:val="22"/>
        </w:rPr>
      </w:pPr>
      <w:r w:rsidRPr="00C34682">
        <w:rPr>
          <w:rFonts w:cs="Times New Roman"/>
          <w:szCs w:val="22"/>
        </w:rPr>
        <w:t>säkerställer att all dokumentation är känd och aktuell.</w:t>
      </w:r>
    </w:p>
    <w:p w14:paraId="5C0BAD4E" w14:textId="77777777" w:rsidR="00927C90" w:rsidRPr="00C34682" w:rsidRDefault="00927C90" w:rsidP="00043E0F">
      <w:pPr>
        <w:ind w:right="991"/>
        <w:rPr>
          <w:rFonts w:cs="Times New Roman"/>
          <w:szCs w:val="22"/>
        </w:rPr>
      </w:pPr>
      <w:r w:rsidRPr="00C34682">
        <w:rPr>
          <w:rFonts w:cs="Times New Roman"/>
          <w:szCs w:val="22"/>
        </w:rPr>
        <w:t xml:space="preserve">Utöver detta ska vi i samband med den årliga uppföljningen också kontrollera att vi ha anmält allvarliga tillbud och olyckor till Arbetsmiljöverket och att förteckningen över den lagstiftning och de föreskrifter vi omfattas av på arbetsmiljöområdet är aktuell. Vid den årliga uppföljningen ska blankett </w:t>
      </w:r>
      <w:r w:rsidRPr="00C34682">
        <w:rPr>
          <w:rFonts w:cs="Times New Roman"/>
          <w:i/>
          <w:szCs w:val="22"/>
        </w:rPr>
        <w:t>Årlig uppföljning av det systematiska arbetsmiljöarbetet</w:t>
      </w:r>
      <w:r w:rsidRPr="00C34682">
        <w:rPr>
          <w:rFonts w:cs="Times New Roman"/>
          <w:szCs w:val="22"/>
        </w:rPr>
        <w:t xml:space="preserve"> användas som underlag. </w:t>
      </w:r>
    </w:p>
    <w:p w14:paraId="4CC4D177" w14:textId="0EF407C4" w:rsidR="004C4D84" w:rsidRDefault="005C0373" w:rsidP="00043E0F">
      <w:pPr>
        <w:ind w:right="991"/>
        <w:rPr>
          <w:rFonts w:cs="Times New Roman"/>
          <w:b/>
          <w:bCs/>
          <w:i/>
          <w:iCs/>
          <w:szCs w:val="22"/>
        </w:rPr>
      </w:pPr>
      <w:r>
        <w:rPr>
          <w:rFonts w:ascii="Garamond" w:hAnsi="Garamond" w:cs="Times New Roman"/>
          <w:noProof/>
          <w:szCs w:val="24"/>
        </w:rPr>
        <mc:AlternateContent>
          <mc:Choice Requires="wps">
            <w:drawing>
              <wp:anchor distT="0" distB="0" distL="114300" distR="114300" simplePos="0" relativeHeight="251833344" behindDoc="0" locked="0" layoutInCell="1" allowOverlap="1" wp14:anchorId="08313478" wp14:editId="3D453C47">
                <wp:simplePos x="0" y="0"/>
                <wp:positionH relativeFrom="margin">
                  <wp:posOffset>0</wp:posOffset>
                </wp:positionH>
                <wp:positionV relativeFrom="paragraph">
                  <wp:posOffset>1455420</wp:posOffset>
                </wp:positionV>
                <wp:extent cx="894080" cy="281305"/>
                <wp:effectExtent l="0" t="0" r="1270" b="4445"/>
                <wp:wrapNone/>
                <wp:docPr id="1951081707"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8B81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BF5E434" w14:textId="77777777" w:rsidR="005C0373" w:rsidRPr="00E10BE1" w:rsidRDefault="005C0373" w:rsidP="005C0373">
                            <w:pPr>
                              <w:spacing w:after="0"/>
                              <w:jc w:val="center"/>
                              <w:rPr>
                                <w:color w:val="FFFFFF" w:themeColor="background1"/>
                              </w:rPr>
                            </w:pPr>
                            <w:r w:rsidRPr="00E10BE1">
                              <w:rPr>
                                <w:color w:val="FFFFFF" w:themeColor="background1"/>
                              </w:rPr>
                              <w:t>BLANKETT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13478" id="_x0000_s1031" type="#_x0000_t15" style="position:absolute;margin-left:0;margin-top:114.6pt;width:70.4pt;height:22.1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" adj="19236" fillcolor="#8b814f" stroked="f" strokeweight="2pt">
                <v:textbox>
                  <w:txbxContent>
                    <w:p w14:paraId="0BF5E434" w14:textId="77777777" w:rsidR="005C0373" w:rsidRPr="00E10BE1" w:rsidRDefault="005C0373" w:rsidP="005C0373">
                      <w:pPr>
                        <w:spacing w:after="0"/>
                        <w:jc w:val="center"/>
                        <w:rPr>
                          <w:color w:val="FFFFFF" w:themeColor="background1"/>
                        </w:rPr>
                      </w:pPr>
                      <w:r w:rsidRPr="00E10BE1">
                        <w:rPr>
                          <w:color w:val="FFFFFF" w:themeColor="background1"/>
                        </w:rPr>
                        <w:t>BLANKETT</w:t>
                      </w:r>
                    </w:p>
                  </w:txbxContent>
                </v:textbox>
                <w10:wrap anchorx="margin"/>
              </v:shape>
            </w:pict>
          </mc:Fallback>
        </mc:AlternateContent>
      </w:r>
      <w:r w:rsidR="00927C90" w:rsidRPr="00C34682">
        <w:rPr>
          <w:rFonts w:cs="Times New Roman"/>
          <w:szCs w:val="22"/>
        </w:rPr>
        <w:t xml:space="preserve">Ansvarig för att genomföra den årliga uppföljningen är </w:t>
      </w:r>
      <w:r w:rsidR="00AD6FB3" w:rsidRPr="00C34682">
        <w:rPr>
          <w:rFonts w:cs="Times New Roman"/>
          <w:szCs w:val="22"/>
        </w:rPr>
        <w:t>verksamhetschef</w:t>
      </w:r>
      <w:r w:rsidR="003956D9" w:rsidRPr="00C34682">
        <w:rPr>
          <w:rFonts w:cs="Times New Roman"/>
          <w:szCs w:val="22"/>
        </w:rPr>
        <w:t xml:space="preserve"> i samråd med ordförande</w:t>
      </w:r>
      <w:r w:rsidR="00927C90" w:rsidRPr="00C34682">
        <w:rPr>
          <w:rFonts w:cs="Times New Roman"/>
          <w:szCs w:val="22"/>
        </w:rPr>
        <w:t>. Vid den årliga uppföljni</w:t>
      </w:r>
      <w:r w:rsidR="00AD6FB3" w:rsidRPr="00C34682">
        <w:rPr>
          <w:rFonts w:cs="Times New Roman"/>
          <w:szCs w:val="22"/>
        </w:rPr>
        <w:t>n</w:t>
      </w:r>
      <w:r w:rsidR="00927C90" w:rsidRPr="00C34682">
        <w:rPr>
          <w:rFonts w:cs="Times New Roman"/>
          <w:szCs w:val="22"/>
        </w:rPr>
        <w:t>gen ska skyddsom</w:t>
      </w:r>
      <w:r w:rsidR="00AD6FB3" w:rsidRPr="00C34682">
        <w:rPr>
          <w:rFonts w:cs="Times New Roman"/>
          <w:szCs w:val="22"/>
        </w:rPr>
        <w:t>bud och eventuellt andra arbets</w:t>
      </w:r>
      <w:r w:rsidR="00927C90" w:rsidRPr="00C34682">
        <w:rPr>
          <w:rFonts w:cs="Times New Roman"/>
          <w:szCs w:val="22"/>
        </w:rPr>
        <w:t>tagarrepresentanter vara med. Om den årliga uppföljningen visar att det finns brister ska dessa åtgärdas. Resultatet av den årliga uppföljningen ska dokumenteras i blanketten.</w:t>
      </w:r>
      <w:r w:rsidR="00016579" w:rsidRPr="00C34682">
        <w:rPr>
          <w:rFonts w:cs="Times New Roman"/>
          <w:szCs w:val="22"/>
        </w:rPr>
        <w:t xml:space="preserve"> </w:t>
      </w:r>
      <w:r w:rsidR="00927C90" w:rsidRPr="00C34682">
        <w:rPr>
          <w:rFonts w:cs="Times New Roman"/>
          <w:szCs w:val="22"/>
        </w:rPr>
        <w:t>Blanketter, instruktioner och checklistor som används</w:t>
      </w:r>
      <w:r w:rsidR="00A96B59" w:rsidRPr="00C34682">
        <w:rPr>
          <w:rFonts w:cs="Times New Roman"/>
          <w:szCs w:val="22"/>
        </w:rPr>
        <w:t xml:space="preserve">: </w:t>
      </w:r>
      <w:r w:rsidR="00A96B59" w:rsidRPr="00C34682">
        <w:rPr>
          <w:rFonts w:cs="Times New Roman"/>
          <w:szCs w:val="22"/>
        </w:rPr>
        <w:br/>
      </w:r>
      <w:r w:rsidR="00A96B59" w:rsidRPr="00C34682">
        <w:rPr>
          <w:rFonts w:cs="Times New Roman"/>
          <w:szCs w:val="22"/>
        </w:rPr>
        <w:br/>
      </w:r>
    </w:p>
    <w:p w14:paraId="69CCF977" w14:textId="77777777" w:rsidR="00082392" w:rsidRDefault="005C0373" w:rsidP="005C0373">
      <w:pPr>
        <w:ind w:right="991" w:firstLine="1701"/>
        <w:rPr>
          <w:rFonts w:cs="Times New Roman"/>
          <w:szCs w:val="22"/>
        </w:rPr>
      </w:pPr>
      <w:r>
        <w:rPr>
          <w:rFonts w:cs="Times New Roman"/>
          <w:iCs/>
          <w:szCs w:val="22"/>
        </w:rPr>
        <w:t xml:space="preserve">4.0 </w:t>
      </w:r>
      <w:r w:rsidR="00927C90" w:rsidRPr="006B4364">
        <w:rPr>
          <w:rFonts w:cs="Times New Roman"/>
          <w:iCs/>
          <w:szCs w:val="22"/>
        </w:rPr>
        <w:t>Årlig uppföljning av det systematiska arbetsmiljöarbetet</w:t>
      </w:r>
      <w:r w:rsidR="00A96B59" w:rsidRPr="006B4364">
        <w:rPr>
          <w:rFonts w:cs="Times New Roman"/>
          <w:iCs/>
          <w:szCs w:val="22"/>
        </w:rPr>
        <w:t>.</w:t>
      </w:r>
      <w:r w:rsidR="00082392" w:rsidRPr="006B4364">
        <w:rPr>
          <w:rFonts w:cs="Times New Roman"/>
          <w:iCs/>
          <w:szCs w:val="22"/>
        </w:rPr>
        <w:br/>
      </w:r>
    </w:p>
    <w:p w14:paraId="311BAAE4" w14:textId="77777777" w:rsidR="0025579B" w:rsidRDefault="0025579B" w:rsidP="005C0373">
      <w:pPr>
        <w:ind w:right="991" w:firstLine="1701"/>
        <w:rPr>
          <w:rFonts w:cs="Times New Roman"/>
          <w:szCs w:val="22"/>
        </w:rPr>
      </w:pPr>
    </w:p>
    <w:p w14:paraId="2B9FA149" w14:textId="77777777" w:rsidR="00E04FA1" w:rsidRDefault="00E04FA1" w:rsidP="005C0373">
      <w:pPr>
        <w:ind w:right="991" w:firstLine="1701"/>
        <w:rPr>
          <w:rFonts w:cs="Times New Roman"/>
          <w:szCs w:val="22"/>
        </w:rPr>
      </w:pPr>
    </w:p>
    <w:p w14:paraId="5C0BAFE6" w14:textId="3D58A76F" w:rsidR="004B15D9" w:rsidRPr="00D7361F" w:rsidRDefault="000B4FCF" w:rsidP="00043E0F">
      <w:pPr>
        <w:pStyle w:val="Rubrik1"/>
        <w:spacing w:before="0"/>
        <w:ind w:right="991"/>
      </w:pPr>
      <w:bookmarkStart w:id="23" w:name="Förteckningföreskrifter"/>
      <w:bookmarkStart w:id="24" w:name="Arbetsrutiner"/>
      <w:bookmarkStart w:id="25" w:name="Rutinvidsjukdom"/>
      <w:bookmarkStart w:id="26" w:name="_Toc480537229"/>
      <w:bookmarkStart w:id="27" w:name="_Toc216352917"/>
      <w:bookmarkEnd w:id="23"/>
      <w:bookmarkEnd w:id="24"/>
      <w:bookmarkEnd w:id="25"/>
      <w:r w:rsidRPr="00D7361F">
        <w:t>RUTIN VID SJUKDOM, VÅRD AV SJUKT BARN OCH REHABLITERING</w:t>
      </w:r>
      <w:bookmarkEnd w:id="26"/>
      <w:bookmarkEnd w:id="27"/>
    </w:p>
    <w:p w14:paraId="5C0BAFE7" w14:textId="445F2F50" w:rsidR="00393B1F" w:rsidRPr="000B4FCF" w:rsidRDefault="004B15D9" w:rsidP="00043E0F">
      <w:pPr>
        <w:spacing w:before="120" w:after="120"/>
        <w:ind w:right="991"/>
        <w:rPr>
          <w:rFonts w:cs="Times New Roman"/>
          <w:szCs w:val="22"/>
        </w:rPr>
      </w:pPr>
      <w:r w:rsidRPr="000B4FCF">
        <w:rPr>
          <w:rFonts w:cs="Times New Roman"/>
          <w:szCs w:val="22"/>
        </w:rPr>
        <w:t xml:space="preserve">När en medarbetare blir sjuk eller vårdar sjukt barn ska han eller hon snarast och senast klockan </w:t>
      </w:r>
      <w:r w:rsidR="00D5786B">
        <w:rPr>
          <w:rFonts w:cs="Times New Roman"/>
          <w:szCs w:val="22"/>
        </w:rPr>
        <w:t>xxx</w:t>
      </w:r>
      <w:r w:rsidRPr="000B4FCF">
        <w:rPr>
          <w:rFonts w:cs="Times New Roman"/>
          <w:szCs w:val="22"/>
        </w:rPr>
        <w:t xml:space="preserve"> samma dag meddela verksamhetschefen med samtal eller SMS. Friskanmälan ska göras enligt som ovan, snarast och i god tid, minst en dag innan ma</w:t>
      </w:r>
      <w:r w:rsidR="00393B1F" w:rsidRPr="000B4FCF">
        <w:rPr>
          <w:rFonts w:cs="Times New Roman"/>
          <w:szCs w:val="22"/>
        </w:rPr>
        <w:t xml:space="preserve">n beräknar åter vara i arbete. </w:t>
      </w:r>
    </w:p>
    <w:p w14:paraId="5C0BAFE8" w14:textId="4E808A20" w:rsidR="00393B1F" w:rsidRPr="000B4FCF" w:rsidRDefault="0021577B" w:rsidP="00043E0F">
      <w:pPr>
        <w:spacing w:before="120" w:after="120"/>
        <w:ind w:right="991"/>
        <w:rPr>
          <w:rFonts w:cs="Times New Roman"/>
          <w:szCs w:val="22"/>
        </w:rPr>
      </w:pPr>
      <w:r>
        <w:rPr>
          <w:rFonts w:cs="Times New Roman"/>
          <w:noProof/>
          <w:szCs w:val="22"/>
        </w:rPr>
        <mc:AlternateContent>
          <mc:Choice Requires="wps">
            <w:drawing>
              <wp:anchor distT="0" distB="0" distL="114300" distR="114300" simplePos="0" relativeHeight="251837440" behindDoc="0" locked="0" layoutInCell="1" allowOverlap="1" wp14:anchorId="6B5F9FA2" wp14:editId="65EE1638">
                <wp:simplePos x="0" y="0"/>
                <wp:positionH relativeFrom="column">
                  <wp:posOffset>139700</wp:posOffset>
                </wp:positionH>
                <wp:positionV relativeFrom="paragraph">
                  <wp:posOffset>645160</wp:posOffset>
                </wp:positionV>
                <wp:extent cx="343535" cy="209550"/>
                <wp:effectExtent l="0" t="0" r="0" b="0"/>
                <wp:wrapNone/>
                <wp:docPr id="1155760922" name="Pil: sparr 1"/>
                <wp:cNvGraphicFramePr/>
                <a:graphic xmlns:a="http://schemas.openxmlformats.org/drawingml/2006/main">
                  <a:graphicData uri="http://schemas.microsoft.com/office/word/2010/wordprocessingShape">
                    <wps:wsp>
                      <wps:cNvSpPr/>
                      <wps:spPr>
                        <a:xfrm>
                          <a:off x="0" y="0"/>
                          <a:ext cx="343535" cy="209550"/>
                        </a:xfrm>
                        <a:prstGeom prst="chevron">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019CF4A2" w14:textId="77777777" w:rsidR="0021577B" w:rsidRDefault="0021577B" w:rsidP="002157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F9FA2" id="_x0000_s1032" type="#_x0000_t55" style="position:absolute;margin-left:11pt;margin-top:50.8pt;width:27.05pt;height:16.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" adj="15012" fillcolor="#1f497d [3215]" stroked="f" strokeweight="2pt">
                <v:textbox>
                  <w:txbxContent>
                    <w:p w14:paraId="019CF4A2" w14:textId="77777777" w:rsidR="0021577B" w:rsidRDefault="0021577B" w:rsidP="0021577B">
                      <w:pPr>
                        <w:jc w:val="center"/>
                      </w:pPr>
                    </w:p>
                  </w:txbxContent>
                </v:textbox>
              </v:shape>
            </w:pict>
          </mc:Fallback>
        </mc:AlternateContent>
      </w:r>
      <w:r w:rsidR="004B15D9" w:rsidRPr="000B4FCF">
        <w:rPr>
          <w:rFonts w:cs="Times New Roman"/>
          <w:szCs w:val="22"/>
        </w:rPr>
        <w:t xml:space="preserve">Vi vill inte att någon som är sjuk eller skadad lämnar anläggningen utan att ha anmält detta till verksamhetschefen eller annan personal. Detta för din egen säkerhet och med hänsyn till familj och vänner. </w:t>
      </w:r>
    </w:p>
    <w:p w14:paraId="4BDFA568" w14:textId="5F4F52BE" w:rsidR="0004110C" w:rsidRDefault="0021577B" w:rsidP="0021577B">
      <w:pPr>
        <w:spacing w:before="120" w:after="120"/>
        <w:ind w:right="991"/>
        <w:rPr>
          <w:rFonts w:cs="Times New Roman"/>
          <w:szCs w:val="22"/>
        </w:rPr>
      </w:pPr>
      <w:r>
        <w:t xml:space="preserve">                       </w:t>
      </w:r>
      <w:hyperlink r:id="rId15" w:history="1">
        <w:r w:rsidRPr="0021577B">
          <w:rPr>
            <w:rStyle w:val="Hyperlnk"/>
          </w:rPr>
          <w:t>Försäkringskassan</w:t>
        </w:r>
      </w:hyperlink>
      <w:r>
        <w:t xml:space="preserve">  </w:t>
      </w:r>
      <w:r w:rsidR="004B15D9" w:rsidRPr="000B4FCF">
        <w:rPr>
          <w:rFonts w:cs="Times New Roman"/>
          <w:szCs w:val="22"/>
        </w:rPr>
        <w:br/>
      </w:r>
    </w:p>
    <w:p w14:paraId="399946EB" w14:textId="06D0ADD1" w:rsidR="00B06D9B" w:rsidRDefault="001F27CA" w:rsidP="00043E0F">
      <w:pPr>
        <w:pStyle w:val="Rubrik1"/>
        <w:ind w:right="991"/>
      </w:pPr>
      <w:bookmarkStart w:id="28" w:name="_Toc216352918"/>
      <w:r>
        <w:lastRenderedPageBreak/>
        <w:t>RUTIN VID MISSBRUK OCH MISSKÖTSEL</w:t>
      </w:r>
      <w:bookmarkEnd w:id="28"/>
    </w:p>
    <w:p w14:paraId="11584116" w14:textId="7815BA0C" w:rsidR="00F26BD2" w:rsidRPr="00DD200C" w:rsidRDefault="00F53182" w:rsidP="00043E0F">
      <w:pPr>
        <w:pStyle w:val="Rubrik1"/>
        <w:ind w:right="991"/>
        <w:rPr>
          <w:sz w:val="24"/>
          <w:szCs w:val="24"/>
        </w:rPr>
      </w:pPr>
      <w:bookmarkStart w:id="29" w:name="Alkoholochdrogpolicy"/>
      <w:bookmarkStart w:id="30" w:name="_Toc216352919"/>
      <w:bookmarkEnd w:id="29"/>
      <w:r>
        <w:rPr>
          <w:sz w:val="24"/>
          <w:szCs w:val="24"/>
        </w:rPr>
        <w:t>ALKOHOL OCH DROGER</w:t>
      </w:r>
      <w:bookmarkEnd w:id="30"/>
    </w:p>
    <w:p w14:paraId="3ECF5D09" w14:textId="54842405" w:rsidR="006E1112" w:rsidRPr="006C1A2A" w:rsidRDefault="0038195C" w:rsidP="006E1112">
      <w:r>
        <w:t>Användning av droger och alkohol på arbetsplatsen kan ha allvarliga konsekvenser för både individer och arbetsmiljön. Arbetsmiljölagen kräver att arbetsgivare ska säkerställa en trygg och hälsosam arbetsmiljö. Detta inkluderar att förebygga skador och sjukdomar kopplade till användning av alkohol och droger</w:t>
      </w:r>
      <w:r w:rsidR="00854C71" w:rsidRPr="00854C71">
        <w:rPr>
          <w:rFonts w:ascii="Arial" w:hAnsi="Arial" w:cs="Arial"/>
          <w:color w:val="000000"/>
          <w:spacing w:val="-5"/>
          <w:shd w:val="clear" w:color="auto" w:fill="FFFFFF"/>
        </w:rPr>
        <w:t xml:space="preserve"> </w:t>
      </w:r>
      <w:r w:rsidR="00854C71" w:rsidRPr="00854C71">
        <w:t>och</w:t>
      </w:r>
      <w:r w:rsidR="00854C71">
        <w:t xml:space="preserve"> att</w:t>
      </w:r>
      <w:r w:rsidR="00854C71" w:rsidRPr="00854C71">
        <w:t xml:space="preserve"> anställda följer regler och riktlinjer</w:t>
      </w:r>
      <w:r w:rsidR="00854C71">
        <w:t>.</w:t>
      </w:r>
      <w:r w:rsidR="006E1112" w:rsidRPr="006E1112">
        <w:t xml:space="preserve"> </w:t>
      </w:r>
      <w:r w:rsidR="006E1112">
        <w:t>Det är varje anställds ansvar att bidra till en positiv arbetsmiljö.</w:t>
      </w:r>
    </w:p>
    <w:p w14:paraId="24B5DB45" w14:textId="77777777" w:rsidR="0038195C" w:rsidRDefault="0038195C" w:rsidP="0038195C">
      <w:r>
        <w:t>Om en anställd har ett missbruksproblem är det arbetsgivarens ansvar att stödja den anställde genom att erbjuda hjälp och resurser. Diskretion och respekt för den anställdes integritet är av största vikt.</w:t>
      </w:r>
    </w:p>
    <w:p w14:paraId="112281D8" w14:textId="77777777" w:rsidR="0038195C" w:rsidRPr="00DA7A17" w:rsidRDefault="0038195C" w:rsidP="00DA7A17">
      <w:pPr>
        <w:pStyle w:val="Liststycke"/>
        <w:numPr>
          <w:ilvl w:val="0"/>
          <w:numId w:val="9"/>
        </w:numPr>
        <w:ind w:right="991"/>
        <w:rPr>
          <w:rFonts w:cs="Times New Roman"/>
          <w:szCs w:val="22"/>
        </w:rPr>
      </w:pPr>
      <w:r w:rsidRPr="00DA7A17">
        <w:rPr>
          <w:rFonts w:cs="Times New Roman"/>
          <w:szCs w:val="22"/>
        </w:rPr>
        <w:t>Alkohol får inte konsumeras under arbetstid eller i samband med arbete.</w:t>
      </w:r>
    </w:p>
    <w:p w14:paraId="73DBF516" w14:textId="77777777" w:rsidR="0038195C" w:rsidRPr="00DA7A17" w:rsidRDefault="0038195C" w:rsidP="00DA7A17">
      <w:pPr>
        <w:pStyle w:val="Liststycke"/>
        <w:numPr>
          <w:ilvl w:val="0"/>
          <w:numId w:val="9"/>
        </w:numPr>
        <w:ind w:right="991"/>
        <w:rPr>
          <w:rFonts w:cs="Times New Roman"/>
          <w:szCs w:val="22"/>
        </w:rPr>
      </w:pPr>
      <w:r w:rsidRPr="00DA7A17">
        <w:rPr>
          <w:rFonts w:cs="Times New Roman"/>
          <w:szCs w:val="22"/>
        </w:rPr>
        <w:t>Det är förbjudet att infinna sig på arbetsplatsen under påverkan av alkohol.</w:t>
      </w:r>
    </w:p>
    <w:p w14:paraId="0007BDEC" w14:textId="77777777" w:rsidR="0038195C" w:rsidRPr="00DA7A17" w:rsidRDefault="0038195C" w:rsidP="00DA7A17">
      <w:pPr>
        <w:pStyle w:val="Liststycke"/>
        <w:numPr>
          <w:ilvl w:val="0"/>
          <w:numId w:val="9"/>
        </w:numPr>
        <w:ind w:right="991"/>
        <w:rPr>
          <w:rFonts w:cs="Times New Roman"/>
          <w:szCs w:val="22"/>
        </w:rPr>
      </w:pPr>
      <w:r w:rsidRPr="00DA7A17">
        <w:rPr>
          <w:rFonts w:cs="Times New Roman"/>
          <w:szCs w:val="22"/>
        </w:rPr>
        <w:t>Användning, innehav eller distribution av olagliga droger på arbetsplatsen är strängt förbjudet.</w:t>
      </w:r>
    </w:p>
    <w:p w14:paraId="440DA6F4" w14:textId="77777777" w:rsidR="0038195C" w:rsidRPr="00DA7A17" w:rsidRDefault="0038195C" w:rsidP="00DA7A17">
      <w:pPr>
        <w:pStyle w:val="Liststycke"/>
        <w:numPr>
          <w:ilvl w:val="0"/>
          <w:numId w:val="9"/>
        </w:numPr>
        <w:ind w:right="991"/>
        <w:rPr>
          <w:rFonts w:cs="Times New Roman"/>
          <w:szCs w:val="22"/>
        </w:rPr>
      </w:pPr>
      <w:r w:rsidRPr="00DA7A17">
        <w:rPr>
          <w:rFonts w:cs="Times New Roman"/>
          <w:szCs w:val="22"/>
        </w:rPr>
        <w:t>Arbetsgivaren har rätt att genomföra tester för droger om det finns skäl att misstänka påverkan under arbetstid.</w:t>
      </w:r>
    </w:p>
    <w:p w14:paraId="2EAF5F03" w14:textId="77777777" w:rsidR="0038195C" w:rsidRDefault="0038195C" w:rsidP="0038195C">
      <w:r>
        <w:t>Överträdelser av denna policy kan leda till disciplinära åtgärder, inklusive uppsägning. Arbetsgivaren förbehåller sig rätten att vidta åtgärder för att säkerställa en säker och produktiv arbetsmiljö.</w:t>
      </w:r>
    </w:p>
    <w:p w14:paraId="05986CAA" w14:textId="38C160C5" w:rsidR="00F8516E" w:rsidRDefault="00F8516E" w:rsidP="0038195C">
      <w:r>
        <w:rPr>
          <w:rFonts w:ascii="Garamond" w:hAnsi="Garamond" w:cs="Times New Roman"/>
          <w:noProof/>
          <w:szCs w:val="24"/>
        </w:rPr>
        <mc:AlternateContent>
          <mc:Choice Requires="wps">
            <w:drawing>
              <wp:anchor distT="0" distB="0" distL="114300" distR="114300" simplePos="0" relativeHeight="251848704" behindDoc="0" locked="0" layoutInCell="1" allowOverlap="1" wp14:anchorId="01D2CFD2" wp14:editId="522D8DFD">
                <wp:simplePos x="0" y="0"/>
                <wp:positionH relativeFrom="margin">
                  <wp:posOffset>9525</wp:posOffset>
                </wp:positionH>
                <wp:positionV relativeFrom="paragraph">
                  <wp:posOffset>260985</wp:posOffset>
                </wp:positionV>
                <wp:extent cx="894080" cy="281305"/>
                <wp:effectExtent l="0" t="0" r="1270" b="4445"/>
                <wp:wrapNone/>
                <wp:docPr id="1224836342"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5BA5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BEB7CE4" w14:textId="77777777" w:rsidR="00F8516E" w:rsidRPr="00E10BE1" w:rsidRDefault="00F8516E" w:rsidP="00F8516E">
                            <w:pPr>
                              <w:spacing w:after="0"/>
                              <w:jc w:val="center"/>
                              <w:rPr>
                                <w:color w:val="FFFFFF" w:themeColor="background1"/>
                              </w:rPr>
                            </w:pPr>
                            <w:r>
                              <w:rPr>
                                <w:color w:val="FFFFFF" w:themeColor="background1"/>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CFD2" id="_x0000_s1033" type="#_x0000_t15" style="position:absolute;margin-left:.75pt;margin-top:20.55pt;width:70.4pt;height:22.15pt;z-index:25184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" adj="19236" fillcolor="#5ba57c" stroked="f" strokeweight="2pt">
                <v:textbox>
                  <w:txbxContent>
                    <w:p w14:paraId="5BEB7CE4" w14:textId="77777777" w:rsidR="00F8516E" w:rsidRPr="00E10BE1" w:rsidRDefault="00F8516E" w:rsidP="00F8516E">
                      <w:pPr>
                        <w:spacing w:after="0"/>
                        <w:jc w:val="center"/>
                        <w:rPr>
                          <w:color w:val="FFFFFF" w:themeColor="background1"/>
                        </w:rPr>
                      </w:pPr>
                      <w:r>
                        <w:rPr>
                          <w:color w:val="FFFFFF" w:themeColor="background1"/>
                        </w:rPr>
                        <w:t>POLICY</w:t>
                      </w:r>
                    </w:p>
                  </w:txbxContent>
                </v:textbox>
                <w10:wrap anchorx="margin"/>
              </v:shape>
            </w:pict>
          </mc:Fallback>
        </mc:AlternateContent>
      </w:r>
    </w:p>
    <w:p w14:paraId="3533B4DB" w14:textId="39F64BA9" w:rsidR="00F8516E" w:rsidRDefault="00F8516E" w:rsidP="00F8516E">
      <w:pPr>
        <w:spacing w:after="0"/>
        <w:ind w:left="1701" w:right="991"/>
        <w:rPr>
          <w:rFonts w:cs="Times New Roman"/>
          <w:szCs w:val="22"/>
        </w:rPr>
      </w:pPr>
      <w:r>
        <w:rPr>
          <w:rFonts w:cs="Times New Roman"/>
          <w:szCs w:val="22"/>
        </w:rPr>
        <w:t xml:space="preserve">6.1 Förslag på alkohol- och drogpolicy </w:t>
      </w:r>
    </w:p>
    <w:p w14:paraId="63E9A76F" w14:textId="7CE515EF" w:rsidR="00F8516E" w:rsidRDefault="00F8516E" w:rsidP="0038195C"/>
    <w:p w14:paraId="7A04BF55" w14:textId="77777777" w:rsidR="00F53182" w:rsidRPr="008A6A42" w:rsidRDefault="00DD200C" w:rsidP="008A6A42">
      <w:pPr>
        <w:pStyle w:val="Rubrik1"/>
      </w:pPr>
      <w:bookmarkStart w:id="31" w:name="Policykränkandebehandling"/>
      <w:bookmarkStart w:id="32" w:name="_Toc480537231"/>
      <w:bookmarkStart w:id="33" w:name="_Toc216352920"/>
      <w:bookmarkEnd w:id="31"/>
      <w:r w:rsidRPr="008A6A42">
        <w:t>K</w:t>
      </w:r>
      <w:r w:rsidR="00F53182" w:rsidRPr="008A6A42">
        <w:t>RÄNKANDE BEHANDLING OCH TRAKASSERIER</w:t>
      </w:r>
      <w:bookmarkEnd w:id="33"/>
      <w:r w:rsidR="00F53182" w:rsidRPr="008A6A42">
        <w:t xml:space="preserve"> </w:t>
      </w:r>
    </w:p>
    <w:bookmarkEnd w:id="32"/>
    <w:p w14:paraId="5C0BB024" w14:textId="5539C883" w:rsidR="004B15D9" w:rsidRDefault="008A6A42" w:rsidP="008A6A42">
      <w:r w:rsidRPr="008A6A42">
        <w:t>Det är viktigt för arbetsgivare att ha tydliga riktlinjer och policyer för både trakasserier och kränkande behandling för att skapa en trygg och säker arbetsmiljö.</w:t>
      </w:r>
    </w:p>
    <w:p w14:paraId="2C579B6A" w14:textId="77777777" w:rsidR="0025579B" w:rsidRPr="0025579B" w:rsidRDefault="0025579B" w:rsidP="0025579B">
      <w:r w:rsidRPr="0025579B">
        <w:t>Enligt Arbetsmiljölagen har alla anställda rätt till en trygg och hälsosam arbetsmiljö. Arbetsgivaren har en skyldighet att:</w:t>
      </w:r>
    </w:p>
    <w:p w14:paraId="37F1F1CD" w14:textId="77777777" w:rsidR="0025579B" w:rsidRPr="0025579B" w:rsidRDefault="0025579B" w:rsidP="0025579B">
      <w:pPr>
        <w:pStyle w:val="Liststycke"/>
        <w:numPr>
          <w:ilvl w:val="0"/>
          <w:numId w:val="9"/>
        </w:numPr>
        <w:ind w:right="991"/>
        <w:rPr>
          <w:rFonts w:cs="Times New Roman"/>
          <w:szCs w:val="22"/>
        </w:rPr>
      </w:pPr>
      <w:r w:rsidRPr="0025579B">
        <w:rPr>
          <w:rFonts w:cs="Times New Roman"/>
          <w:szCs w:val="22"/>
        </w:rPr>
        <w:t>Förebygga trakasserier och kränkande behandling.</w:t>
      </w:r>
    </w:p>
    <w:p w14:paraId="57D60A1B" w14:textId="77777777" w:rsidR="0025579B" w:rsidRPr="0025579B" w:rsidRDefault="0025579B" w:rsidP="0025579B">
      <w:pPr>
        <w:pStyle w:val="Liststycke"/>
        <w:numPr>
          <w:ilvl w:val="0"/>
          <w:numId w:val="9"/>
        </w:numPr>
        <w:ind w:right="991"/>
        <w:rPr>
          <w:rFonts w:cs="Times New Roman"/>
          <w:szCs w:val="22"/>
        </w:rPr>
      </w:pPr>
      <w:r w:rsidRPr="0025579B">
        <w:rPr>
          <w:rFonts w:cs="Times New Roman"/>
          <w:szCs w:val="22"/>
        </w:rPr>
        <w:t>Skydda de anställda genom att vidta åtgärder om trakasserier inträffar.</w:t>
      </w:r>
    </w:p>
    <w:p w14:paraId="494E9655" w14:textId="77777777" w:rsidR="0025579B" w:rsidRPr="0025579B" w:rsidRDefault="0025579B" w:rsidP="0025579B">
      <w:pPr>
        <w:pStyle w:val="Liststycke"/>
        <w:numPr>
          <w:ilvl w:val="0"/>
          <w:numId w:val="9"/>
        </w:numPr>
        <w:ind w:right="991"/>
        <w:rPr>
          <w:rFonts w:cs="Times New Roman"/>
          <w:szCs w:val="22"/>
        </w:rPr>
      </w:pPr>
      <w:r w:rsidRPr="0025579B">
        <w:rPr>
          <w:rFonts w:cs="Times New Roman"/>
          <w:szCs w:val="22"/>
        </w:rPr>
        <w:t>Anmäla allvarliga fall av trakasserier till relevant myndighet.</w:t>
      </w:r>
    </w:p>
    <w:p w14:paraId="5C0BB025" w14:textId="1DC3BFA4" w:rsidR="00393B1F" w:rsidRPr="00BF6A55" w:rsidRDefault="005A6E9D" w:rsidP="00043E0F">
      <w:pPr>
        <w:spacing w:after="0"/>
        <w:ind w:right="991"/>
        <w:rPr>
          <w:rFonts w:cs="Times New Roman"/>
          <w:szCs w:val="22"/>
        </w:rPr>
      </w:pPr>
      <w:r w:rsidRPr="00BF6A55">
        <w:rPr>
          <w:rFonts w:cs="Times New Roman"/>
          <w:b/>
          <w:szCs w:val="22"/>
        </w:rPr>
        <w:t>Definitioner</w:t>
      </w:r>
      <w:r w:rsidRPr="00BF6A55">
        <w:rPr>
          <w:rFonts w:cs="Times New Roman"/>
          <w:b/>
          <w:szCs w:val="22"/>
        </w:rPr>
        <w:br/>
      </w:r>
      <w:r w:rsidRPr="00BF6A55">
        <w:rPr>
          <w:rFonts w:cs="Times New Roman"/>
          <w:szCs w:val="22"/>
        </w:rPr>
        <w:t>Med kränkande behandling avses återkommande</w:t>
      </w:r>
      <w:r w:rsidR="00DF4CE4">
        <w:rPr>
          <w:rFonts w:cs="Times New Roman"/>
          <w:szCs w:val="22"/>
        </w:rPr>
        <w:t xml:space="preserve"> oetiska och</w:t>
      </w:r>
      <w:r w:rsidRPr="00BF6A55">
        <w:rPr>
          <w:rFonts w:cs="Times New Roman"/>
          <w:szCs w:val="22"/>
        </w:rPr>
        <w:t xml:space="preserve"> klandervärda eller negativt </w:t>
      </w:r>
      <w:r w:rsidRPr="00BF6A55">
        <w:rPr>
          <w:rFonts w:cs="Times New Roman"/>
          <w:szCs w:val="22"/>
        </w:rPr>
        <w:lastRenderedPageBreak/>
        <w:t xml:space="preserve">präglade handlingar som riktas mot enskilda arbetstagare på ett kränkande sätt och kan leda till att dessa ställs utanför arbetsplatsens gemenskap. De företeelser som i dagligt tal brukar kallas för </w:t>
      </w:r>
      <w:proofErr w:type="spellStart"/>
      <w:proofErr w:type="gramStart"/>
      <w:r w:rsidRPr="00BF6A55">
        <w:rPr>
          <w:rFonts w:cs="Times New Roman"/>
          <w:szCs w:val="22"/>
        </w:rPr>
        <w:t>bl</w:t>
      </w:r>
      <w:proofErr w:type="spellEnd"/>
      <w:r w:rsidRPr="00BF6A55">
        <w:rPr>
          <w:rFonts w:cs="Times New Roman"/>
          <w:szCs w:val="22"/>
        </w:rPr>
        <w:t xml:space="preserve"> a</w:t>
      </w:r>
      <w:proofErr w:type="gramEnd"/>
      <w:r w:rsidRPr="00BF6A55">
        <w:rPr>
          <w:rFonts w:cs="Times New Roman"/>
          <w:szCs w:val="22"/>
        </w:rPr>
        <w:t xml:space="preserve"> </w:t>
      </w:r>
      <w:proofErr w:type="spellStart"/>
      <w:r w:rsidRPr="00BF6A55">
        <w:rPr>
          <w:rFonts w:cs="Times New Roman"/>
          <w:szCs w:val="22"/>
        </w:rPr>
        <w:t>vuxenmobbing</w:t>
      </w:r>
      <w:proofErr w:type="spellEnd"/>
      <w:r w:rsidRPr="00BF6A55">
        <w:rPr>
          <w:rFonts w:cs="Times New Roman"/>
          <w:szCs w:val="22"/>
        </w:rPr>
        <w:t>, psykiskt våld, social utstötning och trakasserier, även sexuella trakasserier</w:t>
      </w:r>
      <w:r w:rsidR="002D4769" w:rsidRPr="00BF6A55">
        <w:rPr>
          <w:rFonts w:cs="Times New Roman"/>
          <w:szCs w:val="22"/>
        </w:rPr>
        <w:t>.</w:t>
      </w:r>
      <w:r w:rsidR="00D03043" w:rsidRPr="00D03043">
        <w:rPr>
          <w:rFonts w:ascii="Arial" w:hAnsi="Arial" w:cs="Arial"/>
          <w:color w:val="000000"/>
          <w:spacing w:val="-5"/>
          <w:shd w:val="clear" w:color="auto" w:fill="FFFFFF"/>
        </w:rPr>
        <w:t xml:space="preserve"> </w:t>
      </w:r>
      <w:r w:rsidR="002D4769" w:rsidRPr="00BF6A55">
        <w:rPr>
          <w:rFonts w:cs="Times New Roman"/>
          <w:szCs w:val="22"/>
        </w:rPr>
        <w:br/>
      </w:r>
      <w:r w:rsidR="002D4769" w:rsidRPr="00BF6A55">
        <w:rPr>
          <w:rFonts w:cs="Times New Roman"/>
          <w:szCs w:val="22"/>
        </w:rPr>
        <w:br/>
        <w:t>Exempel på kränkande behandling kan vara:</w:t>
      </w:r>
    </w:p>
    <w:p w14:paraId="5C0BB026" w14:textId="77777777" w:rsidR="00393B1F" w:rsidRPr="00BF6A55" w:rsidRDefault="002D4769" w:rsidP="0025579B">
      <w:pPr>
        <w:pStyle w:val="Liststycke"/>
        <w:numPr>
          <w:ilvl w:val="0"/>
          <w:numId w:val="9"/>
        </w:numPr>
        <w:ind w:right="991"/>
        <w:rPr>
          <w:rFonts w:cs="Times New Roman"/>
          <w:szCs w:val="22"/>
        </w:rPr>
      </w:pPr>
      <w:r w:rsidRPr="00BF6A55">
        <w:rPr>
          <w:rFonts w:cs="Times New Roman"/>
          <w:szCs w:val="22"/>
        </w:rPr>
        <w:t xml:space="preserve">Att systematiskt ignorerar en person, </w:t>
      </w:r>
      <w:proofErr w:type="gramStart"/>
      <w:r w:rsidRPr="00BF6A55">
        <w:rPr>
          <w:rFonts w:cs="Times New Roman"/>
          <w:szCs w:val="22"/>
        </w:rPr>
        <w:t>t ex</w:t>
      </w:r>
      <w:proofErr w:type="gramEnd"/>
      <w:r w:rsidRPr="00BF6A55">
        <w:rPr>
          <w:rFonts w:cs="Times New Roman"/>
          <w:szCs w:val="22"/>
        </w:rPr>
        <w:t xml:space="preserve"> genom att inte tala eller </w:t>
      </w:r>
      <w:r w:rsidR="00393B1F" w:rsidRPr="00BF6A55">
        <w:rPr>
          <w:rFonts w:cs="Times New Roman"/>
          <w:szCs w:val="22"/>
        </w:rPr>
        <w:t xml:space="preserve">lyssna till honom eller henne. </w:t>
      </w:r>
    </w:p>
    <w:p w14:paraId="5C0BB027" w14:textId="77777777" w:rsidR="00393B1F" w:rsidRPr="00BF6A55" w:rsidRDefault="00393B1F" w:rsidP="0025579B">
      <w:pPr>
        <w:pStyle w:val="Liststycke"/>
        <w:numPr>
          <w:ilvl w:val="0"/>
          <w:numId w:val="9"/>
        </w:numPr>
        <w:ind w:right="991"/>
        <w:rPr>
          <w:rFonts w:cs="Times New Roman"/>
          <w:szCs w:val="22"/>
        </w:rPr>
      </w:pPr>
      <w:r w:rsidRPr="00BF6A55">
        <w:rPr>
          <w:rFonts w:cs="Times New Roman"/>
          <w:szCs w:val="22"/>
        </w:rPr>
        <w:t>A</w:t>
      </w:r>
      <w:r w:rsidR="002D4769" w:rsidRPr="00BF6A55">
        <w:rPr>
          <w:rFonts w:cs="Times New Roman"/>
          <w:szCs w:val="22"/>
        </w:rPr>
        <w:t xml:space="preserve">tt försvåra arbetets utförande, </w:t>
      </w:r>
      <w:proofErr w:type="gramStart"/>
      <w:r w:rsidR="002D4769" w:rsidRPr="00BF6A55">
        <w:rPr>
          <w:rFonts w:cs="Times New Roman"/>
          <w:szCs w:val="22"/>
        </w:rPr>
        <w:t>t</w:t>
      </w:r>
      <w:r w:rsidR="00E61395" w:rsidRPr="00BF6A55">
        <w:rPr>
          <w:rFonts w:cs="Times New Roman"/>
          <w:szCs w:val="22"/>
        </w:rPr>
        <w:t>.e</w:t>
      </w:r>
      <w:r w:rsidR="002D4769" w:rsidRPr="00BF6A55">
        <w:rPr>
          <w:rFonts w:cs="Times New Roman"/>
          <w:szCs w:val="22"/>
        </w:rPr>
        <w:t>x</w:t>
      </w:r>
      <w:r w:rsidR="00E61395" w:rsidRPr="00BF6A55">
        <w:rPr>
          <w:rFonts w:cs="Times New Roman"/>
          <w:szCs w:val="22"/>
        </w:rPr>
        <w:t>.</w:t>
      </w:r>
      <w:proofErr w:type="gramEnd"/>
      <w:r w:rsidR="002D4769" w:rsidRPr="00BF6A55">
        <w:rPr>
          <w:rFonts w:cs="Times New Roman"/>
          <w:szCs w:val="22"/>
        </w:rPr>
        <w:t xml:space="preserve"> genom att undanhålla information för någon. </w:t>
      </w:r>
    </w:p>
    <w:p w14:paraId="5C0BB028" w14:textId="77777777" w:rsidR="00393B1F" w:rsidRPr="00BF6A55" w:rsidRDefault="00393B1F" w:rsidP="0025579B">
      <w:pPr>
        <w:pStyle w:val="Liststycke"/>
        <w:numPr>
          <w:ilvl w:val="0"/>
          <w:numId w:val="9"/>
        </w:numPr>
        <w:ind w:right="991"/>
        <w:rPr>
          <w:rFonts w:cs="Times New Roman"/>
          <w:szCs w:val="22"/>
        </w:rPr>
      </w:pPr>
      <w:r w:rsidRPr="00BF6A55">
        <w:rPr>
          <w:rFonts w:cs="Times New Roman"/>
          <w:szCs w:val="22"/>
        </w:rPr>
        <w:t>A</w:t>
      </w:r>
      <w:r w:rsidR="002D4769" w:rsidRPr="00BF6A55">
        <w:rPr>
          <w:rFonts w:cs="Times New Roman"/>
          <w:szCs w:val="22"/>
        </w:rPr>
        <w:t xml:space="preserve">tt förlöjliga någon inför andra. </w:t>
      </w:r>
    </w:p>
    <w:p w14:paraId="5C0BB029" w14:textId="77777777" w:rsidR="00393B1F" w:rsidRPr="00BF6A55" w:rsidRDefault="002D4769" w:rsidP="0025579B">
      <w:pPr>
        <w:pStyle w:val="Liststycke"/>
        <w:numPr>
          <w:ilvl w:val="0"/>
          <w:numId w:val="9"/>
        </w:numPr>
        <w:ind w:right="991"/>
        <w:rPr>
          <w:rFonts w:cs="Times New Roman"/>
          <w:szCs w:val="22"/>
        </w:rPr>
      </w:pPr>
      <w:r w:rsidRPr="00BF6A55">
        <w:rPr>
          <w:rFonts w:cs="Times New Roman"/>
          <w:szCs w:val="22"/>
        </w:rPr>
        <w:t xml:space="preserve">Att hota. </w:t>
      </w:r>
    </w:p>
    <w:p w14:paraId="5C0BB02A" w14:textId="77777777" w:rsidR="00393B1F" w:rsidRPr="00BF6A55" w:rsidRDefault="002D4769" w:rsidP="0025579B">
      <w:pPr>
        <w:pStyle w:val="Liststycke"/>
        <w:numPr>
          <w:ilvl w:val="0"/>
          <w:numId w:val="9"/>
        </w:numPr>
        <w:ind w:right="991"/>
        <w:rPr>
          <w:rFonts w:cs="Times New Roman"/>
          <w:szCs w:val="22"/>
        </w:rPr>
      </w:pPr>
      <w:r w:rsidRPr="00BF6A55">
        <w:rPr>
          <w:rFonts w:cs="Times New Roman"/>
          <w:szCs w:val="22"/>
        </w:rPr>
        <w:t>Att förtala och/el</w:t>
      </w:r>
      <w:r w:rsidR="00393B1F" w:rsidRPr="00BF6A55">
        <w:rPr>
          <w:rFonts w:cs="Times New Roman"/>
          <w:szCs w:val="22"/>
        </w:rPr>
        <w:t>ler nedsvärta.</w:t>
      </w:r>
    </w:p>
    <w:p w14:paraId="5C0BB02B" w14:textId="77777777" w:rsidR="00393B1F" w:rsidRPr="00BF6A55" w:rsidRDefault="002D4769" w:rsidP="0025579B">
      <w:pPr>
        <w:pStyle w:val="Liststycke"/>
        <w:numPr>
          <w:ilvl w:val="0"/>
          <w:numId w:val="9"/>
        </w:numPr>
        <w:ind w:right="991"/>
        <w:rPr>
          <w:rFonts w:cs="Times New Roman"/>
          <w:szCs w:val="22"/>
        </w:rPr>
      </w:pPr>
      <w:r w:rsidRPr="00BF6A55">
        <w:rPr>
          <w:rFonts w:cs="Times New Roman"/>
          <w:szCs w:val="22"/>
        </w:rPr>
        <w:t>Sexuella trakasserier, ovälkommet uppträdande av sexuell natur som kränker arbetstagaren integritet i arbetet.</w:t>
      </w:r>
    </w:p>
    <w:p w14:paraId="5C0BB02D" w14:textId="37C47A36" w:rsidR="002D4769" w:rsidRDefault="002D4769" w:rsidP="00043E0F">
      <w:pPr>
        <w:spacing w:after="0"/>
        <w:ind w:right="991"/>
        <w:rPr>
          <w:rFonts w:cs="Times New Roman"/>
          <w:szCs w:val="22"/>
        </w:rPr>
      </w:pPr>
      <w:r w:rsidRPr="00BF6A55">
        <w:rPr>
          <w:rFonts w:cs="Times New Roman"/>
          <w:szCs w:val="22"/>
        </w:rPr>
        <w:t xml:space="preserve">Med trakasserier avses oönskade handlingar och beteenden som kränker någons värdighet och som har samband med någon av diskrimineringsgrunderna kön, könsöverskridande identitet eller uttryck, </w:t>
      </w:r>
      <w:r w:rsidR="00EB6BAB" w:rsidRPr="00BF6A55">
        <w:rPr>
          <w:rFonts w:cs="Times New Roman"/>
          <w:szCs w:val="22"/>
        </w:rPr>
        <w:t>etnisk tillhörighet</w:t>
      </w:r>
      <w:r w:rsidRPr="00BF6A55">
        <w:rPr>
          <w:rFonts w:cs="Times New Roman"/>
          <w:szCs w:val="22"/>
        </w:rPr>
        <w:t xml:space="preserve">, religion eller annan trosuppfattning, funktionshinder, sexuell läggning eller ålder. Med sexuella trakasserier avses uppträdande av sexuell natur som kränker någons värdighet. </w:t>
      </w:r>
    </w:p>
    <w:p w14:paraId="7E45F670" w14:textId="77777777" w:rsidR="00CE6C1B" w:rsidRDefault="00CE6C1B" w:rsidP="00CE6C1B">
      <w:pPr>
        <w:pStyle w:val="Liststycke"/>
        <w:spacing w:after="0"/>
        <w:ind w:left="360" w:right="991"/>
        <w:rPr>
          <w:rFonts w:cs="Times New Roman"/>
          <w:szCs w:val="22"/>
        </w:rPr>
      </w:pPr>
    </w:p>
    <w:p w14:paraId="55B38714" w14:textId="20238BC5" w:rsidR="00CE6C1B" w:rsidRPr="000944D8" w:rsidRDefault="00CE6C1B" w:rsidP="0025579B">
      <w:pPr>
        <w:pStyle w:val="Liststycke"/>
        <w:numPr>
          <w:ilvl w:val="0"/>
          <w:numId w:val="9"/>
        </w:numPr>
        <w:ind w:right="991"/>
        <w:rPr>
          <w:rFonts w:cs="Times New Roman"/>
          <w:szCs w:val="22"/>
        </w:rPr>
      </w:pPr>
      <w:r w:rsidRPr="000944D8">
        <w:rPr>
          <w:rFonts w:cs="Times New Roman"/>
          <w:szCs w:val="22"/>
        </w:rPr>
        <w:t>Kränkande kommentarer eller kommentarer med sexistiskt, rasistiskt eller annat diskriminerande innehåll</w:t>
      </w:r>
      <w:r w:rsidR="00AF6809">
        <w:rPr>
          <w:rFonts w:cs="Times New Roman"/>
          <w:szCs w:val="22"/>
        </w:rPr>
        <w:t>.</w:t>
      </w:r>
    </w:p>
    <w:p w14:paraId="6351F14A" w14:textId="0EB5CFCC" w:rsidR="00CE6C1B" w:rsidRPr="000944D8" w:rsidRDefault="00CE6C1B" w:rsidP="0025579B">
      <w:pPr>
        <w:pStyle w:val="Liststycke"/>
        <w:numPr>
          <w:ilvl w:val="0"/>
          <w:numId w:val="9"/>
        </w:numPr>
        <w:ind w:right="991"/>
        <w:rPr>
          <w:rFonts w:cs="Times New Roman"/>
          <w:szCs w:val="22"/>
        </w:rPr>
      </w:pPr>
      <w:r w:rsidRPr="000944D8">
        <w:rPr>
          <w:rFonts w:cs="Times New Roman"/>
          <w:szCs w:val="22"/>
        </w:rPr>
        <w:t>Hot eller hotfulla tillrop som gör att personen känner sig otrygg</w:t>
      </w:r>
      <w:r w:rsidR="00AF6809">
        <w:rPr>
          <w:rFonts w:cs="Times New Roman"/>
          <w:szCs w:val="22"/>
        </w:rPr>
        <w:t>.</w:t>
      </w:r>
    </w:p>
    <w:p w14:paraId="59A29AB8" w14:textId="6FF186AB" w:rsidR="00CE6C1B" w:rsidRPr="000944D8" w:rsidRDefault="00AF6809" w:rsidP="0025579B">
      <w:pPr>
        <w:pStyle w:val="Liststycke"/>
        <w:numPr>
          <w:ilvl w:val="0"/>
          <w:numId w:val="9"/>
        </w:numPr>
        <w:ind w:right="991"/>
        <w:rPr>
          <w:rFonts w:cs="Times New Roman"/>
          <w:szCs w:val="22"/>
        </w:rPr>
      </w:pPr>
      <w:r>
        <w:rPr>
          <w:rFonts w:cs="Times New Roman"/>
          <w:szCs w:val="22"/>
        </w:rPr>
        <w:t>H</w:t>
      </w:r>
      <w:r w:rsidR="00CE6C1B" w:rsidRPr="000944D8">
        <w:rPr>
          <w:rFonts w:cs="Times New Roman"/>
          <w:szCs w:val="22"/>
        </w:rPr>
        <w:t>ån eller nedlåtande beteende riktat mot en person eller en grupp</w:t>
      </w:r>
      <w:r>
        <w:rPr>
          <w:rFonts w:cs="Times New Roman"/>
          <w:szCs w:val="22"/>
        </w:rPr>
        <w:t>.</w:t>
      </w:r>
    </w:p>
    <w:p w14:paraId="4E1661D4" w14:textId="1FC84BDA" w:rsidR="00CE6C1B" w:rsidRPr="000944D8" w:rsidRDefault="00CE6C1B" w:rsidP="0025579B">
      <w:pPr>
        <w:pStyle w:val="Liststycke"/>
        <w:numPr>
          <w:ilvl w:val="0"/>
          <w:numId w:val="9"/>
        </w:numPr>
        <w:ind w:right="991"/>
        <w:rPr>
          <w:rFonts w:cs="Times New Roman"/>
          <w:szCs w:val="22"/>
        </w:rPr>
      </w:pPr>
      <w:r w:rsidRPr="000944D8">
        <w:rPr>
          <w:rFonts w:cs="Times New Roman"/>
          <w:szCs w:val="22"/>
        </w:rPr>
        <w:t>Utstötning eller mobbning som innebär att någon systematiskt utesluts eller ignoreras</w:t>
      </w:r>
      <w:r w:rsidR="00AF6809">
        <w:rPr>
          <w:rFonts w:cs="Times New Roman"/>
          <w:szCs w:val="22"/>
        </w:rPr>
        <w:t>.</w:t>
      </w:r>
    </w:p>
    <w:p w14:paraId="4BB3EBD0" w14:textId="6212BC3D" w:rsidR="00CE6C1B" w:rsidRPr="000944D8" w:rsidRDefault="00CE6C1B" w:rsidP="0025579B">
      <w:pPr>
        <w:pStyle w:val="Liststycke"/>
        <w:numPr>
          <w:ilvl w:val="0"/>
          <w:numId w:val="9"/>
        </w:numPr>
        <w:ind w:right="991"/>
        <w:rPr>
          <w:rFonts w:cs="Times New Roman"/>
          <w:szCs w:val="22"/>
        </w:rPr>
      </w:pPr>
      <w:r w:rsidRPr="000944D8">
        <w:rPr>
          <w:rFonts w:cs="Times New Roman"/>
          <w:szCs w:val="22"/>
        </w:rPr>
        <w:t>Skämt eller ordväxlingar av sexuell karaktär som kränker någons värdighet</w:t>
      </w:r>
      <w:r w:rsidR="00AF6809">
        <w:rPr>
          <w:rFonts w:cs="Times New Roman"/>
          <w:szCs w:val="22"/>
        </w:rPr>
        <w:t>.</w:t>
      </w:r>
    </w:p>
    <w:p w14:paraId="506A76AF" w14:textId="03CC6C65" w:rsidR="00CE6C1B" w:rsidRPr="000944D8" w:rsidRDefault="00CE6C1B" w:rsidP="0025579B">
      <w:pPr>
        <w:pStyle w:val="Liststycke"/>
        <w:numPr>
          <w:ilvl w:val="0"/>
          <w:numId w:val="9"/>
        </w:numPr>
        <w:ind w:right="991"/>
        <w:rPr>
          <w:rFonts w:cs="Times New Roman"/>
          <w:szCs w:val="22"/>
        </w:rPr>
      </w:pPr>
      <w:r w:rsidRPr="000944D8">
        <w:rPr>
          <w:rFonts w:cs="Times New Roman"/>
          <w:szCs w:val="22"/>
        </w:rPr>
        <w:t>Spridning av rykten eller falska anklagelser som skadar en persons rykte eller arbetsmiljö</w:t>
      </w:r>
      <w:r w:rsidR="00AF6809">
        <w:rPr>
          <w:rFonts w:cs="Times New Roman"/>
          <w:szCs w:val="22"/>
        </w:rPr>
        <w:t>.</w:t>
      </w:r>
    </w:p>
    <w:p w14:paraId="1F57F589" w14:textId="77777777" w:rsidR="00CE6C1B" w:rsidRPr="000944D8" w:rsidRDefault="00CE6C1B" w:rsidP="0025579B">
      <w:pPr>
        <w:pStyle w:val="Liststycke"/>
        <w:numPr>
          <w:ilvl w:val="0"/>
          <w:numId w:val="9"/>
        </w:numPr>
        <w:ind w:right="991"/>
        <w:rPr>
          <w:rFonts w:cs="Times New Roman"/>
          <w:szCs w:val="22"/>
        </w:rPr>
      </w:pPr>
      <w:r w:rsidRPr="000944D8">
        <w:rPr>
          <w:rFonts w:cs="Times New Roman"/>
          <w:szCs w:val="22"/>
        </w:rPr>
        <w:t>Ännu annat beteende som kränker någons integritet eller värdighet</w:t>
      </w:r>
    </w:p>
    <w:p w14:paraId="67B8D848" w14:textId="77777777" w:rsidR="003B5197" w:rsidRDefault="002D4769" w:rsidP="00043E0F">
      <w:pPr>
        <w:spacing w:after="0"/>
        <w:ind w:right="991"/>
        <w:rPr>
          <w:rFonts w:cs="Times New Roman"/>
          <w:szCs w:val="22"/>
        </w:rPr>
      </w:pPr>
      <w:r w:rsidRPr="00BF6A55">
        <w:rPr>
          <w:rFonts w:cs="Times New Roman"/>
          <w:szCs w:val="22"/>
        </w:rPr>
        <w:t xml:space="preserve">Om arbetsgivaren utsätter en arbetstagare för trakasserier som har samband med någon av diskrimineringsgrunderna räknas det som diskriminering enligt lagen. Av diskrimineringslagen framkommer att om en arbetstagare utsätter en annan arbetstagare för trakasserier på arbetsplatsen måste arbetsgivare som fått kännedom om detta snarast utreda och i förekommande fall sätta stopp för trakasserierna. Trakasserier som sker mellan arbetstagare skall anmälas till arbetsgivaren som har skyldighet att agera. </w:t>
      </w:r>
    </w:p>
    <w:p w14:paraId="068BE0AE" w14:textId="77777777" w:rsidR="003B5197" w:rsidRDefault="003B5197" w:rsidP="00043E0F">
      <w:pPr>
        <w:spacing w:after="0"/>
        <w:ind w:right="991"/>
        <w:rPr>
          <w:rFonts w:cs="Times New Roman"/>
          <w:szCs w:val="22"/>
        </w:rPr>
      </w:pPr>
    </w:p>
    <w:p w14:paraId="454E9141" w14:textId="580CF3AE" w:rsidR="00214B5F" w:rsidRPr="00214B5F" w:rsidRDefault="00BF6A55" w:rsidP="00043E0F">
      <w:pPr>
        <w:pStyle w:val="Rubrik1"/>
        <w:ind w:right="991"/>
      </w:pPr>
      <w:bookmarkStart w:id="34" w:name="_Toc216352921"/>
      <w:r w:rsidRPr="00214B5F">
        <w:lastRenderedPageBreak/>
        <w:t xml:space="preserve">RUTINER FÖR ARBETE MOT </w:t>
      </w:r>
      <w:r w:rsidR="00214B5F" w:rsidRPr="00214B5F">
        <w:t>KRÄNKANDE SÄRBEHANDLING OCH TRAKASSERIER</w:t>
      </w:r>
      <w:bookmarkEnd w:id="34"/>
    </w:p>
    <w:p w14:paraId="5C0BB03C" w14:textId="08F37CFF" w:rsidR="0094309C" w:rsidRPr="00BF6A55" w:rsidRDefault="0094309C" w:rsidP="00043E0F">
      <w:pPr>
        <w:spacing w:after="0"/>
        <w:ind w:right="991"/>
        <w:rPr>
          <w:rFonts w:cs="Times New Roman"/>
          <w:b/>
          <w:szCs w:val="22"/>
        </w:rPr>
      </w:pPr>
      <w:r w:rsidRPr="00BF6A55">
        <w:rPr>
          <w:rFonts w:cs="Times New Roman"/>
          <w:b/>
          <w:szCs w:val="22"/>
        </w:rPr>
        <w:t xml:space="preserve">Syfte: </w:t>
      </w:r>
      <w:r w:rsidRPr="00BF6A55">
        <w:rPr>
          <w:rFonts w:cs="Times New Roman"/>
          <w:szCs w:val="22"/>
        </w:rPr>
        <w:t xml:space="preserve">Syftet med rutinen är att beskriva hur vi arbetar för att förbygga, upptäcka och hantera kränkande särbehandling och trakasserier. </w:t>
      </w:r>
      <w:r w:rsidRPr="00BF6A55">
        <w:rPr>
          <w:rFonts w:cs="Times New Roman"/>
          <w:szCs w:val="22"/>
        </w:rPr>
        <w:br/>
      </w:r>
      <w:r w:rsidRPr="00BF6A55">
        <w:rPr>
          <w:rFonts w:cs="Times New Roman"/>
          <w:b/>
          <w:szCs w:val="22"/>
        </w:rPr>
        <w:br/>
        <w:t xml:space="preserve">Omfattning: </w:t>
      </w:r>
      <w:r w:rsidRPr="00BF6A55">
        <w:rPr>
          <w:rFonts w:cs="Times New Roman"/>
          <w:szCs w:val="22"/>
        </w:rPr>
        <w:t xml:space="preserve">Rutinen gäller hela verksamheten och alla i verksamheten. </w:t>
      </w:r>
      <w:r w:rsidRPr="00BF6A55">
        <w:rPr>
          <w:rFonts w:cs="Times New Roman"/>
          <w:szCs w:val="22"/>
        </w:rPr>
        <w:br/>
      </w:r>
      <w:r w:rsidRPr="00BF6A55">
        <w:rPr>
          <w:rFonts w:cs="Times New Roman"/>
          <w:szCs w:val="22"/>
        </w:rPr>
        <w:br/>
      </w:r>
      <w:r w:rsidRPr="00BF6A55">
        <w:rPr>
          <w:rFonts w:cs="Times New Roman"/>
          <w:b/>
          <w:szCs w:val="22"/>
        </w:rPr>
        <w:t xml:space="preserve">Rutinbeskrivning: </w:t>
      </w:r>
      <w:r w:rsidRPr="00BF6A55">
        <w:rPr>
          <w:rFonts w:cs="Times New Roman"/>
          <w:szCs w:val="22"/>
        </w:rPr>
        <w:t xml:space="preserve">Alla chefer och personal i ledande befattning ska ha utbildning i ämnet samt verktyg att hantera olika slags olika konflikter. Chefernas kompetens ska dokumenteras och vid behov uppdateras. </w:t>
      </w:r>
      <w:r w:rsidRPr="00BF6A55">
        <w:rPr>
          <w:rFonts w:cs="Times New Roman"/>
          <w:szCs w:val="22"/>
        </w:rPr>
        <w:br/>
      </w:r>
      <w:r w:rsidRPr="00BF6A55">
        <w:rPr>
          <w:rFonts w:cs="Times New Roman"/>
          <w:szCs w:val="22"/>
        </w:rPr>
        <w:br/>
        <w:t xml:space="preserve">Policyn kring kränkande särbehandling och trakasserier ska tas upp för diskussion minst två gånger per år i personalgruppen. Vi </w:t>
      </w:r>
      <w:r w:rsidR="00B440B0" w:rsidRPr="00BF6A55">
        <w:rPr>
          <w:rFonts w:cs="Times New Roman"/>
          <w:szCs w:val="22"/>
        </w:rPr>
        <w:t xml:space="preserve">diskuterar våra allmänna umgängesregler varje månad. </w:t>
      </w:r>
      <w:r w:rsidR="00B440B0" w:rsidRPr="00BF6A55">
        <w:rPr>
          <w:rFonts w:cs="Times New Roman"/>
          <w:szCs w:val="22"/>
        </w:rPr>
        <w:br/>
      </w:r>
      <w:r w:rsidR="00B440B0" w:rsidRPr="00BF6A55">
        <w:rPr>
          <w:rFonts w:cs="Times New Roman"/>
          <w:szCs w:val="22"/>
        </w:rPr>
        <w:br/>
      </w:r>
      <w:r w:rsidR="00B440B0" w:rsidRPr="00BF6A55">
        <w:rPr>
          <w:rFonts w:cs="Times New Roman"/>
          <w:b/>
          <w:szCs w:val="22"/>
        </w:rPr>
        <w:t xml:space="preserve">Hur fångar vi upp problem </w:t>
      </w:r>
      <w:r w:rsidR="00B440B0" w:rsidRPr="00BF6A55">
        <w:rPr>
          <w:rFonts w:cs="Times New Roman"/>
          <w:b/>
          <w:szCs w:val="22"/>
        </w:rPr>
        <w:br/>
      </w:r>
      <w:r w:rsidR="00B440B0" w:rsidRPr="00BF6A55">
        <w:rPr>
          <w:rFonts w:cs="Times New Roman"/>
          <w:szCs w:val="22"/>
        </w:rPr>
        <w:t xml:space="preserve">Medarbetarenkät årligen. </w:t>
      </w:r>
      <w:r w:rsidR="00B440B0" w:rsidRPr="00BF6A55">
        <w:rPr>
          <w:rFonts w:cs="Times New Roman"/>
          <w:szCs w:val="22"/>
        </w:rPr>
        <w:br/>
        <w:t xml:space="preserve">Medarbetarsamtal 2 ggr per år. </w:t>
      </w:r>
      <w:r w:rsidR="00B440B0" w:rsidRPr="00BF6A55">
        <w:rPr>
          <w:rFonts w:cs="Times New Roman"/>
          <w:szCs w:val="22"/>
        </w:rPr>
        <w:br/>
        <w:t xml:space="preserve">Vid hälsoprofil hos företagshälsovården. </w:t>
      </w:r>
      <w:r w:rsidR="00B440B0" w:rsidRPr="00BF6A55">
        <w:rPr>
          <w:rFonts w:cs="Times New Roman"/>
          <w:szCs w:val="22"/>
        </w:rPr>
        <w:br/>
      </w:r>
      <w:r w:rsidR="00B440B0" w:rsidRPr="00BF6A55">
        <w:rPr>
          <w:rFonts w:cs="Times New Roman"/>
          <w:szCs w:val="22"/>
        </w:rPr>
        <w:br/>
      </w:r>
      <w:r w:rsidR="00B440B0" w:rsidRPr="00BF6A55">
        <w:rPr>
          <w:rFonts w:cs="Times New Roman"/>
          <w:b/>
          <w:szCs w:val="22"/>
        </w:rPr>
        <w:t>Om kränkande särbehandling uppstår</w:t>
      </w:r>
    </w:p>
    <w:p w14:paraId="5C0BB03E" w14:textId="410B66DA" w:rsidR="004B15D9" w:rsidRDefault="00F8516E" w:rsidP="00F8516E">
      <w:pPr>
        <w:spacing w:after="0"/>
        <w:ind w:right="991"/>
        <w:rPr>
          <w:rFonts w:cs="Times New Roman"/>
          <w:szCs w:val="22"/>
        </w:rPr>
      </w:pPr>
      <w:r>
        <w:rPr>
          <w:rFonts w:ascii="Garamond" w:hAnsi="Garamond" w:cs="Times New Roman"/>
          <w:noProof/>
          <w:szCs w:val="24"/>
        </w:rPr>
        <mc:AlternateContent>
          <mc:Choice Requires="wps">
            <w:drawing>
              <wp:anchor distT="0" distB="0" distL="114300" distR="114300" simplePos="0" relativeHeight="251835392" behindDoc="0" locked="0" layoutInCell="1" allowOverlap="1" wp14:anchorId="18E48EF5" wp14:editId="6D7595E1">
                <wp:simplePos x="0" y="0"/>
                <wp:positionH relativeFrom="margin">
                  <wp:align>left</wp:align>
                </wp:positionH>
                <wp:positionV relativeFrom="paragraph">
                  <wp:posOffset>1107440</wp:posOffset>
                </wp:positionV>
                <wp:extent cx="894080" cy="281305"/>
                <wp:effectExtent l="0" t="0" r="1270" b="4445"/>
                <wp:wrapNone/>
                <wp:docPr id="1409895591"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5BA57C"/>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231B94C" w14:textId="77777777" w:rsidR="005C0373" w:rsidRPr="00E10BE1" w:rsidRDefault="005C0373" w:rsidP="005C0373">
                            <w:pPr>
                              <w:spacing w:after="0"/>
                              <w:jc w:val="center"/>
                              <w:rPr>
                                <w:color w:val="FFFFFF" w:themeColor="background1"/>
                              </w:rPr>
                            </w:pPr>
                            <w:r>
                              <w:rPr>
                                <w:color w:val="FFFFFF" w:themeColor="background1"/>
                              </w:rPr>
                              <w:t>POLICY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E48EF5" id="_x0000_s1034" type="#_x0000_t15" style="position:absolute;margin-left:0;margin-top:87.2pt;width:70.4pt;height:22.15pt;z-index:251835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" adj="19236" fillcolor="#5ba57c" stroked="f" strokeweight="2pt">
                <v:textbox>
                  <w:txbxContent>
                    <w:p w14:paraId="5231B94C" w14:textId="77777777" w:rsidR="005C0373" w:rsidRPr="00E10BE1" w:rsidRDefault="005C0373" w:rsidP="005C0373">
                      <w:pPr>
                        <w:spacing w:after="0"/>
                        <w:jc w:val="center"/>
                        <w:rPr>
                          <w:color w:val="FFFFFF" w:themeColor="background1"/>
                        </w:rPr>
                      </w:pPr>
                      <w:r>
                        <w:rPr>
                          <w:color w:val="FFFFFF" w:themeColor="background1"/>
                        </w:rPr>
                        <w:t>POLICY</w:t>
                      </w:r>
                    </w:p>
                  </w:txbxContent>
                </v:textbox>
                <w10:wrap anchorx="margin"/>
              </v:shape>
            </w:pict>
          </mc:Fallback>
        </mc:AlternateContent>
      </w:r>
      <w:r w:rsidR="005A3C52">
        <w:rPr>
          <w:rFonts w:cs="Times New Roman"/>
          <w:szCs w:val="22"/>
        </w:rPr>
        <w:t xml:space="preserve">Alla på arbetsplatsen </w:t>
      </w:r>
      <w:r w:rsidR="005A3C52" w:rsidRPr="005A3C52">
        <w:rPr>
          <w:rFonts w:cs="Times New Roman"/>
          <w:szCs w:val="22"/>
        </w:rPr>
        <w:t>har ett ansvar att anmäla oetiskt beteende, trakasserier eller kränkande behandling. </w:t>
      </w:r>
      <w:r w:rsidR="00B440B0" w:rsidRPr="00BF6A55">
        <w:rPr>
          <w:rFonts w:cs="Times New Roman"/>
          <w:szCs w:val="22"/>
        </w:rPr>
        <w:t>Verksamhetschefen och/eller skyddsombudet ska underrättas av den drabbade</w:t>
      </w:r>
      <w:r w:rsidR="008E4F96">
        <w:rPr>
          <w:rFonts w:cs="Times New Roman"/>
          <w:szCs w:val="22"/>
        </w:rPr>
        <w:t xml:space="preserve">, </w:t>
      </w:r>
      <w:r w:rsidR="00B440B0" w:rsidRPr="00BF6A55">
        <w:rPr>
          <w:rFonts w:cs="Times New Roman"/>
          <w:szCs w:val="22"/>
        </w:rPr>
        <w:t xml:space="preserve">eller av annan i verksamheten. Företagshälsovården alternativt fackligt ombud kan också kontaktas vid behov. </w:t>
      </w:r>
      <w:r w:rsidR="00B440B0" w:rsidRPr="00BF6A55">
        <w:rPr>
          <w:rFonts w:cs="Times New Roman"/>
          <w:szCs w:val="22"/>
        </w:rPr>
        <w:br/>
      </w:r>
      <w:r w:rsidR="00B440B0" w:rsidRPr="00BF6A55">
        <w:rPr>
          <w:rFonts w:cs="Times New Roman"/>
          <w:szCs w:val="22"/>
        </w:rPr>
        <w:br/>
      </w:r>
      <w:r w:rsidR="005C0373">
        <w:rPr>
          <w:rFonts w:cs="Times New Roman"/>
          <w:szCs w:val="22"/>
        </w:rPr>
        <w:t xml:space="preserve">  </w:t>
      </w:r>
    </w:p>
    <w:p w14:paraId="6B8115E4" w14:textId="4B39C636" w:rsidR="005C0373" w:rsidRDefault="00BC0248" w:rsidP="005C0373">
      <w:pPr>
        <w:ind w:left="1701" w:right="991"/>
        <w:rPr>
          <w:rFonts w:cs="Times New Roman"/>
          <w:szCs w:val="22"/>
        </w:rPr>
      </w:pPr>
      <w:r>
        <w:rPr>
          <w:rFonts w:cs="Times New Roman"/>
          <w:szCs w:val="22"/>
        </w:rPr>
        <w:t>6.2</w:t>
      </w:r>
      <w:r w:rsidR="005C0373">
        <w:rPr>
          <w:rFonts w:cs="Times New Roman"/>
          <w:szCs w:val="22"/>
        </w:rPr>
        <w:t xml:space="preserve"> Förslag policy kränkande särbehandling och trakasserier</w:t>
      </w:r>
    </w:p>
    <w:p w14:paraId="01559299" w14:textId="77777777" w:rsidR="00DF0DC6" w:rsidRDefault="00DF0DC6" w:rsidP="005C0373">
      <w:pPr>
        <w:ind w:left="1701" w:right="991"/>
        <w:rPr>
          <w:rFonts w:cs="Times New Roman"/>
          <w:szCs w:val="22"/>
        </w:rPr>
      </w:pPr>
    </w:p>
    <w:p w14:paraId="5C0BB04F" w14:textId="59EBABF1" w:rsidR="004B15D9" w:rsidRPr="00435A02" w:rsidRDefault="00435A02" w:rsidP="00043E0F">
      <w:pPr>
        <w:pStyle w:val="Rubrik1"/>
        <w:ind w:right="991"/>
      </w:pPr>
      <w:bookmarkStart w:id="35" w:name="Friskvård"/>
      <w:bookmarkStart w:id="36" w:name="_Toc216352922"/>
      <w:bookmarkEnd w:id="35"/>
      <w:r w:rsidRPr="00435A02">
        <w:t>FRISKVÅRD</w:t>
      </w:r>
      <w:bookmarkEnd w:id="36"/>
    </w:p>
    <w:p w14:paraId="7DB93D96" w14:textId="20093F1B" w:rsidR="004A444E" w:rsidRDefault="004B15D9" w:rsidP="00043E0F">
      <w:pPr>
        <w:ind w:right="991"/>
        <w:rPr>
          <w:rFonts w:cs="Times New Roman"/>
          <w:szCs w:val="22"/>
        </w:rPr>
      </w:pPr>
      <w:r w:rsidRPr="00A6769D">
        <w:rPr>
          <w:rFonts w:cs="Times New Roman"/>
          <w:szCs w:val="22"/>
        </w:rPr>
        <w:t>För all anställd personal gäller följande:</w:t>
      </w:r>
      <w:r w:rsidRPr="00A6769D">
        <w:rPr>
          <w:rFonts w:cs="Times New Roman"/>
          <w:szCs w:val="22"/>
        </w:rPr>
        <w:br/>
      </w:r>
      <w:r w:rsidRPr="00A6769D">
        <w:rPr>
          <w:rFonts w:cs="Times New Roman"/>
          <w:szCs w:val="22"/>
        </w:rPr>
        <w:br/>
      </w:r>
      <w:r w:rsidR="0073445E" w:rsidRPr="00A6769D">
        <w:rPr>
          <w:rFonts w:cs="Times New Roman"/>
          <w:szCs w:val="22"/>
        </w:rPr>
        <w:t>xxx</w:t>
      </w:r>
      <w:r w:rsidRPr="00A6769D">
        <w:rPr>
          <w:rFonts w:cs="Times New Roman"/>
          <w:szCs w:val="22"/>
        </w:rPr>
        <w:t xml:space="preserve"> lämnar bidrag till motionsaktivitet med max </w:t>
      </w:r>
      <w:r w:rsidR="0073445E" w:rsidRPr="00A6769D">
        <w:rPr>
          <w:rFonts w:cs="Times New Roman"/>
          <w:szCs w:val="22"/>
        </w:rPr>
        <w:t>xxx</w:t>
      </w:r>
      <w:r w:rsidRPr="00A6769D">
        <w:rPr>
          <w:rFonts w:cs="Times New Roman"/>
          <w:szCs w:val="22"/>
        </w:rPr>
        <w:t xml:space="preserve"> kr per år och anställd. Om medarbetare vill köpa ett årskort och därmed använda alla pengar direkt så utgår hälften först och efter ett halvår det resterande beloppet efter det att medarbetaren kunnat visa att kortet fortfarande utnyttjas. Medarbetare får själv lägga ut pengarna och får sedan tillbaka pengarna vid inlämnade av kvittot. </w:t>
      </w:r>
      <w:r w:rsidRPr="00A6769D">
        <w:rPr>
          <w:rFonts w:cs="Times New Roman"/>
          <w:szCs w:val="22"/>
        </w:rPr>
        <w:br/>
      </w:r>
      <w:r w:rsidRPr="00A6769D">
        <w:rPr>
          <w:rFonts w:cs="Times New Roman"/>
          <w:szCs w:val="22"/>
        </w:rPr>
        <w:lastRenderedPageBreak/>
        <w:br/>
        <w:t xml:space="preserve">Regler </w:t>
      </w:r>
      <w:r w:rsidR="006B3B41">
        <w:rPr>
          <w:rFonts w:cs="Times New Roman"/>
          <w:szCs w:val="22"/>
        </w:rPr>
        <w:t xml:space="preserve">och information om </w:t>
      </w:r>
      <w:r w:rsidRPr="00A6769D">
        <w:rPr>
          <w:rFonts w:cs="Times New Roman"/>
          <w:szCs w:val="22"/>
        </w:rPr>
        <w:t>vad som är skattefri motion och annan friskvård</w:t>
      </w:r>
      <w:r w:rsidR="00CC05A6" w:rsidRPr="00A6769D">
        <w:rPr>
          <w:rFonts w:cs="Times New Roman"/>
          <w:szCs w:val="22"/>
        </w:rPr>
        <w:t xml:space="preserve"> finns på</w:t>
      </w:r>
      <w:r w:rsidR="006B3B41">
        <w:rPr>
          <w:rFonts w:cs="Times New Roman"/>
          <w:szCs w:val="22"/>
        </w:rPr>
        <w:t>:</w:t>
      </w:r>
      <w:r w:rsidR="004A444E">
        <w:rPr>
          <w:rFonts w:cs="Times New Roman"/>
          <w:szCs w:val="22"/>
        </w:rPr>
        <w:t xml:space="preserve">          </w:t>
      </w:r>
    </w:p>
    <w:p w14:paraId="7BD2EEE4" w14:textId="1DC6B0F9" w:rsidR="00475B3A" w:rsidRDefault="000306EF" w:rsidP="00043E0F">
      <w:pPr>
        <w:ind w:right="991"/>
      </w:pPr>
      <w:r>
        <w:rPr>
          <w:rFonts w:cs="Times New Roman"/>
          <w:noProof/>
          <w:szCs w:val="22"/>
        </w:rPr>
        <mc:AlternateContent>
          <mc:Choice Requires="wps">
            <w:drawing>
              <wp:anchor distT="0" distB="0" distL="114300" distR="114300" simplePos="0" relativeHeight="251821056" behindDoc="0" locked="0" layoutInCell="1" allowOverlap="1" wp14:anchorId="51AC1D9A" wp14:editId="6A9F21F5">
                <wp:simplePos x="0" y="0"/>
                <wp:positionH relativeFrom="column">
                  <wp:posOffset>-43180</wp:posOffset>
                </wp:positionH>
                <wp:positionV relativeFrom="paragraph">
                  <wp:posOffset>6350</wp:posOffset>
                </wp:positionV>
                <wp:extent cx="343535" cy="209550"/>
                <wp:effectExtent l="0" t="0" r="0" b="0"/>
                <wp:wrapNone/>
                <wp:docPr id="707782723" name="Pil: sparr 1"/>
                <wp:cNvGraphicFramePr/>
                <a:graphic xmlns:a="http://schemas.openxmlformats.org/drawingml/2006/main">
                  <a:graphicData uri="http://schemas.microsoft.com/office/word/2010/wordprocessingShape">
                    <wps:wsp>
                      <wps:cNvSpPr/>
                      <wps:spPr>
                        <a:xfrm>
                          <a:off x="0" y="0"/>
                          <a:ext cx="343535" cy="209550"/>
                        </a:xfrm>
                        <a:prstGeom prst="chevron">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995CB5" w14:textId="1A9A4785" w:rsidR="006B4D4C" w:rsidRDefault="006B4D4C" w:rsidP="006B4D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AC1D9A" id="_x0000_s1035" type="#_x0000_t55" style="position:absolute;margin-left:-3.4pt;margin-top:.5pt;width:27.05pt;height:16.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" adj="15012" fillcolor="#1f497d [3215]" stroked="f" strokeweight="2pt">
                <v:textbox>
                  <w:txbxContent>
                    <w:p w14:paraId="6B995CB5" w14:textId="1A9A4785" w:rsidR="006B4D4C" w:rsidRDefault="006B4D4C" w:rsidP="006B4D4C">
                      <w:pPr>
                        <w:jc w:val="center"/>
                      </w:pPr>
                    </w:p>
                  </w:txbxContent>
                </v:textbox>
              </v:shape>
            </w:pict>
          </mc:Fallback>
        </mc:AlternateContent>
      </w:r>
      <w:r w:rsidR="00503410">
        <w:t xml:space="preserve">              </w:t>
      </w:r>
      <w:hyperlink r:id="rId16" w:history="1">
        <w:r w:rsidR="00B65040">
          <w:rPr>
            <w:rStyle w:val="Hyperlnk"/>
            <w:rFonts w:cs="Times New Roman"/>
            <w:szCs w:val="22"/>
          </w:rPr>
          <w:t>skatteverket.se</w:t>
        </w:r>
      </w:hyperlink>
    </w:p>
    <w:p w14:paraId="1C41FDC0" w14:textId="77777777" w:rsidR="005C0373" w:rsidRDefault="005C0373" w:rsidP="00043E0F">
      <w:pPr>
        <w:ind w:right="991"/>
        <w:rPr>
          <w:rFonts w:cs="Times New Roman"/>
          <w:szCs w:val="22"/>
        </w:rPr>
      </w:pPr>
    </w:p>
    <w:p w14:paraId="7EA2EBEA" w14:textId="77777777" w:rsidR="00A6769D" w:rsidRPr="00313732" w:rsidRDefault="004B15D9" w:rsidP="00043E0F">
      <w:pPr>
        <w:pStyle w:val="Rubrik1"/>
        <w:ind w:right="991"/>
      </w:pPr>
      <w:bookmarkStart w:id="37" w:name="Arbetskläder"/>
      <w:bookmarkStart w:id="38" w:name="_Toc480537233"/>
      <w:bookmarkStart w:id="39" w:name="_Toc216352923"/>
      <w:bookmarkEnd w:id="37"/>
      <w:r w:rsidRPr="00313732">
        <w:t>A</w:t>
      </w:r>
      <w:r w:rsidR="00435A02" w:rsidRPr="00313732">
        <w:t>RBETSKLÄDER OCH SKYDDSUTRUSTNING</w:t>
      </w:r>
      <w:bookmarkEnd w:id="38"/>
      <w:bookmarkEnd w:id="39"/>
    </w:p>
    <w:p w14:paraId="5C0BB053" w14:textId="660B477A" w:rsidR="004B15D9" w:rsidRDefault="004B15D9" w:rsidP="00043E0F">
      <w:pPr>
        <w:spacing w:after="0" w:line="240" w:lineRule="auto"/>
        <w:ind w:right="991"/>
        <w:rPr>
          <w:rFonts w:cs="Times New Roman"/>
          <w:szCs w:val="22"/>
        </w:rPr>
      </w:pPr>
      <w:r w:rsidRPr="00A6769D">
        <w:rPr>
          <w:rFonts w:cs="Times New Roman"/>
          <w:szCs w:val="22"/>
        </w:rPr>
        <w:t xml:space="preserve">All personal har rätt att ta ut skyddskläder för totalt </w:t>
      </w:r>
      <w:r w:rsidR="0073445E" w:rsidRPr="00A6769D">
        <w:rPr>
          <w:rFonts w:cs="Times New Roman"/>
          <w:szCs w:val="22"/>
        </w:rPr>
        <w:t xml:space="preserve">xxx </w:t>
      </w:r>
      <w:r w:rsidRPr="00A6769D">
        <w:rPr>
          <w:rFonts w:cs="Times New Roman"/>
          <w:szCs w:val="22"/>
        </w:rPr>
        <w:t xml:space="preserve">kr/år inklusive moms. Som skyddskläder räknas skyddskor med stålhätta, överdragskläder, arbetshandskar samt jacka som skydd för kyla. Personlig skyddsutrustning ska användas i de fall arbetsgivaren inte på annat sätt kan erbjuda skydd mot ohälsa och olycksfall. </w:t>
      </w:r>
      <w:r w:rsidRPr="00A6769D">
        <w:rPr>
          <w:rFonts w:cs="Times New Roman"/>
          <w:szCs w:val="22"/>
        </w:rPr>
        <w:br/>
      </w:r>
      <w:r w:rsidRPr="00A6769D">
        <w:rPr>
          <w:rFonts w:cs="Times New Roman"/>
          <w:szCs w:val="22"/>
        </w:rPr>
        <w:br/>
        <w:t xml:space="preserve">Vid arbete med risk för huvudskador ska arbetsgivaren tillhandahålla skyddshjälm liksom hörselskydd vid arbete med risk för hörselskador samt ögonskydd vid risk för ögonskador. Säkerhetsutrustning ska användas om </w:t>
      </w:r>
      <w:r w:rsidR="00905B8E" w:rsidRPr="00A6769D">
        <w:rPr>
          <w:rFonts w:cs="Times New Roman"/>
          <w:szCs w:val="22"/>
        </w:rPr>
        <w:t>så arbetet kräver det kan vara;</w:t>
      </w:r>
    </w:p>
    <w:p w14:paraId="1B110D9C" w14:textId="77777777" w:rsidR="008C4E41" w:rsidRPr="00A6769D" w:rsidRDefault="008C4E41" w:rsidP="00043E0F">
      <w:pPr>
        <w:spacing w:after="0" w:line="240" w:lineRule="auto"/>
        <w:ind w:right="991"/>
        <w:rPr>
          <w:rFonts w:cs="Times New Roman"/>
          <w:szCs w:val="22"/>
        </w:rPr>
      </w:pPr>
    </w:p>
    <w:p w14:paraId="5C0BB054" w14:textId="77777777" w:rsidR="004B15D9" w:rsidRPr="00A6769D" w:rsidRDefault="004B15D9" w:rsidP="00043E0F">
      <w:pPr>
        <w:pStyle w:val="Liststycke"/>
        <w:numPr>
          <w:ilvl w:val="0"/>
          <w:numId w:val="4"/>
        </w:numPr>
        <w:ind w:right="991"/>
        <w:rPr>
          <w:rFonts w:cs="Times New Roman"/>
          <w:szCs w:val="22"/>
        </w:rPr>
      </w:pPr>
      <w:r w:rsidRPr="00A6769D">
        <w:rPr>
          <w:rFonts w:cs="Times New Roman"/>
          <w:szCs w:val="22"/>
        </w:rPr>
        <w:t>Skyddshandskar</w:t>
      </w:r>
    </w:p>
    <w:p w14:paraId="5C0BB055" w14:textId="77777777" w:rsidR="004B15D9" w:rsidRPr="00A6769D" w:rsidRDefault="004B15D9" w:rsidP="00043E0F">
      <w:pPr>
        <w:pStyle w:val="Liststycke"/>
        <w:numPr>
          <w:ilvl w:val="0"/>
          <w:numId w:val="4"/>
        </w:numPr>
        <w:ind w:right="991"/>
        <w:rPr>
          <w:rFonts w:cs="Times New Roman"/>
          <w:szCs w:val="22"/>
        </w:rPr>
      </w:pPr>
      <w:r w:rsidRPr="00A6769D">
        <w:rPr>
          <w:rFonts w:cs="Times New Roman"/>
          <w:szCs w:val="22"/>
        </w:rPr>
        <w:t>Skyddskläder</w:t>
      </w:r>
    </w:p>
    <w:p w14:paraId="5C0BB056" w14:textId="77777777" w:rsidR="004B15D9" w:rsidRPr="00A6769D" w:rsidRDefault="004B15D9" w:rsidP="00043E0F">
      <w:pPr>
        <w:pStyle w:val="Liststycke"/>
        <w:numPr>
          <w:ilvl w:val="0"/>
          <w:numId w:val="4"/>
        </w:numPr>
        <w:ind w:right="991"/>
        <w:rPr>
          <w:rFonts w:cs="Times New Roman"/>
          <w:szCs w:val="22"/>
        </w:rPr>
      </w:pPr>
      <w:r w:rsidRPr="00A6769D">
        <w:rPr>
          <w:rFonts w:cs="Times New Roman"/>
          <w:szCs w:val="22"/>
        </w:rPr>
        <w:t>Skyddsglasögon</w:t>
      </w:r>
    </w:p>
    <w:p w14:paraId="5C0BB057" w14:textId="77777777" w:rsidR="004B15D9" w:rsidRPr="00A6769D" w:rsidRDefault="004B15D9" w:rsidP="00043E0F">
      <w:pPr>
        <w:pStyle w:val="Liststycke"/>
        <w:numPr>
          <w:ilvl w:val="0"/>
          <w:numId w:val="4"/>
        </w:numPr>
        <w:ind w:right="991"/>
        <w:rPr>
          <w:rFonts w:cs="Times New Roman"/>
          <w:szCs w:val="22"/>
        </w:rPr>
      </w:pPr>
      <w:r w:rsidRPr="00A6769D">
        <w:rPr>
          <w:rFonts w:cs="Times New Roman"/>
          <w:szCs w:val="22"/>
        </w:rPr>
        <w:t>Hörselskydd</w:t>
      </w:r>
    </w:p>
    <w:p w14:paraId="5C0BB058" w14:textId="77777777" w:rsidR="004B15D9" w:rsidRPr="00A6769D" w:rsidRDefault="004B15D9" w:rsidP="00043E0F">
      <w:pPr>
        <w:pStyle w:val="Liststycke"/>
        <w:numPr>
          <w:ilvl w:val="0"/>
          <w:numId w:val="4"/>
        </w:numPr>
        <w:ind w:right="991"/>
        <w:rPr>
          <w:rFonts w:cs="Times New Roman"/>
          <w:szCs w:val="22"/>
        </w:rPr>
      </w:pPr>
      <w:r w:rsidRPr="00A6769D">
        <w:rPr>
          <w:rFonts w:cs="Times New Roman"/>
          <w:szCs w:val="22"/>
        </w:rPr>
        <w:t>Ögonskydd</w:t>
      </w:r>
    </w:p>
    <w:p w14:paraId="5C0BB059" w14:textId="77777777" w:rsidR="00CC05A6" w:rsidRPr="00A6769D" w:rsidRDefault="004B15D9" w:rsidP="00043E0F">
      <w:pPr>
        <w:pStyle w:val="Liststycke"/>
        <w:numPr>
          <w:ilvl w:val="0"/>
          <w:numId w:val="4"/>
        </w:numPr>
        <w:ind w:right="991"/>
        <w:rPr>
          <w:rFonts w:cs="Times New Roman"/>
          <w:szCs w:val="22"/>
        </w:rPr>
      </w:pPr>
      <w:r w:rsidRPr="00A6769D">
        <w:rPr>
          <w:rFonts w:cs="Times New Roman"/>
          <w:szCs w:val="22"/>
        </w:rPr>
        <w:t>Fallskydd</w:t>
      </w:r>
    </w:p>
    <w:p w14:paraId="5C0BB05A" w14:textId="77777777" w:rsidR="004B15D9" w:rsidRPr="00A6769D" w:rsidRDefault="00CC05A6" w:rsidP="00043E0F">
      <w:pPr>
        <w:pStyle w:val="Liststycke"/>
        <w:numPr>
          <w:ilvl w:val="0"/>
          <w:numId w:val="4"/>
        </w:numPr>
        <w:spacing w:after="0"/>
        <w:ind w:left="714" w:right="991" w:hanging="357"/>
        <w:contextualSpacing w:val="0"/>
        <w:rPr>
          <w:rFonts w:cs="Times New Roman"/>
          <w:szCs w:val="22"/>
        </w:rPr>
      </w:pPr>
      <w:r w:rsidRPr="00A6769D">
        <w:rPr>
          <w:rFonts w:cs="Times New Roman"/>
          <w:szCs w:val="22"/>
        </w:rPr>
        <w:t>Andningsskydd</w:t>
      </w:r>
      <w:r w:rsidRPr="00A6769D">
        <w:rPr>
          <w:rFonts w:cs="Times New Roman"/>
          <w:szCs w:val="22"/>
        </w:rPr>
        <w:br/>
      </w:r>
    </w:p>
    <w:p w14:paraId="5C0BB05B" w14:textId="77777777" w:rsidR="004B15D9" w:rsidRPr="00A6769D" w:rsidRDefault="004B15D9" w:rsidP="00043E0F">
      <w:pPr>
        <w:ind w:right="991"/>
        <w:rPr>
          <w:rFonts w:cs="Times New Roman"/>
          <w:szCs w:val="22"/>
        </w:rPr>
      </w:pPr>
      <w:r w:rsidRPr="00A6769D">
        <w:rPr>
          <w:rFonts w:cs="Times New Roman"/>
          <w:b/>
          <w:szCs w:val="22"/>
        </w:rPr>
        <w:t>Arbetsgivarens ansvar</w:t>
      </w:r>
      <w:r w:rsidRPr="00A6769D">
        <w:rPr>
          <w:rFonts w:cs="Times New Roman"/>
          <w:b/>
          <w:szCs w:val="22"/>
        </w:rPr>
        <w:br/>
      </w:r>
      <w:r w:rsidRPr="00A6769D">
        <w:rPr>
          <w:rFonts w:cs="Times New Roman"/>
          <w:szCs w:val="22"/>
        </w:rPr>
        <w:t xml:space="preserve">Arbetsgivaren ska se till att de anställda får information om de risker som kan finnas i arbetet och den aktuella personliga skyddsutrustningen eller tekniska hjälpmedel/arbetsredskap ska skydda mot. Det är viktigt att den anställde förstår informationen. </w:t>
      </w:r>
      <w:r w:rsidRPr="00A6769D">
        <w:rPr>
          <w:rFonts w:cs="Times New Roman"/>
          <w:szCs w:val="22"/>
        </w:rPr>
        <w:br/>
      </w:r>
      <w:r w:rsidRPr="00A6769D">
        <w:rPr>
          <w:rFonts w:cs="Times New Roman"/>
          <w:szCs w:val="22"/>
        </w:rPr>
        <w:br/>
        <w:t xml:space="preserve">Arbetsgivaren ska se till att arbetstagaren har tillräckliga kunskaper om lämpliga arbetsställningar/arbetsrörelser. </w:t>
      </w:r>
    </w:p>
    <w:p w14:paraId="5C0BB05C" w14:textId="77777777" w:rsidR="004B15D9" w:rsidRPr="00A6769D" w:rsidRDefault="004B15D9" w:rsidP="00043E0F">
      <w:pPr>
        <w:ind w:right="991"/>
        <w:rPr>
          <w:rFonts w:cs="Times New Roman"/>
          <w:szCs w:val="22"/>
        </w:rPr>
      </w:pPr>
      <w:r w:rsidRPr="00A6769D">
        <w:rPr>
          <w:rFonts w:cs="Times New Roman"/>
          <w:szCs w:val="22"/>
        </w:rPr>
        <w:t xml:space="preserve">Arbetsgivaren ska informera den anställde om hur skyddsutrustningen och tekniska arbetsredskap ska användas. </w:t>
      </w:r>
      <w:r w:rsidRPr="00A6769D">
        <w:rPr>
          <w:rFonts w:cs="Times New Roman"/>
          <w:szCs w:val="22"/>
        </w:rPr>
        <w:br/>
      </w:r>
      <w:r w:rsidRPr="00A6769D">
        <w:rPr>
          <w:rFonts w:cs="Times New Roman"/>
          <w:szCs w:val="22"/>
        </w:rPr>
        <w:br/>
        <w:t xml:space="preserve">Skriftlig information kan vara behövlig. </w:t>
      </w:r>
      <w:r w:rsidRPr="00A6769D">
        <w:rPr>
          <w:rFonts w:cs="Times New Roman"/>
          <w:szCs w:val="22"/>
        </w:rPr>
        <w:br/>
      </w:r>
      <w:r w:rsidRPr="00A6769D">
        <w:rPr>
          <w:rFonts w:cs="Times New Roman"/>
          <w:szCs w:val="22"/>
        </w:rPr>
        <w:br/>
        <w:t xml:space="preserve">Arbetsgivaren ska underhålla, reparera och förvara skyddsutrustningen på ett riktigt sätt. </w:t>
      </w:r>
      <w:r w:rsidRPr="00A6769D">
        <w:rPr>
          <w:rFonts w:cs="Times New Roman"/>
          <w:szCs w:val="22"/>
        </w:rPr>
        <w:br/>
      </w:r>
      <w:r w:rsidRPr="00A6769D">
        <w:rPr>
          <w:rFonts w:cs="Times New Roman"/>
          <w:szCs w:val="22"/>
        </w:rPr>
        <w:br/>
      </w:r>
      <w:r w:rsidRPr="00A6769D">
        <w:rPr>
          <w:rFonts w:cs="Times New Roman"/>
          <w:b/>
          <w:szCs w:val="22"/>
        </w:rPr>
        <w:lastRenderedPageBreak/>
        <w:t>Den anställdes ansvar</w:t>
      </w:r>
      <w:r w:rsidRPr="00A6769D">
        <w:rPr>
          <w:rFonts w:cs="Times New Roman"/>
          <w:b/>
          <w:szCs w:val="22"/>
        </w:rPr>
        <w:br/>
      </w:r>
      <w:r w:rsidRPr="00A6769D">
        <w:rPr>
          <w:rFonts w:cs="Times New Roman"/>
          <w:szCs w:val="22"/>
        </w:rPr>
        <w:t xml:space="preserve">Den anställde ska följa de instruktioner som finns kring användning av personlig skyddsutrustning och tekniska hjälpmedel/arbetsredskap. </w:t>
      </w:r>
    </w:p>
    <w:p w14:paraId="5C0BB05D" w14:textId="77777777" w:rsidR="004B15D9" w:rsidRPr="00A6769D" w:rsidRDefault="004B15D9" w:rsidP="00043E0F">
      <w:pPr>
        <w:ind w:right="991"/>
        <w:rPr>
          <w:rFonts w:cs="Times New Roman"/>
          <w:szCs w:val="22"/>
        </w:rPr>
      </w:pPr>
      <w:r w:rsidRPr="00A6769D">
        <w:rPr>
          <w:rFonts w:cs="Times New Roman"/>
          <w:szCs w:val="22"/>
        </w:rPr>
        <w:t xml:space="preserve">Den anställde har ett ansvar för att använda den skyddsutrustning som behövs för att förebygga ohälsa och olycksfall. </w:t>
      </w:r>
    </w:p>
    <w:p w14:paraId="5C0BB05E" w14:textId="77777777" w:rsidR="004B15D9" w:rsidRPr="00A6769D" w:rsidRDefault="004B15D9" w:rsidP="00043E0F">
      <w:pPr>
        <w:ind w:right="991"/>
        <w:rPr>
          <w:rFonts w:cs="Times New Roman"/>
          <w:szCs w:val="22"/>
        </w:rPr>
      </w:pPr>
      <w:r w:rsidRPr="00A6769D">
        <w:rPr>
          <w:rFonts w:cs="Times New Roman"/>
          <w:szCs w:val="22"/>
        </w:rPr>
        <w:t xml:space="preserve">Den anställde ska vårda den personliga skyddsutrustningen och tekniska hjälpmedel/arbetsredskap. </w:t>
      </w:r>
    </w:p>
    <w:p w14:paraId="5C0BB060" w14:textId="77777777" w:rsidR="004B15D9" w:rsidRPr="00A6769D" w:rsidRDefault="004B15D9" w:rsidP="00043E0F">
      <w:pPr>
        <w:ind w:right="991"/>
        <w:rPr>
          <w:rFonts w:cs="Times New Roman"/>
          <w:szCs w:val="22"/>
        </w:rPr>
      </w:pPr>
      <w:r w:rsidRPr="00A6769D">
        <w:rPr>
          <w:rFonts w:cs="Times New Roman"/>
          <w:b/>
          <w:szCs w:val="22"/>
        </w:rPr>
        <w:t>Konsekvenser</w:t>
      </w:r>
      <w:r w:rsidRPr="00A6769D">
        <w:rPr>
          <w:rFonts w:cs="Times New Roman"/>
          <w:b/>
          <w:szCs w:val="22"/>
        </w:rPr>
        <w:br/>
      </w:r>
      <w:r w:rsidRPr="00A6769D">
        <w:rPr>
          <w:rFonts w:cs="Times New Roman"/>
          <w:szCs w:val="22"/>
        </w:rPr>
        <w:t xml:space="preserve">En medarbetare som upprepade gånger utan skäl vägrar att följa de skyddsföreskrifter eller inte använder den skyddsutrustning som finns kan bli uppsagd från sitt arbete. Innan en uppsägning blir aktuell kan olika disciplinära åtgärder vidtas. </w:t>
      </w:r>
      <w:r w:rsidRPr="00A6769D">
        <w:rPr>
          <w:rFonts w:cs="Times New Roman"/>
          <w:szCs w:val="22"/>
        </w:rPr>
        <w:br/>
      </w:r>
      <w:r w:rsidRPr="00A6769D">
        <w:rPr>
          <w:rFonts w:cs="Times New Roman"/>
          <w:szCs w:val="22"/>
        </w:rPr>
        <w:br/>
      </w:r>
      <w:r w:rsidRPr="00A6769D">
        <w:rPr>
          <w:rFonts w:cs="Times New Roman"/>
          <w:b/>
          <w:szCs w:val="22"/>
        </w:rPr>
        <w:t>Introduktion</w:t>
      </w:r>
      <w:r w:rsidRPr="00A6769D">
        <w:rPr>
          <w:rFonts w:cs="Times New Roman"/>
          <w:b/>
          <w:szCs w:val="22"/>
        </w:rPr>
        <w:br/>
      </w:r>
      <w:r w:rsidRPr="00A6769D">
        <w:rPr>
          <w:rFonts w:cs="Times New Roman"/>
          <w:szCs w:val="22"/>
        </w:rPr>
        <w:t xml:space="preserve">Information om skyddsutrustning och tekniska hjälpmedel ska ges i samband med introduktion. </w:t>
      </w:r>
    </w:p>
    <w:p w14:paraId="5C0BB076" w14:textId="69104E74" w:rsidR="009D7675" w:rsidRPr="00DF798E" w:rsidRDefault="009D7675" w:rsidP="00043E0F">
      <w:pPr>
        <w:pStyle w:val="Rubrik1"/>
        <w:ind w:right="991"/>
      </w:pPr>
      <w:bookmarkStart w:id="40" w:name="Introduktionnya"/>
      <w:bookmarkStart w:id="41" w:name="_Toc480537234"/>
      <w:bookmarkStart w:id="42" w:name="_Toc216352924"/>
      <w:bookmarkEnd w:id="40"/>
      <w:r w:rsidRPr="00DF798E">
        <w:t>I</w:t>
      </w:r>
      <w:r w:rsidR="00A6769D" w:rsidRPr="00DF798E">
        <w:t>NTRODUKTION AV NYA MEDARBETARE</w:t>
      </w:r>
      <w:bookmarkEnd w:id="41"/>
      <w:bookmarkEnd w:id="42"/>
    </w:p>
    <w:p w14:paraId="5C0BB077" w14:textId="77777777" w:rsidR="009D7675" w:rsidRPr="00A6769D" w:rsidRDefault="009D7675" w:rsidP="00043E0F">
      <w:pPr>
        <w:ind w:right="991"/>
        <w:rPr>
          <w:rFonts w:cs="Times New Roman"/>
          <w:szCs w:val="22"/>
        </w:rPr>
      </w:pPr>
      <w:r w:rsidRPr="00A6769D">
        <w:rPr>
          <w:rFonts w:cs="Times New Roman"/>
          <w:szCs w:val="22"/>
        </w:rPr>
        <w:t>Introduktionen av nya medarbetare är en viktig del av vårt arbete för att skapa en bra arbetsplats och en god arbetsmiljö. Innan en ny medarbetare börjar hos oss ska vi i god tid innan ha gjort en plan över hur introduktionen ska läggas upp. Vi ska också utse en huvud</w:t>
      </w:r>
      <w:r w:rsidR="001F39FB" w:rsidRPr="00A6769D">
        <w:rPr>
          <w:rFonts w:cs="Times New Roman"/>
          <w:szCs w:val="22"/>
        </w:rPr>
        <w:t>ansvarig</w:t>
      </w:r>
      <w:r w:rsidRPr="00A6769D">
        <w:rPr>
          <w:rFonts w:cs="Times New Roman"/>
          <w:szCs w:val="22"/>
        </w:rPr>
        <w:t xml:space="preserve"> för den nya personen. </w:t>
      </w:r>
    </w:p>
    <w:p w14:paraId="5C0BB078" w14:textId="77777777" w:rsidR="009D7675" w:rsidRPr="00A6769D" w:rsidRDefault="009D7675" w:rsidP="00043E0F">
      <w:pPr>
        <w:ind w:right="991"/>
        <w:rPr>
          <w:rFonts w:cs="Times New Roman"/>
          <w:szCs w:val="22"/>
        </w:rPr>
      </w:pPr>
      <w:r w:rsidRPr="00A6769D">
        <w:rPr>
          <w:rFonts w:cs="Times New Roman"/>
          <w:szCs w:val="22"/>
        </w:rPr>
        <w:t>Innan personen börjar ska vi ställa i ordning arbetsplatsen och ordna praktiska saker som nycklar, eventuella IT-verktyg samt om möjligt skyddskläder.</w:t>
      </w:r>
      <w:r w:rsidR="005B0B1E" w:rsidRPr="00A6769D">
        <w:rPr>
          <w:rFonts w:cs="Times New Roman"/>
          <w:szCs w:val="22"/>
        </w:rPr>
        <w:t xml:space="preserve"> Vi ska också gör</w:t>
      </w:r>
      <w:r w:rsidR="001F39FB" w:rsidRPr="00A6769D">
        <w:rPr>
          <w:rFonts w:cs="Times New Roman"/>
          <w:szCs w:val="22"/>
        </w:rPr>
        <w:t>a</w:t>
      </w:r>
      <w:r w:rsidR="005B0B1E" w:rsidRPr="00A6769D">
        <w:rPr>
          <w:rFonts w:cs="Times New Roman"/>
          <w:szCs w:val="22"/>
        </w:rPr>
        <w:t xml:space="preserve"> en presentation av personen på vår hemsida för våra medlemmar och elever.  </w:t>
      </w:r>
      <w:r w:rsidRPr="00A6769D">
        <w:rPr>
          <w:rFonts w:cs="Times New Roman"/>
          <w:szCs w:val="22"/>
        </w:rPr>
        <w:t xml:space="preserve"> </w:t>
      </w:r>
    </w:p>
    <w:p w14:paraId="5C0BB079" w14:textId="47E38971" w:rsidR="009D7675" w:rsidRPr="00A6769D" w:rsidRDefault="009D7675" w:rsidP="00043E0F">
      <w:pPr>
        <w:spacing w:after="0"/>
        <w:ind w:right="991"/>
        <w:rPr>
          <w:rFonts w:cs="Times New Roman"/>
          <w:b/>
          <w:szCs w:val="22"/>
        </w:rPr>
      </w:pPr>
      <w:r w:rsidRPr="00A6769D">
        <w:rPr>
          <w:rFonts w:cs="Times New Roman"/>
          <w:b/>
          <w:szCs w:val="22"/>
        </w:rPr>
        <w:t>Första dagen</w:t>
      </w:r>
    </w:p>
    <w:p w14:paraId="5C0BB07A"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Ta emot den nyanställde i dörren, hälsa välkommen och gå igenom introduktionsprogrammet.</w:t>
      </w:r>
    </w:p>
    <w:p w14:paraId="5C0BB07B"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Presentera den nya medarbetaren för de närmaste arbetskamraterna och visa runt i lokalerna.</w:t>
      </w:r>
    </w:p>
    <w:p w14:paraId="5C0BB07C"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 xml:space="preserve">Visa alla hästarna och berätta kort om var och en av dem. </w:t>
      </w:r>
    </w:p>
    <w:p w14:paraId="5C0BB07D"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Gå igenom praktiska frågor som till exempel arbetstider, nycklar, larm och skyddskläder.</w:t>
      </w:r>
    </w:p>
    <w:p w14:paraId="5C0BB07E"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Låt den nyanställde få prova på sina första arbetsuppgifter efter instruktioner och under handledning.</w:t>
      </w:r>
    </w:p>
    <w:p w14:paraId="5C0BB07F" w14:textId="77777777" w:rsidR="005B0B1E" w:rsidRPr="00A6769D" w:rsidRDefault="005B0B1E" w:rsidP="00043E0F">
      <w:pPr>
        <w:pStyle w:val="Liststycke"/>
        <w:numPr>
          <w:ilvl w:val="0"/>
          <w:numId w:val="9"/>
        </w:numPr>
        <w:ind w:left="284" w:right="991" w:hanging="284"/>
        <w:rPr>
          <w:rFonts w:cs="Times New Roman"/>
          <w:szCs w:val="22"/>
        </w:rPr>
      </w:pPr>
      <w:r w:rsidRPr="00A6769D">
        <w:rPr>
          <w:rFonts w:cs="Times New Roman"/>
          <w:szCs w:val="22"/>
        </w:rPr>
        <w:t xml:space="preserve">Presentera den nyanställde på föreningens hemsida. </w:t>
      </w:r>
    </w:p>
    <w:p w14:paraId="6AD9B004" w14:textId="77777777" w:rsidR="0000189B" w:rsidRDefault="0000189B" w:rsidP="00043E0F">
      <w:pPr>
        <w:spacing w:after="0"/>
        <w:ind w:right="991"/>
        <w:rPr>
          <w:rFonts w:cs="Times New Roman"/>
          <w:b/>
          <w:szCs w:val="22"/>
        </w:rPr>
      </w:pPr>
    </w:p>
    <w:p w14:paraId="5C0BB080" w14:textId="1A773930" w:rsidR="009D7675" w:rsidRPr="00A6769D" w:rsidRDefault="009D7675" w:rsidP="00043E0F">
      <w:pPr>
        <w:spacing w:after="0"/>
        <w:ind w:right="991"/>
        <w:rPr>
          <w:rFonts w:cs="Times New Roman"/>
          <w:b/>
          <w:szCs w:val="22"/>
        </w:rPr>
      </w:pPr>
      <w:r w:rsidRPr="00A6769D">
        <w:rPr>
          <w:rFonts w:cs="Times New Roman"/>
          <w:b/>
          <w:szCs w:val="22"/>
        </w:rPr>
        <w:lastRenderedPageBreak/>
        <w:t>Första veckan</w:t>
      </w:r>
    </w:p>
    <w:p w14:paraId="5C0BB081"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Varva nya arbetsuppgifter med information om arbetsplatsen och om arbetsmiljö, säkerhet, sekretess med mera.</w:t>
      </w:r>
    </w:p>
    <w:p w14:paraId="5C0BB082"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 xml:space="preserve">Låt den nyanställde få träffa ordförande och om möjlighet övriga styrelsen, samt få kontaktuppgifter till regionalt skyddsombud och andra fackliga företrädare. Informera om företagets verksamhet, mål och visioner. </w:t>
      </w:r>
    </w:p>
    <w:p w14:paraId="5C0BB083" w14:textId="77777777" w:rsidR="009D7675" w:rsidRPr="00A6769D" w:rsidRDefault="009D7675" w:rsidP="00043E0F">
      <w:pPr>
        <w:pStyle w:val="Liststycke"/>
        <w:numPr>
          <w:ilvl w:val="0"/>
          <w:numId w:val="9"/>
        </w:numPr>
        <w:ind w:left="284" w:right="991" w:hanging="284"/>
        <w:rPr>
          <w:rFonts w:cs="Times New Roman"/>
          <w:szCs w:val="22"/>
        </w:rPr>
      </w:pPr>
      <w:r w:rsidRPr="00A6769D">
        <w:rPr>
          <w:rFonts w:cs="Times New Roman"/>
          <w:szCs w:val="22"/>
        </w:rPr>
        <w:t xml:space="preserve">Låt den nyanställde vara med och träffa medlemmar och ridande.  </w:t>
      </w:r>
    </w:p>
    <w:p w14:paraId="5C0BB084" w14:textId="77777777" w:rsidR="009D7675" w:rsidRPr="00A6769D" w:rsidRDefault="009D7675" w:rsidP="00043E0F">
      <w:pPr>
        <w:spacing w:after="0"/>
        <w:ind w:right="991"/>
        <w:rPr>
          <w:rFonts w:cs="Times New Roman"/>
          <w:b/>
          <w:szCs w:val="22"/>
        </w:rPr>
      </w:pPr>
      <w:r w:rsidRPr="00A6769D">
        <w:rPr>
          <w:rFonts w:cs="Times New Roman"/>
          <w:b/>
          <w:szCs w:val="22"/>
        </w:rPr>
        <w:t>Första månaden</w:t>
      </w:r>
    </w:p>
    <w:p w14:paraId="5C0BB085" w14:textId="77777777" w:rsidR="009D7675" w:rsidRPr="00A6769D" w:rsidRDefault="009D7675" w:rsidP="00043E0F">
      <w:pPr>
        <w:pStyle w:val="Liststycke"/>
        <w:numPr>
          <w:ilvl w:val="0"/>
          <w:numId w:val="20"/>
        </w:numPr>
        <w:ind w:left="284" w:right="991" w:hanging="284"/>
        <w:rPr>
          <w:rFonts w:cs="Times New Roman"/>
          <w:szCs w:val="22"/>
        </w:rPr>
      </w:pPr>
      <w:r w:rsidRPr="00A6769D">
        <w:rPr>
          <w:rFonts w:cs="Times New Roman"/>
          <w:szCs w:val="22"/>
        </w:rPr>
        <w:t>Ge fortsatt introduktion i arbetsuppgifterna.</w:t>
      </w:r>
    </w:p>
    <w:p w14:paraId="5C0BB086" w14:textId="77777777" w:rsidR="009D7675" w:rsidRPr="00A6769D" w:rsidRDefault="009D7675" w:rsidP="00043E0F">
      <w:pPr>
        <w:pStyle w:val="Liststycke"/>
        <w:numPr>
          <w:ilvl w:val="0"/>
          <w:numId w:val="20"/>
        </w:numPr>
        <w:ind w:left="284" w:right="991" w:hanging="284"/>
        <w:rPr>
          <w:rFonts w:cs="Times New Roman"/>
          <w:szCs w:val="22"/>
        </w:rPr>
      </w:pPr>
      <w:r w:rsidRPr="00A6769D">
        <w:rPr>
          <w:rFonts w:cs="Times New Roman"/>
          <w:szCs w:val="22"/>
        </w:rPr>
        <w:t>Presentera den nyanställde för andra delar av företaget.</w:t>
      </w:r>
    </w:p>
    <w:p w14:paraId="5C0BB087" w14:textId="77777777" w:rsidR="009D7675" w:rsidRPr="00A6769D" w:rsidRDefault="009D7675" w:rsidP="00043E0F">
      <w:pPr>
        <w:pStyle w:val="Liststycke"/>
        <w:numPr>
          <w:ilvl w:val="0"/>
          <w:numId w:val="20"/>
        </w:numPr>
        <w:ind w:left="284" w:right="991" w:hanging="284"/>
        <w:rPr>
          <w:rFonts w:cs="Times New Roman"/>
          <w:szCs w:val="22"/>
        </w:rPr>
      </w:pPr>
      <w:r w:rsidRPr="00A6769D">
        <w:rPr>
          <w:rFonts w:cs="Times New Roman"/>
          <w:szCs w:val="22"/>
        </w:rPr>
        <w:t xml:space="preserve">Informera om policyer, arbetsmiljö, jämställdhet, mångfald etcetera.  </w:t>
      </w:r>
    </w:p>
    <w:p w14:paraId="5C0BB088" w14:textId="77777777" w:rsidR="009D7675" w:rsidRPr="00A6769D" w:rsidRDefault="009D7675" w:rsidP="00043E0F">
      <w:pPr>
        <w:spacing w:after="0"/>
        <w:ind w:right="991"/>
        <w:rPr>
          <w:rFonts w:cs="Times New Roman"/>
          <w:b/>
          <w:szCs w:val="22"/>
        </w:rPr>
      </w:pPr>
      <w:r w:rsidRPr="00A6769D">
        <w:rPr>
          <w:rFonts w:cs="Times New Roman"/>
          <w:b/>
          <w:szCs w:val="22"/>
        </w:rPr>
        <w:t>Efter 2–6 månader</w:t>
      </w:r>
    </w:p>
    <w:p w14:paraId="5C0BB089" w14:textId="77777777" w:rsidR="009D7675" w:rsidRPr="00A6769D" w:rsidRDefault="009D7675" w:rsidP="00043E0F">
      <w:pPr>
        <w:ind w:right="991"/>
        <w:rPr>
          <w:rFonts w:cs="Times New Roman"/>
          <w:szCs w:val="22"/>
        </w:rPr>
      </w:pPr>
      <w:r w:rsidRPr="00A6769D">
        <w:rPr>
          <w:rFonts w:cs="Times New Roman"/>
          <w:szCs w:val="22"/>
        </w:rPr>
        <w:t>Genomför</w:t>
      </w:r>
      <w:r w:rsidR="001F39FB" w:rsidRPr="00A6769D">
        <w:rPr>
          <w:rFonts w:cs="Times New Roman"/>
          <w:szCs w:val="22"/>
        </w:rPr>
        <w:t>a</w:t>
      </w:r>
      <w:r w:rsidRPr="00A6769D">
        <w:rPr>
          <w:rFonts w:cs="Times New Roman"/>
          <w:szCs w:val="22"/>
        </w:rPr>
        <w:t xml:space="preserve"> medarbetarsamtal inklusive uppföljning av introduktionen.  </w:t>
      </w:r>
    </w:p>
    <w:p w14:paraId="5C0BB08A" w14:textId="77777777" w:rsidR="009D7675" w:rsidRPr="00A6769D" w:rsidRDefault="009D7675" w:rsidP="00043E0F">
      <w:pPr>
        <w:ind w:right="991"/>
        <w:rPr>
          <w:rFonts w:cs="Times New Roman"/>
          <w:szCs w:val="22"/>
        </w:rPr>
      </w:pPr>
      <w:r w:rsidRPr="00A6769D">
        <w:rPr>
          <w:rFonts w:cs="Times New Roman"/>
          <w:b/>
          <w:szCs w:val="22"/>
        </w:rPr>
        <w:t>Övrigt</w:t>
      </w:r>
      <w:r w:rsidR="005B0B1E" w:rsidRPr="00A6769D">
        <w:rPr>
          <w:rFonts w:cs="Times New Roman"/>
          <w:b/>
          <w:szCs w:val="22"/>
        </w:rPr>
        <w:br/>
      </w:r>
      <w:r w:rsidR="005B0B1E" w:rsidRPr="00A6769D">
        <w:rPr>
          <w:rFonts w:cs="Times New Roman"/>
          <w:szCs w:val="22"/>
        </w:rPr>
        <w:t>Vi ska g</w:t>
      </w:r>
      <w:r w:rsidRPr="00A6769D">
        <w:rPr>
          <w:rFonts w:cs="Times New Roman"/>
          <w:szCs w:val="22"/>
        </w:rPr>
        <w:t xml:space="preserve">e en så realistisk bild som möjligt av </w:t>
      </w:r>
      <w:r w:rsidR="005B0B1E" w:rsidRPr="00A6769D">
        <w:rPr>
          <w:rFonts w:cs="Times New Roman"/>
          <w:szCs w:val="22"/>
        </w:rPr>
        <w:t>föreningen</w:t>
      </w:r>
      <w:r w:rsidRPr="00A6769D">
        <w:rPr>
          <w:rFonts w:cs="Times New Roman"/>
          <w:szCs w:val="22"/>
        </w:rPr>
        <w:t xml:space="preserve"> och det aktuella jobbet redan under rekryteringsprocessen. </w:t>
      </w:r>
      <w:r w:rsidR="005B0B1E" w:rsidRPr="00A6769D">
        <w:rPr>
          <w:rFonts w:cs="Times New Roman"/>
          <w:szCs w:val="22"/>
        </w:rPr>
        <w:t xml:space="preserve">Vi ska vara </w:t>
      </w:r>
      <w:r w:rsidRPr="00A6769D">
        <w:rPr>
          <w:rFonts w:cs="Times New Roman"/>
          <w:szCs w:val="22"/>
        </w:rPr>
        <w:t>tydlig</w:t>
      </w:r>
      <w:r w:rsidR="005B0B1E" w:rsidRPr="00A6769D">
        <w:rPr>
          <w:rFonts w:cs="Times New Roman"/>
          <w:szCs w:val="22"/>
        </w:rPr>
        <w:t>a</w:t>
      </w:r>
      <w:r w:rsidRPr="00A6769D">
        <w:rPr>
          <w:rFonts w:cs="Times New Roman"/>
          <w:szCs w:val="22"/>
        </w:rPr>
        <w:t xml:space="preserve"> med hur </w:t>
      </w:r>
      <w:r w:rsidR="005B0B1E" w:rsidRPr="00A6769D">
        <w:rPr>
          <w:rFonts w:cs="Times New Roman"/>
          <w:szCs w:val="22"/>
        </w:rPr>
        <w:t>vi</w:t>
      </w:r>
      <w:r w:rsidRPr="00A6769D">
        <w:rPr>
          <w:rFonts w:cs="Times New Roman"/>
          <w:szCs w:val="22"/>
        </w:rPr>
        <w:t xml:space="preserve"> ser på </w:t>
      </w:r>
      <w:r w:rsidR="005B0B1E" w:rsidRPr="00A6769D">
        <w:rPr>
          <w:rFonts w:cs="Times New Roman"/>
          <w:szCs w:val="22"/>
        </w:rPr>
        <w:t>vår</w:t>
      </w:r>
      <w:r w:rsidRPr="00A6769D">
        <w:rPr>
          <w:rFonts w:cs="Times New Roman"/>
          <w:szCs w:val="22"/>
        </w:rPr>
        <w:t xml:space="preserve"> verksamhet, men även med hur arbetskamrater bemöter varandra och hur </w:t>
      </w:r>
      <w:r w:rsidR="005B0B1E" w:rsidRPr="00A6769D">
        <w:rPr>
          <w:rFonts w:cs="Times New Roman"/>
          <w:szCs w:val="22"/>
        </w:rPr>
        <w:t>vi</w:t>
      </w:r>
      <w:r w:rsidRPr="00A6769D">
        <w:rPr>
          <w:rFonts w:cs="Times New Roman"/>
          <w:szCs w:val="22"/>
        </w:rPr>
        <w:t xml:space="preserve"> ser på relationer med </w:t>
      </w:r>
      <w:r w:rsidR="005B0B1E" w:rsidRPr="00A6769D">
        <w:rPr>
          <w:rFonts w:cs="Times New Roman"/>
          <w:szCs w:val="22"/>
        </w:rPr>
        <w:t>medlemmar</w:t>
      </w:r>
      <w:r w:rsidRPr="00A6769D">
        <w:rPr>
          <w:rFonts w:cs="Times New Roman"/>
          <w:szCs w:val="22"/>
        </w:rPr>
        <w:t xml:space="preserve"> och andra externa kontakter.</w:t>
      </w:r>
    </w:p>
    <w:p w14:paraId="31976DC8" w14:textId="77777777" w:rsidR="00C1405C" w:rsidRDefault="005B0B1E" w:rsidP="00043E0F">
      <w:pPr>
        <w:ind w:right="991"/>
        <w:rPr>
          <w:rFonts w:cs="Times New Roman"/>
          <w:szCs w:val="22"/>
        </w:rPr>
      </w:pPr>
      <w:r w:rsidRPr="00A6769D">
        <w:rPr>
          <w:rFonts w:cs="Times New Roman"/>
          <w:szCs w:val="22"/>
        </w:rPr>
        <w:t>Vi ska s</w:t>
      </w:r>
      <w:r w:rsidR="009D7675" w:rsidRPr="00A6769D">
        <w:rPr>
          <w:rFonts w:cs="Times New Roman"/>
          <w:szCs w:val="22"/>
        </w:rPr>
        <w:t>kapa trygghet och tydlighet genom att ha en ärlig, rak och öppen dialog om den nyanställdes uppgifter och vad som förväntas.</w:t>
      </w:r>
      <w:r w:rsidR="00DF1E13" w:rsidRPr="00A6769D">
        <w:rPr>
          <w:rFonts w:cs="Times New Roman"/>
          <w:szCs w:val="22"/>
        </w:rPr>
        <w:t xml:space="preserve"> </w:t>
      </w:r>
      <w:r w:rsidRPr="00A6769D">
        <w:rPr>
          <w:rFonts w:cs="Times New Roman"/>
          <w:szCs w:val="22"/>
        </w:rPr>
        <w:t xml:space="preserve">Vi ska tänka på att </w:t>
      </w:r>
      <w:r w:rsidR="009D7675" w:rsidRPr="00A6769D">
        <w:rPr>
          <w:rFonts w:cs="Times New Roman"/>
          <w:szCs w:val="22"/>
        </w:rPr>
        <w:t>ingen människa kan ta in hur mycket ny information som helst.</w:t>
      </w:r>
    </w:p>
    <w:p w14:paraId="52DE1A46" w14:textId="02E40D21" w:rsidR="00C1405C" w:rsidRDefault="00192A9B" w:rsidP="00043E0F">
      <w:pPr>
        <w:ind w:right="991"/>
        <w:rPr>
          <w:rFonts w:cs="Times New Roman"/>
          <w:szCs w:val="22"/>
        </w:rPr>
      </w:pPr>
      <w:r>
        <w:rPr>
          <w:rFonts w:ascii="Garamond" w:hAnsi="Garamond" w:cs="Times New Roman"/>
          <w:noProof/>
          <w:szCs w:val="24"/>
        </w:rPr>
        <mc:AlternateContent>
          <mc:Choice Requires="wps">
            <w:drawing>
              <wp:anchor distT="0" distB="0" distL="114300" distR="114300" simplePos="0" relativeHeight="251841536" behindDoc="0" locked="0" layoutInCell="1" allowOverlap="1" wp14:anchorId="477723EC" wp14:editId="01D85AB9">
                <wp:simplePos x="0" y="0"/>
                <wp:positionH relativeFrom="margin">
                  <wp:align>left</wp:align>
                </wp:positionH>
                <wp:positionV relativeFrom="paragraph">
                  <wp:posOffset>284480</wp:posOffset>
                </wp:positionV>
                <wp:extent cx="894080" cy="281305"/>
                <wp:effectExtent l="0" t="0" r="1270" b="4445"/>
                <wp:wrapNone/>
                <wp:docPr id="962004136" name="Pil: femhörning 1"/>
                <wp:cNvGraphicFramePr/>
                <a:graphic xmlns:a="http://schemas.openxmlformats.org/drawingml/2006/main">
                  <a:graphicData uri="http://schemas.microsoft.com/office/word/2010/wordprocessingShape">
                    <wps:wsp>
                      <wps:cNvSpPr/>
                      <wps:spPr>
                        <a:xfrm>
                          <a:off x="0" y="0"/>
                          <a:ext cx="894080" cy="281305"/>
                        </a:xfrm>
                        <a:prstGeom prst="homePlate">
                          <a:avLst>
                            <a:gd name="adj" fmla="val 34783"/>
                          </a:avLst>
                        </a:prstGeom>
                        <a:solidFill>
                          <a:srgbClr val="8B814F"/>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186F00F" w14:textId="77777777" w:rsidR="00C1405C" w:rsidRPr="00E10BE1" w:rsidRDefault="00C1405C" w:rsidP="00C1405C">
                            <w:pPr>
                              <w:spacing w:after="0"/>
                              <w:jc w:val="center"/>
                              <w:rPr>
                                <w:color w:val="FFFFFF" w:themeColor="background1"/>
                              </w:rPr>
                            </w:pPr>
                            <w:r w:rsidRPr="00E10BE1">
                              <w:rPr>
                                <w:color w:val="FFFFFF" w:themeColor="background1"/>
                              </w:rPr>
                              <w:t>BLANKETT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723EC" id="_x0000_s1036" type="#_x0000_t15" style="position:absolute;margin-left:0;margin-top:22.4pt;width:70.4pt;height:22.15pt;z-index:2518415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" adj="19236" fillcolor="#8b814f" stroked="f" strokeweight="2pt">
                <v:textbox>
                  <w:txbxContent>
                    <w:p w14:paraId="1186F00F" w14:textId="77777777" w:rsidR="00C1405C" w:rsidRPr="00E10BE1" w:rsidRDefault="00C1405C" w:rsidP="00C1405C">
                      <w:pPr>
                        <w:spacing w:after="0"/>
                        <w:jc w:val="center"/>
                        <w:rPr>
                          <w:color w:val="FFFFFF" w:themeColor="background1"/>
                        </w:rPr>
                      </w:pPr>
                      <w:r w:rsidRPr="00E10BE1">
                        <w:rPr>
                          <w:color w:val="FFFFFF" w:themeColor="background1"/>
                        </w:rPr>
                        <w:t>BLANKETT</w:t>
                      </w:r>
                    </w:p>
                  </w:txbxContent>
                </v:textbox>
                <w10:wrap anchorx="margin"/>
              </v:shape>
            </w:pict>
          </mc:Fallback>
        </mc:AlternateContent>
      </w:r>
    </w:p>
    <w:p w14:paraId="5B3814E8" w14:textId="7D1C3F8E" w:rsidR="00C1405C" w:rsidRDefault="00C1405C" w:rsidP="00043E0F">
      <w:pPr>
        <w:ind w:right="991"/>
        <w:rPr>
          <w:rFonts w:cs="Times New Roman"/>
          <w:szCs w:val="22"/>
        </w:rPr>
      </w:pPr>
      <w:r>
        <w:rPr>
          <w:rFonts w:cs="Times New Roman"/>
          <w:szCs w:val="22"/>
        </w:rPr>
        <w:tab/>
      </w:r>
      <w:r w:rsidR="00192A9B">
        <w:rPr>
          <w:rFonts w:cs="Times New Roman"/>
          <w:szCs w:val="22"/>
        </w:rPr>
        <w:t xml:space="preserve">           </w:t>
      </w:r>
      <w:r>
        <w:rPr>
          <w:rFonts w:cs="Times New Roman"/>
          <w:szCs w:val="22"/>
        </w:rPr>
        <w:t xml:space="preserve"> </w:t>
      </w:r>
      <w:r w:rsidR="00C20377">
        <w:rPr>
          <w:rFonts w:cs="Times New Roman"/>
          <w:szCs w:val="22"/>
        </w:rPr>
        <w:t xml:space="preserve">7.0 </w:t>
      </w:r>
      <w:r w:rsidR="00192A9B">
        <w:rPr>
          <w:rFonts w:cs="Times New Roman"/>
          <w:szCs w:val="22"/>
        </w:rPr>
        <w:t>Checklista vid introduktion</w:t>
      </w:r>
    </w:p>
    <w:p w14:paraId="5FB9C107" w14:textId="77777777" w:rsidR="00C1405C" w:rsidRDefault="00C1405C" w:rsidP="00043E0F">
      <w:pPr>
        <w:ind w:right="991"/>
        <w:rPr>
          <w:rFonts w:cs="Times New Roman"/>
          <w:szCs w:val="22"/>
        </w:rPr>
      </w:pPr>
    </w:p>
    <w:p w14:paraId="2956D58E" w14:textId="77777777" w:rsidR="00C6257E" w:rsidRDefault="00C6257E">
      <w:pPr>
        <w:rPr>
          <w:rFonts w:cs="Times New Roman"/>
          <w:szCs w:val="22"/>
        </w:rPr>
      </w:pPr>
      <w:r>
        <w:rPr>
          <w:rFonts w:cs="Times New Roman"/>
          <w:szCs w:val="22"/>
        </w:rPr>
        <w:br w:type="page"/>
      </w:r>
    </w:p>
    <w:p w14:paraId="69E610E7" w14:textId="77777777" w:rsidR="0064599B" w:rsidRDefault="0064599B" w:rsidP="00D03342">
      <w:pPr>
        <w:rPr>
          <w:rFonts w:cs="Times New Roman"/>
          <w:b/>
          <w:sz w:val="28"/>
        </w:rPr>
      </w:pPr>
      <w:bookmarkStart w:id="43" w:name="Checklistaintroduktionnya"/>
      <w:bookmarkEnd w:id="43"/>
    </w:p>
    <w:p w14:paraId="52298B59" w14:textId="77777777" w:rsidR="00C6257E" w:rsidRDefault="00C6257E" w:rsidP="00D03342">
      <w:pPr>
        <w:rPr>
          <w:rFonts w:cs="Times New Roman"/>
          <w:b/>
          <w:sz w:val="28"/>
        </w:rPr>
      </w:pPr>
    </w:p>
    <w:p w14:paraId="3C4DCC4A" w14:textId="156FD95A" w:rsidR="00D03342" w:rsidRPr="00287799" w:rsidRDefault="00D03342" w:rsidP="00D03342">
      <w:pPr>
        <w:rPr>
          <w:rFonts w:cs="Times New Roman"/>
          <w:b/>
          <w:sz w:val="28"/>
        </w:rPr>
      </w:pPr>
      <w:r w:rsidRPr="00287799">
        <w:rPr>
          <w:rFonts w:cs="Times New Roman"/>
          <w:b/>
          <w:sz w:val="28"/>
        </w:rPr>
        <w:t>INTYG</w:t>
      </w:r>
    </w:p>
    <w:p w14:paraId="0FA3198A" w14:textId="77777777" w:rsidR="00D03342" w:rsidRPr="00287799" w:rsidRDefault="00D03342" w:rsidP="00D03342">
      <w:pPr>
        <w:rPr>
          <w:rFonts w:cs="Times New Roman"/>
          <w:bCs/>
          <w:szCs w:val="22"/>
        </w:rPr>
      </w:pPr>
      <w:r w:rsidRPr="00287799">
        <w:rPr>
          <w:rFonts w:cs="Times New Roman"/>
          <w:bCs/>
          <w:szCs w:val="22"/>
        </w:rPr>
        <w:t xml:space="preserve">Jag har tagit del av och förstått innehållet i </w:t>
      </w:r>
      <w:r>
        <w:rPr>
          <w:rFonts w:cs="Times New Roman"/>
          <w:bCs/>
          <w:szCs w:val="22"/>
        </w:rPr>
        <w:t>[verksamhetens namn] arbetsmiljöhandbok [version]</w:t>
      </w:r>
      <w:r w:rsidRPr="00287799">
        <w:rPr>
          <w:rFonts w:cs="Times New Roman"/>
          <w:bCs/>
          <w:szCs w:val="22"/>
        </w:rPr>
        <w:t xml:space="preserve">. </w:t>
      </w:r>
    </w:p>
    <w:p w14:paraId="7F1770C3" w14:textId="77777777" w:rsidR="00D03342" w:rsidRPr="00287799" w:rsidRDefault="00D03342" w:rsidP="00D03342">
      <w:pPr>
        <w:rPr>
          <w:rFonts w:cs="Times New Roman"/>
          <w:bCs/>
          <w:szCs w:val="22"/>
        </w:rPr>
      </w:pPr>
    </w:p>
    <w:p w14:paraId="414DDA6E" w14:textId="77777777" w:rsidR="00D03342" w:rsidRDefault="00D03342" w:rsidP="00D03342">
      <w:pPr>
        <w:rPr>
          <w:rFonts w:cs="Times New Roman"/>
          <w:bCs/>
          <w:szCs w:val="22"/>
        </w:rPr>
      </w:pPr>
    </w:p>
    <w:p w14:paraId="62C195E2" w14:textId="77777777" w:rsidR="00D03342" w:rsidRPr="00287799" w:rsidRDefault="00D03342" w:rsidP="00D03342">
      <w:pPr>
        <w:rPr>
          <w:rFonts w:cs="Times New Roman"/>
          <w:bCs/>
          <w:szCs w:val="22"/>
        </w:rPr>
      </w:pPr>
      <w:r w:rsidRPr="00287799">
        <w:rPr>
          <w:rFonts w:cs="Times New Roman"/>
          <w:bCs/>
          <w:szCs w:val="22"/>
        </w:rPr>
        <w:t>Ort och datum:</w:t>
      </w:r>
    </w:p>
    <w:p w14:paraId="379FFCD5" w14:textId="77777777" w:rsidR="00D03342" w:rsidRPr="00287799" w:rsidRDefault="00D03342" w:rsidP="00D03342">
      <w:pPr>
        <w:rPr>
          <w:rFonts w:cs="Times New Roman"/>
          <w:bCs/>
          <w:szCs w:val="22"/>
        </w:rPr>
      </w:pPr>
      <w:r w:rsidRPr="00287799">
        <w:rPr>
          <w:rFonts w:cs="Times New Roman"/>
          <w:bCs/>
          <w:szCs w:val="22"/>
        </w:rPr>
        <w:t>Namn:</w:t>
      </w:r>
      <w:r w:rsidRPr="00287799">
        <w:rPr>
          <w:rFonts w:cs="Times New Roman"/>
          <w:bCs/>
          <w:szCs w:val="22"/>
        </w:rPr>
        <w:tab/>
      </w:r>
      <w:r w:rsidRPr="00287799">
        <w:rPr>
          <w:rFonts w:cs="Times New Roman"/>
          <w:bCs/>
          <w:szCs w:val="22"/>
        </w:rPr>
        <w:tab/>
      </w:r>
    </w:p>
    <w:p w14:paraId="0FB34947" w14:textId="77777777" w:rsidR="00D03342" w:rsidRPr="00287799" w:rsidRDefault="00D03342" w:rsidP="00D03342">
      <w:pPr>
        <w:rPr>
          <w:rFonts w:cs="Times New Roman"/>
          <w:bCs/>
          <w:szCs w:val="22"/>
        </w:rPr>
      </w:pPr>
    </w:p>
    <w:p w14:paraId="6C0EF0B9" w14:textId="77777777" w:rsidR="00D03342" w:rsidRPr="00287799" w:rsidRDefault="00D03342" w:rsidP="00D03342">
      <w:pPr>
        <w:rPr>
          <w:rFonts w:cs="Times New Roman"/>
          <w:bCs/>
          <w:szCs w:val="22"/>
        </w:rPr>
      </w:pPr>
      <w:r>
        <w:rPr>
          <w:rFonts w:cs="Times New Roman"/>
          <w:bCs/>
          <w:szCs w:val="22"/>
        </w:rPr>
        <w:t>____________________________________________________</w:t>
      </w:r>
    </w:p>
    <w:p w14:paraId="1435D16F" w14:textId="77777777" w:rsidR="00D03342" w:rsidRPr="00287799" w:rsidRDefault="00D03342" w:rsidP="00D03342">
      <w:pPr>
        <w:rPr>
          <w:rFonts w:cs="Times New Roman"/>
          <w:bCs/>
          <w:szCs w:val="22"/>
        </w:rPr>
      </w:pPr>
      <w:r w:rsidRPr="00287799">
        <w:rPr>
          <w:rFonts w:cs="Times New Roman"/>
          <w:bCs/>
          <w:szCs w:val="22"/>
        </w:rPr>
        <w:t>Undersk</w:t>
      </w:r>
      <w:r>
        <w:rPr>
          <w:rFonts w:cs="Times New Roman"/>
          <w:bCs/>
          <w:szCs w:val="22"/>
        </w:rPr>
        <w:t>r</w:t>
      </w:r>
      <w:r w:rsidRPr="00287799">
        <w:rPr>
          <w:rFonts w:cs="Times New Roman"/>
          <w:bCs/>
          <w:szCs w:val="22"/>
        </w:rPr>
        <w:t>ift</w:t>
      </w:r>
    </w:p>
    <w:p w14:paraId="745FA5A8" w14:textId="77777777" w:rsidR="00D03342" w:rsidRDefault="00D03342" w:rsidP="0047486A">
      <w:pPr>
        <w:rPr>
          <w:rFonts w:cs="Times New Roman"/>
          <w:szCs w:val="22"/>
        </w:rPr>
      </w:pPr>
    </w:p>
    <w:p w14:paraId="38E21D1A" w14:textId="77777777" w:rsidR="00D03342" w:rsidRDefault="00D03342" w:rsidP="0047486A">
      <w:pPr>
        <w:rPr>
          <w:rFonts w:cs="Times New Roman"/>
          <w:szCs w:val="22"/>
        </w:rPr>
      </w:pPr>
    </w:p>
    <w:p w14:paraId="249936D0" w14:textId="77777777" w:rsidR="00D03342" w:rsidRDefault="00D03342" w:rsidP="0047486A">
      <w:pPr>
        <w:rPr>
          <w:rFonts w:cs="Times New Roman"/>
          <w:szCs w:val="22"/>
        </w:rPr>
      </w:pPr>
    </w:p>
    <w:p w14:paraId="20899713" w14:textId="77777777" w:rsidR="00D03342" w:rsidRDefault="00D03342" w:rsidP="0047486A">
      <w:pPr>
        <w:rPr>
          <w:rFonts w:cs="Times New Roman"/>
          <w:szCs w:val="22"/>
        </w:rPr>
      </w:pPr>
    </w:p>
    <w:p w14:paraId="09C951DE" w14:textId="77777777" w:rsidR="00D03342" w:rsidRDefault="00D03342" w:rsidP="0047486A">
      <w:pPr>
        <w:rPr>
          <w:rFonts w:cs="Times New Roman"/>
          <w:szCs w:val="22"/>
        </w:rPr>
      </w:pPr>
    </w:p>
    <w:p w14:paraId="0E6397ED" w14:textId="77777777" w:rsidR="00D03342" w:rsidRDefault="00D03342" w:rsidP="0047486A">
      <w:pPr>
        <w:rPr>
          <w:rFonts w:cs="Times New Roman"/>
          <w:szCs w:val="22"/>
        </w:rPr>
      </w:pPr>
    </w:p>
    <w:p w14:paraId="21D0684E" w14:textId="7080E3AC" w:rsidR="00D03342" w:rsidRDefault="00B547A5" w:rsidP="00BA40C3">
      <w:pPr>
        <w:pStyle w:val="Rubrik1"/>
      </w:pPr>
      <w:bookmarkStart w:id="44" w:name="_Toc216352925"/>
      <w:r>
        <w:lastRenderedPageBreak/>
        <w:t>G</w:t>
      </w:r>
      <w:r w:rsidR="00BA40C3">
        <w:t>ÄLLANDE FÖRESKRIFTER I NUMMERORDNING</w:t>
      </w:r>
      <w:bookmarkEnd w:id="44"/>
    </w:p>
    <w:p w14:paraId="17764A72" w14:textId="53B6BC22" w:rsidR="00D03342" w:rsidRDefault="00D5786B" w:rsidP="0047486A">
      <w:pPr>
        <w:rPr>
          <w:rFonts w:cs="Times New Roman"/>
          <w:szCs w:val="22"/>
        </w:rPr>
      </w:pPr>
      <w:r w:rsidRPr="00A15F40">
        <w:rPr>
          <w:rFonts w:ascii="Garamond" w:hAnsi="Garamond" w:cs="Times New Roman"/>
          <w:noProof/>
          <w:szCs w:val="24"/>
        </w:rPr>
        <w:drawing>
          <wp:inline distT="0" distB="0" distL="0" distR="0" wp14:anchorId="245C51E6" wp14:editId="4CCBB228">
            <wp:extent cx="5593569" cy="7484775"/>
            <wp:effectExtent l="0" t="0" r="7620" b="1905"/>
            <wp:docPr id="2088511200" name="Bildobjekt 1" descr="En bild som visar text, skärmbild, Teckensnitt, dokument&#10;&#10;AI-genererat innehåll kan vara felak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511200" name="Bildobjekt 1" descr="En bild som visar text, skärmbild, Teckensnitt, dokument&#10;&#10;AI-genererat innehåll kan vara felaktigt."/>
                    <pic:cNvPicPr/>
                  </pic:nvPicPr>
                  <pic:blipFill rotWithShape="1">
                    <a:blip r:embed="rId17"/>
                    <a:srcRect t="4678"/>
                    <a:stretch>
                      <a:fillRect/>
                    </a:stretch>
                  </pic:blipFill>
                  <pic:spPr bwMode="auto">
                    <a:xfrm>
                      <a:off x="0" y="0"/>
                      <a:ext cx="5627765" cy="7530533"/>
                    </a:xfrm>
                    <a:prstGeom prst="rect">
                      <a:avLst/>
                    </a:prstGeom>
                    <a:ln>
                      <a:noFill/>
                    </a:ln>
                    <a:extLst>
                      <a:ext uri="{53640926-AAD7-44D8-BBD7-CCE9431645EC}">
                        <a14:shadowObscured xmlns:a14="http://schemas.microsoft.com/office/drawing/2010/main"/>
                      </a:ext>
                    </a:extLst>
                  </pic:spPr>
                </pic:pic>
              </a:graphicData>
            </a:graphic>
          </wp:inline>
        </w:drawing>
      </w:r>
    </w:p>
    <w:sectPr w:rsidR="00D03342" w:rsidSect="00C65853">
      <w:footerReference w:type="default" r:id="rId18"/>
      <w:pgSz w:w="11906" w:h="16838"/>
      <w:pgMar w:top="2552" w:right="1134" w:bottom="1588"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74D65" w14:textId="77777777" w:rsidR="00CF657F" w:rsidRDefault="00CF657F" w:rsidP="00BB4949">
      <w:pPr>
        <w:spacing w:after="0" w:line="240" w:lineRule="auto"/>
      </w:pPr>
      <w:r>
        <w:separator/>
      </w:r>
    </w:p>
  </w:endnote>
  <w:endnote w:type="continuationSeparator" w:id="0">
    <w:p w14:paraId="540709A9" w14:textId="77777777" w:rsidR="00CF657F" w:rsidRDefault="00CF657F" w:rsidP="00BB4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lfaen">
    <w:panose1 w:val="010A0502050306030303"/>
    <w:charset w:val="00"/>
    <w:family w:val="roman"/>
    <w:pitch w:val="variable"/>
    <w:sig w:usb0="04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5021603"/>
      <w:docPartObj>
        <w:docPartGallery w:val="Page Numbers (Bottom of Page)"/>
        <w:docPartUnique/>
      </w:docPartObj>
    </w:sdtPr>
    <w:sdtEndPr>
      <w:rPr>
        <w:sz w:val="20"/>
        <w:szCs w:val="20"/>
      </w:rPr>
    </w:sdtEndPr>
    <w:sdtContent>
      <w:p w14:paraId="5C0BB25A" w14:textId="77777777" w:rsidR="0094309C" w:rsidRPr="00AC4479" w:rsidRDefault="0094309C">
        <w:pPr>
          <w:pStyle w:val="Sidfot"/>
          <w:jc w:val="right"/>
          <w:rPr>
            <w:sz w:val="20"/>
            <w:szCs w:val="20"/>
          </w:rPr>
        </w:pPr>
        <w:r w:rsidRPr="00AC4479">
          <w:rPr>
            <w:sz w:val="20"/>
            <w:szCs w:val="20"/>
          </w:rPr>
          <w:fldChar w:fldCharType="begin"/>
        </w:r>
        <w:r w:rsidRPr="00AC4479">
          <w:rPr>
            <w:sz w:val="20"/>
            <w:szCs w:val="20"/>
          </w:rPr>
          <w:instrText>PAGE   \* MERGEFORMAT</w:instrText>
        </w:r>
        <w:r w:rsidRPr="00AC4479">
          <w:rPr>
            <w:sz w:val="20"/>
            <w:szCs w:val="20"/>
          </w:rPr>
          <w:fldChar w:fldCharType="separate"/>
        </w:r>
        <w:r w:rsidR="00B440B0">
          <w:rPr>
            <w:noProof/>
            <w:sz w:val="20"/>
            <w:szCs w:val="20"/>
          </w:rPr>
          <w:t>58</w:t>
        </w:r>
        <w:r w:rsidRPr="00AC4479">
          <w:rPr>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1E19B" w14:textId="77777777" w:rsidR="00CF657F" w:rsidRDefault="00CF657F" w:rsidP="00BB4949">
      <w:pPr>
        <w:spacing w:after="0" w:line="240" w:lineRule="auto"/>
      </w:pPr>
      <w:r>
        <w:separator/>
      </w:r>
    </w:p>
  </w:footnote>
  <w:footnote w:type="continuationSeparator" w:id="0">
    <w:p w14:paraId="6A166604" w14:textId="77777777" w:rsidR="00CF657F" w:rsidRDefault="00CF657F" w:rsidP="00BB49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6E7D"/>
    <w:multiLevelType w:val="hybridMultilevel"/>
    <w:tmpl w:val="43EC0A6C"/>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0E44D19"/>
    <w:multiLevelType w:val="hybridMultilevel"/>
    <w:tmpl w:val="2A62501C"/>
    <w:lvl w:ilvl="0" w:tplc="59D017CC">
      <w:start w:val="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63E1BE5"/>
    <w:multiLevelType w:val="hybridMultilevel"/>
    <w:tmpl w:val="BD563BF2"/>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3" w15:restartNumberingAfterBreak="0">
    <w:nsid w:val="06885071"/>
    <w:multiLevelType w:val="hybridMultilevel"/>
    <w:tmpl w:val="784ECB54"/>
    <w:lvl w:ilvl="0" w:tplc="59D017CC">
      <w:start w:val="3"/>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070E6724"/>
    <w:multiLevelType w:val="hybridMultilevel"/>
    <w:tmpl w:val="1F24EC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0D860111"/>
    <w:multiLevelType w:val="hybridMultilevel"/>
    <w:tmpl w:val="22BCE82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2EF19E3"/>
    <w:multiLevelType w:val="hybridMultilevel"/>
    <w:tmpl w:val="8688A5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3083BDC"/>
    <w:multiLevelType w:val="hybridMultilevel"/>
    <w:tmpl w:val="4F0C064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15616F77"/>
    <w:multiLevelType w:val="hybridMultilevel"/>
    <w:tmpl w:val="EFF05A1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9FE4D8B"/>
    <w:multiLevelType w:val="multilevel"/>
    <w:tmpl w:val="0902FE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A101441"/>
    <w:multiLevelType w:val="multilevel"/>
    <w:tmpl w:val="545CAF62"/>
    <w:lvl w:ilvl="0">
      <w:start w:val="1"/>
      <w:numFmt w:val="decimal"/>
      <w:lvlText w:val="%1"/>
      <w:lvlJc w:val="left"/>
      <w:pPr>
        <w:ind w:left="405" w:hanging="405"/>
      </w:pPr>
      <w:rPr>
        <w:rFonts w:hint="default"/>
      </w:rPr>
    </w:lvl>
    <w:lvl w:ilvl="1">
      <w:start w:val="1"/>
      <w:numFmt w:val="decimal"/>
      <w:lvlText w:val="%1.%2"/>
      <w:lvlJc w:val="left"/>
      <w:pPr>
        <w:ind w:left="2249" w:hanging="405"/>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612" w:hanging="108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660" w:hanging="144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708" w:hanging="1800"/>
      </w:pPr>
      <w:rPr>
        <w:rFonts w:hint="default"/>
      </w:rPr>
    </w:lvl>
    <w:lvl w:ilvl="8">
      <w:start w:val="1"/>
      <w:numFmt w:val="decimal"/>
      <w:lvlText w:val="%1.%2.%3.%4.%5.%6.%7.%8.%9"/>
      <w:lvlJc w:val="left"/>
      <w:pPr>
        <w:ind w:left="16552" w:hanging="1800"/>
      </w:pPr>
      <w:rPr>
        <w:rFonts w:hint="default"/>
      </w:rPr>
    </w:lvl>
  </w:abstractNum>
  <w:abstractNum w:abstractNumId="11" w15:restartNumberingAfterBreak="0">
    <w:nsid w:val="22B40410"/>
    <w:multiLevelType w:val="hybridMultilevel"/>
    <w:tmpl w:val="0906765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4645AB4"/>
    <w:multiLevelType w:val="hybridMultilevel"/>
    <w:tmpl w:val="014E780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56F514F"/>
    <w:multiLevelType w:val="multilevel"/>
    <w:tmpl w:val="32B2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BA1AD2"/>
    <w:multiLevelType w:val="hybridMultilevel"/>
    <w:tmpl w:val="28606D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A205A79"/>
    <w:multiLevelType w:val="hybridMultilevel"/>
    <w:tmpl w:val="29F881D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2C1B3DA3"/>
    <w:multiLevelType w:val="hybridMultilevel"/>
    <w:tmpl w:val="F86831F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2D3F0B84"/>
    <w:multiLevelType w:val="hybridMultilevel"/>
    <w:tmpl w:val="F126F222"/>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13F70C7"/>
    <w:multiLevelType w:val="multilevel"/>
    <w:tmpl w:val="A6384414"/>
    <w:lvl w:ilvl="0">
      <w:start w:val="2"/>
      <w:numFmt w:val="decimal"/>
      <w:lvlText w:val="%1.0"/>
      <w:lvlJc w:val="left"/>
      <w:pPr>
        <w:ind w:left="2609" w:hanging="360"/>
      </w:pPr>
      <w:rPr>
        <w:rFonts w:hint="default"/>
      </w:rPr>
    </w:lvl>
    <w:lvl w:ilvl="1">
      <w:start w:val="1"/>
      <w:numFmt w:val="decimal"/>
      <w:lvlText w:val="%1.%2"/>
      <w:lvlJc w:val="left"/>
      <w:pPr>
        <w:ind w:left="3913" w:hanging="360"/>
      </w:pPr>
      <w:rPr>
        <w:rFonts w:hint="default"/>
      </w:rPr>
    </w:lvl>
    <w:lvl w:ilvl="2">
      <w:start w:val="1"/>
      <w:numFmt w:val="decimal"/>
      <w:lvlText w:val="%1.%2.%3"/>
      <w:lvlJc w:val="left"/>
      <w:pPr>
        <w:ind w:left="5577" w:hanging="720"/>
      </w:pPr>
      <w:rPr>
        <w:rFonts w:hint="default"/>
      </w:rPr>
    </w:lvl>
    <w:lvl w:ilvl="3">
      <w:start w:val="1"/>
      <w:numFmt w:val="decimal"/>
      <w:lvlText w:val="%1.%2.%3.%4"/>
      <w:lvlJc w:val="left"/>
      <w:pPr>
        <w:ind w:left="6881" w:hanging="720"/>
      </w:pPr>
      <w:rPr>
        <w:rFonts w:hint="default"/>
      </w:rPr>
    </w:lvl>
    <w:lvl w:ilvl="4">
      <w:start w:val="1"/>
      <w:numFmt w:val="decimal"/>
      <w:lvlText w:val="%1.%2.%3.%4.%5"/>
      <w:lvlJc w:val="left"/>
      <w:pPr>
        <w:ind w:left="8545" w:hanging="1080"/>
      </w:pPr>
      <w:rPr>
        <w:rFonts w:hint="default"/>
      </w:rPr>
    </w:lvl>
    <w:lvl w:ilvl="5">
      <w:start w:val="1"/>
      <w:numFmt w:val="decimal"/>
      <w:lvlText w:val="%1.%2.%3.%4.%5.%6"/>
      <w:lvlJc w:val="left"/>
      <w:pPr>
        <w:ind w:left="9849" w:hanging="1080"/>
      </w:pPr>
      <w:rPr>
        <w:rFonts w:hint="default"/>
      </w:rPr>
    </w:lvl>
    <w:lvl w:ilvl="6">
      <w:start w:val="1"/>
      <w:numFmt w:val="decimal"/>
      <w:lvlText w:val="%1.%2.%3.%4.%5.%6.%7"/>
      <w:lvlJc w:val="left"/>
      <w:pPr>
        <w:ind w:left="11513" w:hanging="1440"/>
      </w:pPr>
      <w:rPr>
        <w:rFonts w:hint="default"/>
      </w:rPr>
    </w:lvl>
    <w:lvl w:ilvl="7">
      <w:start w:val="1"/>
      <w:numFmt w:val="decimal"/>
      <w:lvlText w:val="%1.%2.%3.%4.%5.%6.%7.%8"/>
      <w:lvlJc w:val="left"/>
      <w:pPr>
        <w:ind w:left="12817" w:hanging="1440"/>
      </w:pPr>
      <w:rPr>
        <w:rFonts w:hint="default"/>
      </w:rPr>
    </w:lvl>
    <w:lvl w:ilvl="8">
      <w:start w:val="1"/>
      <w:numFmt w:val="decimal"/>
      <w:lvlText w:val="%1.%2.%3.%4.%5.%6.%7.%8.%9"/>
      <w:lvlJc w:val="left"/>
      <w:pPr>
        <w:ind w:left="14481" w:hanging="1800"/>
      </w:pPr>
      <w:rPr>
        <w:rFonts w:hint="default"/>
      </w:rPr>
    </w:lvl>
  </w:abstractNum>
  <w:abstractNum w:abstractNumId="19" w15:restartNumberingAfterBreak="0">
    <w:nsid w:val="36977DBF"/>
    <w:multiLevelType w:val="hybridMultilevel"/>
    <w:tmpl w:val="37EE0370"/>
    <w:lvl w:ilvl="0" w:tplc="E3607022">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71976C0"/>
    <w:multiLevelType w:val="hybridMultilevel"/>
    <w:tmpl w:val="0B924FF2"/>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A3A123E"/>
    <w:multiLevelType w:val="hybridMultilevel"/>
    <w:tmpl w:val="FB1AB63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2AE621A"/>
    <w:multiLevelType w:val="hybridMultilevel"/>
    <w:tmpl w:val="296C9CB8"/>
    <w:lvl w:ilvl="0" w:tplc="6B6EEF90">
      <w:start w:val="8"/>
      <w:numFmt w:val="bullet"/>
      <w:lvlText w:val=""/>
      <w:lvlJc w:val="left"/>
      <w:pPr>
        <w:ind w:left="720" w:hanging="360"/>
      </w:pPr>
      <w:rPr>
        <w:rFonts w:ascii="Symbol" w:eastAsiaTheme="minorHAnsi" w:hAnsi="Symbol"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45B5791C"/>
    <w:multiLevelType w:val="hybridMultilevel"/>
    <w:tmpl w:val="DA2673DC"/>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46BD7759"/>
    <w:multiLevelType w:val="hybridMultilevel"/>
    <w:tmpl w:val="F4981A76"/>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4DFE5C3F"/>
    <w:multiLevelType w:val="hybridMultilevel"/>
    <w:tmpl w:val="4E48875E"/>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93B0623"/>
    <w:multiLevelType w:val="hybridMultilevel"/>
    <w:tmpl w:val="5F162854"/>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EAA6D20"/>
    <w:multiLevelType w:val="hybridMultilevel"/>
    <w:tmpl w:val="783E6CD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FC976F9"/>
    <w:multiLevelType w:val="hybridMultilevel"/>
    <w:tmpl w:val="11B0D320"/>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69D01545"/>
    <w:multiLevelType w:val="hybridMultilevel"/>
    <w:tmpl w:val="78FE372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6C4D278F"/>
    <w:multiLevelType w:val="hybridMultilevel"/>
    <w:tmpl w:val="11A692CC"/>
    <w:lvl w:ilvl="0" w:tplc="E3607022">
      <w:numFmt w:val="bullet"/>
      <w:lvlText w:val="•"/>
      <w:lvlJc w:val="left"/>
      <w:pPr>
        <w:ind w:left="720" w:hanging="360"/>
      </w:pPr>
      <w:rPr>
        <w:rFonts w:ascii="Times New Roman" w:eastAsiaTheme="minorHAnsi"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6C7C0E72"/>
    <w:multiLevelType w:val="hybridMultilevel"/>
    <w:tmpl w:val="F74A9D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F0F5C86"/>
    <w:multiLevelType w:val="hybridMultilevel"/>
    <w:tmpl w:val="90C2E8C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957308"/>
    <w:multiLevelType w:val="hybridMultilevel"/>
    <w:tmpl w:val="AC142EF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B122A52"/>
    <w:multiLevelType w:val="hybridMultilevel"/>
    <w:tmpl w:val="8F6A4798"/>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35" w15:restartNumberingAfterBreak="0">
    <w:nsid w:val="7B2D3B28"/>
    <w:multiLevelType w:val="hybridMultilevel"/>
    <w:tmpl w:val="BED47E44"/>
    <w:lvl w:ilvl="0" w:tplc="7C4ABC02">
      <w:start w:val="1"/>
      <w:numFmt w:val="bullet"/>
      <w:lvlText w:val="·"/>
      <w:lvlJc w:val="left"/>
      <w:pPr>
        <w:ind w:left="765" w:hanging="360"/>
      </w:pPr>
      <w:rPr>
        <w:rFonts w:ascii="Sylfaen" w:hAnsi="Sylfaen" w:hint="default"/>
      </w:rPr>
    </w:lvl>
    <w:lvl w:ilvl="1" w:tplc="041D0003" w:tentative="1">
      <w:start w:val="1"/>
      <w:numFmt w:val="bullet"/>
      <w:lvlText w:val="o"/>
      <w:lvlJc w:val="left"/>
      <w:pPr>
        <w:ind w:left="1485" w:hanging="360"/>
      </w:pPr>
      <w:rPr>
        <w:rFonts w:ascii="Courier New" w:hAnsi="Courier New" w:cs="Courier New" w:hint="default"/>
      </w:rPr>
    </w:lvl>
    <w:lvl w:ilvl="2" w:tplc="041D0005" w:tentative="1">
      <w:start w:val="1"/>
      <w:numFmt w:val="bullet"/>
      <w:lvlText w:val=""/>
      <w:lvlJc w:val="left"/>
      <w:pPr>
        <w:ind w:left="2205" w:hanging="360"/>
      </w:pPr>
      <w:rPr>
        <w:rFonts w:ascii="Wingdings" w:hAnsi="Wingdings" w:hint="default"/>
      </w:rPr>
    </w:lvl>
    <w:lvl w:ilvl="3" w:tplc="041D0001" w:tentative="1">
      <w:start w:val="1"/>
      <w:numFmt w:val="bullet"/>
      <w:lvlText w:val=""/>
      <w:lvlJc w:val="left"/>
      <w:pPr>
        <w:ind w:left="2925" w:hanging="360"/>
      </w:pPr>
      <w:rPr>
        <w:rFonts w:ascii="Symbol" w:hAnsi="Symbol" w:hint="default"/>
      </w:rPr>
    </w:lvl>
    <w:lvl w:ilvl="4" w:tplc="041D0003" w:tentative="1">
      <w:start w:val="1"/>
      <w:numFmt w:val="bullet"/>
      <w:lvlText w:val="o"/>
      <w:lvlJc w:val="left"/>
      <w:pPr>
        <w:ind w:left="3645" w:hanging="360"/>
      </w:pPr>
      <w:rPr>
        <w:rFonts w:ascii="Courier New" w:hAnsi="Courier New" w:cs="Courier New" w:hint="default"/>
      </w:rPr>
    </w:lvl>
    <w:lvl w:ilvl="5" w:tplc="041D0005" w:tentative="1">
      <w:start w:val="1"/>
      <w:numFmt w:val="bullet"/>
      <w:lvlText w:val=""/>
      <w:lvlJc w:val="left"/>
      <w:pPr>
        <w:ind w:left="4365" w:hanging="360"/>
      </w:pPr>
      <w:rPr>
        <w:rFonts w:ascii="Wingdings" w:hAnsi="Wingdings" w:hint="default"/>
      </w:rPr>
    </w:lvl>
    <w:lvl w:ilvl="6" w:tplc="041D0001" w:tentative="1">
      <w:start w:val="1"/>
      <w:numFmt w:val="bullet"/>
      <w:lvlText w:val=""/>
      <w:lvlJc w:val="left"/>
      <w:pPr>
        <w:ind w:left="5085" w:hanging="360"/>
      </w:pPr>
      <w:rPr>
        <w:rFonts w:ascii="Symbol" w:hAnsi="Symbol" w:hint="default"/>
      </w:rPr>
    </w:lvl>
    <w:lvl w:ilvl="7" w:tplc="041D0003" w:tentative="1">
      <w:start w:val="1"/>
      <w:numFmt w:val="bullet"/>
      <w:lvlText w:val="o"/>
      <w:lvlJc w:val="left"/>
      <w:pPr>
        <w:ind w:left="5805" w:hanging="360"/>
      </w:pPr>
      <w:rPr>
        <w:rFonts w:ascii="Courier New" w:hAnsi="Courier New" w:cs="Courier New" w:hint="default"/>
      </w:rPr>
    </w:lvl>
    <w:lvl w:ilvl="8" w:tplc="041D0005" w:tentative="1">
      <w:start w:val="1"/>
      <w:numFmt w:val="bullet"/>
      <w:lvlText w:val=""/>
      <w:lvlJc w:val="left"/>
      <w:pPr>
        <w:ind w:left="6525" w:hanging="360"/>
      </w:pPr>
      <w:rPr>
        <w:rFonts w:ascii="Wingdings" w:hAnsi="Wingdings" w:hint="default"/>
      </w:rPr>
    </w:lvl>
  </w:abstractNum>
  <w:abstractNum w:abstractNumId="36" w15:restartNumberingAfterBreak="0">
    <w:nsid w:val="7CED5855"/>
    <w:multiLevelType w:val="hybridMultilevel"/>
    <w:tmpl w:val="EFFC4482"/>
    <w:lvl w:ilvl="0" w:tplc="714E1A8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7" w15:restartNumberingAfterBreak="0">
    <w:nsid w:val="7DCF4D43"/>
    <w:multiLevelType w:val="hybridMultilevel"/>
    <w:tmpl w:val="B096E70C"/>
    <w:lvl w:ilvl="0" w:tplc="7C4ABC02">
      <w:start w:val="1"/>
      <w:numFmt w:val="bullet"/>
      <w:lvlText w:val="·"/>
      <w:lvlJc w:val="left"/>
      <w:pPr>
        <w:ind w:left="720" w:hanging="360"/>
      </w:pPr>
      <w:rPr>
        <w:rFonts w:ascii="Sylfaen" w:hAnsi="Sylfae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8" w15:restartNumberingAfterBreak="0">
    <w:nsid w:val="7DD10E9A"/>
    <w:multiLevelType w:val="hybridMultilevel"/>
    <w:tmpl w:val="DCC2A5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23220124">
    <w:abstractNumId w:val="6"/>
  </w:num>
  <w:num w:numId="2" w16cid:durableId="2147047707">
    <w:abstractNumId w:val="19"/>
  </w:num>
  <w:num w:numId="3" w16cid:durableId="1541894100">
    <w:abstractNumId w:val="22"/>
  </w:num>
  <w:num w:numId="4" w16cid:durableId="1799568323">
    <w:abstractNumId w:val="1"/>
  </w:num>
  <w:num w:numId="5" w16cid:durableId="1910917882">
    <w:abstractNumId w:val="3"/>
  </w:num>
  <w:num w:numId="6" w16cid:durableId="1105148048">
    <w:abstractNumId w:val="23"/>
  </w:num>
  <w:num w:numId="7" w16cid:durableId="852230313">
    <w:abstractNumId w:val="25"/>
  </w:num>
  <w:num w:numId="8" w16cid:durableId="102573008">
    <w:abstractNumId w:val="5"/>
  </w:num>
  <w:num w:numId="9" w16cid:durableId="579565432">
    <w:abstractNumId w:val="24"/>
  </w:num>
  <w:num w:numId="10" w16cid:durableId="1332219616">
    <w:abstractNumId w:val="28"/>
  </w:num>
  <w:num w:numId="11" w16cid:durableId="1780250330">
    <w:abstractNumId w:val="15"/>
  </w:num>
  <w:num w:numId="12" w16cid:durableId="1703937268">
    <w:abstractNumId w:val="8"/>
  </w:num>
  <w:num w:numId="13" w16cid:durableId="869299985">
    <w:abstractNumId w:val="36"/>
  </w:num>
  <w:num w:numId="14" w16cid:durableId="896935761">
    <w:abstractNumId w:val="11"/>
  </w:num>
  <w:num w:numId="15" w16cid:durableId="1301034804">
    <w:abstractNumId w:val="38"/>
  </w:num>
  <w:num w:numId="16" w16cid:durableId="650064289">
    <w:abstractNumId w:val="21"/>
  </w:num>
  <w:num w:numId="17" w16cid:durableId="310016861">
    <w:abstractNumId w:val="27"/>
  </w:num>
  <w:num w:numId="18" w16cid:durableId="363406959">
    <w:abstractNumId w:val="33"/>
  </w:num>
  <w:num w:numId="19" w16cid:durableId="522746799">
    <w:abstractNumId w:val="4"/>
  </w:num>
  <w:num w:numId="20" w16cid:durableId="403649336">
    <w:abstractNumId w:val="26"/>
  </w:num>
  <w:num w:numId="21" w16cid:durableId="766996137">
    <w:abstractNumId w:val="32"/>
  </w:num>
  <w:num w:numId="22" w16cid:durableId="168299198">
    <w:abstractNumId w:val="16"/>
  </w:num>
  <w:num w:numId="23" w16cid:durableId="1276791388">
    <w:abstractNumId w:val="31"/>
  </w:num>
  <w:num w:numId="24" w16cid:durableId="1273322589">
    <w:abstractNumId w:val="14"/>
  </w:num>
  <w:num w:numId="25" w16cid:durableId="688795372">
    <w:abstractNumId w:val="2"/>
  </w:num>
  <w:num w:numId="26" w16cid:durableId="1148084222">
    <w:abstractNumId w:val="34"/>
  </w:num>
  <w:num w:numId="27" w16cid:durableId="540827729">
    <w:abstractNumId w:val="29"/>
  </w:num>
  <w:num w:numId="28" w16cid:durableId="1200242578">
    <w:abstractNumId w:val="7"/>
  </w:num>
  <w:num w:numId="29" w16cid:durableId="1985544821">
    <w:abstractNumId w:val="37"/>
  </w:num>
  <w:num w:numId="30" w16cid:durableId="764543192">
    <w:abstractNumId w:val="0"/>
  </w:num>
  <w:num w:numId="31" w16cid:durableId="889533823">
    <w:abstractNumId w:val="35"/>
  </w:num>
  <w:num w:numId="32" w16cid:durableId="781191356">
    <w:abstractNumId w:val="20"/>
  </w:num>
  <w:num w:numId="33" w16cid:durableId="2069693163">
    <w:abstractNumId w:val="17"/>
  </w:num>
  <w:num w:numId="34" w16cid:durableId="1548907123">
    <w:abstractNumId w:val="30"/>
  </w:num>
  <w:num w:numId="35" w16cid:durableId="1773428288">
    <w:abstractNumId w:val="10"/>
  </w:num>
  <w:num w:numId="36" w16cid:durableId="20592262">
    <w:abstractNumId w:val="18"/>
  </w:num>
  <w:num w:numId="37" w16cid:durableId="1098022887">
    <w:abstractNumId w:val="13"/>
  </w:num>
  <w:num w:numId="38" w16cid:durableId="1018459990">
    <w:abstractNumId w:val="9"/>
  </w:num>
  <w:num w:numId="39" w16cid:durableId="1395460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FEB"/>
    <w:rsid w:val="0000189B"/>
    <w:rsid w:val="00006FC0"/>
    <w:rsid w:val="00016579"/>
    <w:rsid w:val="00026580"/>
    <w:rsid w:val="00027453"/>
    <w:rsid w:val="000306EF"/>
    <w:rsid w:val="00030E69"/>
    <w:rsid w:val="00033EA2"/>
    <w:rsid w:val="00036F22"/>
    <w:rsid w:val="0004110C"/>
    <w:rsid w:val="00042826"/>
    <w:rsid w:val="000429E1"/>
    <w:rsid w:val="000429F4"/>
    <w:rsid w:val="00043E0F"/>
    <w:rsid w:val="0004672A"/>
    <w:rsid w:val="00053BA3"/>
    <w:rsid w:val="0006348E"/>
    <w:rsid w:val="00080337"/>
    <w:rsid w:val="00082392"/>
    <w:rsid w:val="00082808"/>
    <w:rsid w:val="000861C6"/>
    <w:rsid w:val="00096D79"/>
    <w:rsid w:val="000A4E06"/>
    <w:rsid w:val="000B1DC3"/>
    <w:rsid w:val="000B4FCF"/>
    <w:rsid w:val="000C08FF"/>
    <w:rsid w:val="000C48E8"/>
    <w:rsid w:val="000D5F1D"/>
    <w:rsid w:val="000D7665"/>
    <w:rsid w:val="000E643A"/>
    <w:rsid w:val="000F1767"/>
    <w:rsid w:val="000F2C55"/>
    <w:rsid w:val="000F2EC8"/>
    <w:rsid w:val="000F5D18"/>
    <w:rsid w:val="000F68AF"/>
    <w:rsid w:val="00101A1E"/>
    <w:rsid w:val="00107AED"/>
    <w:rsid w:val="00107DDD"/>
    <w:rsid w:val="00110E8A"/>
    <w:rsid w:val="0011562B"/>
    <w:rsid w:val="0011698E"/>
    <w:rsid w:val="00121480"/>
    <w:rsid w:val="001306E6"/>
    <w:rsid w:val="00133B82"/>
    <w:rsid w:val="001373F2"/>
    <w:rsid w:val="001474D3"/>
    <w:rsid w:val="00151916"/>
    <w:rsid w:val="00155342"/>
    <w:rsid w:val="001568CB"/>
    <w:rsid w:val="0016412C"/>
    <w:rsid w:val="00171405"/>
    <w:rsid w:val="0017385B"/>
    <w:rsid w:val="001747E6"/>
    <w:rsid w:val="00180DAD"/>
    <w:rsid w:val="00181742"/>
    <w:rsid w:val="00187350"/>
    <w:rsid w:val="00192A9B"/>
    <w:rsid w:val="00193AF6"/>
    <w:rsid w:val="001A5B63"/>
    <w:rsid w:val="001B26F5"/>
    <w:rsid w:val="001B47AB"/>
    <w:rsid w:val="001B54F9"/>
    <w:rsid w:val="001C2B06"/>
    <w:rsid w:val="001D2A1A"/>
    <w:rsid w:val="001D6B28"/>
    <w:rsid w:val="001D6FFB"/>
    <w:rsid w:val="001D7B9E"/>
    <w:rsid w:val="001E00A7"/>
    <w:rsid w:val="001E09BF"/>
    <w:rsid w:val="001E48B0"/>
    <w:rsid w:val="001E5E87"/>
    <w:rsid w:val="001E7E8F"/>
    <w:rsid w:val="001F1D5B"/>
    <w:rsid w:val="001F27CA"/>
    <w:rsid w:val="001F39FB"/>
    <w:rsid w:val="00211C04"/>
    <w:rsid w:val="00213C11"/>
    <w:rsid w:val="00214B5F"/>
    <w:rsid w:val="0021577B"/>
    <w:rsid w:val="00216F75"/>
    <w:rsid w:val="0022228E"/>
    <w:rsid w:val="002267C6"/>
    <w:rsid w:val="00234DD8"/>
    <w:rsid w:val="002354B5"/>
    <w:rsid w:val="00235A0E"/>
    <w:rsid w:val="0024248A"/>
    <w:rsid w:val="00254C44"/>
    <w:rsid w:val="0025579B"/>
    <w:rsid w:val="0026079B"/>
    <w:rsid w:val="0026172C"/>
    <w:rsid w:val="00274673"/>
    <w:rsid w:val="002769CB"/>
    <w:rsid w:val="0028012F"/>
    <w:rsid w:val="00287799"/>
    <w:rsid w:val="00292E43"/>
    <w:rsid w:val="002941C2"/>
    <w:rsid w:val="002A2651"/>
    <w:rsid w:val="002A71C6"/>
    <w:rsid w:val="002A73FB"/>
    <w:rsid w:val="002B1455"/>
    <w:rsid w:val="002B2E02"/>
    <w:rsid w:val="002B2F18"/>
    <w:rsid w:val="002B33A4"/>
    <w:rsid w:val="002B40FF"/>
    <w:rsid w:val="002B44DF"/>
    <w:rsid w:val="002B6F85"/>
    <w:rsid w:val="002C19D4"/>
    <w:rsid w:val="002C4D45"/>
    <w:rsid w:val="002D3C69"/>
    <w:rsid w:val="002D4769"/>
    <w:rsid w:val="002F43AA"/>
    <w:rsid w:val="002F65D7"/>
    <w:rsid w:val="002F66F4"/>
    <w:rsid w:val="00301773"/>
    <w:rsid w:val="003114D3"/>
    <w:rsid w:val="00313732"/>
    <w:rsid w:val="0031572D"/>
    <w:rsid w:val="003172B1"/>
    <w:rsid w:val="003277A5"/>
    <w:rsid w:val="00334F5C"/>
    <w:rsid w:val="00335667"/>
    <w:rsid w:val="00335D39"/>
    <w:rsid w:val="00341DFF"/>
    <w:rsid w:val="00353EC3"/>
    <w:rsid w:val="003705B9"/>
    <w:rsid w:val="00372EA2"/>
    <w:rsid w:val="0038195C"/>
    <w:rsid w:val="00382858"/>
    <w:rsid w:val="003851F0"/>
    <w:rsid w:val="003873F5"/>
    <w:rsid w:val="00393B1F"/>
    <w:rsid w:val="003956D9"/>
    <w:rsid w:val="003B5197"/>
    <w:rsid w:val="003C2919"/>
    <w:rsid w:val="003D1550"/>
    <w:rsid w:val="003D21CD"/>
    <w:rsid w:val="003D27BC"/>
    <w:rsid w:val="003D31EC"/>
    <w:rsid w:val="003D5E5D"/>
    <w:rsid w:val="003D78BB"/>
    <w:rsid w:val="003E046C"/>
    <w:rsid w:val="003E54A0"/>
    <w:rsid w:val="003F1828"/>
    <w:rsid w:val="003F298E"/>
    <w:rsid w:val="00413691"/>
    <w:rsid w:val="00417A58"/>
    <w:rsid w:val="004211E7"/>
    <w:rsid w:val="004222FD"/>
    <w:rsid w:val="0042705E"/>
    <w:rsid w:val="004311A7"/>
    <w:rsid w:val="00432719"/>
    <w:rsid w:val="00435A02"/>
    <w:rsid w:val="00441E5D"/>
    <w:rsid w:val="00445A35"/>
    <w:rsid w:val="00452F69"/>
    <w:rsid w:val="004612F7"/>
    <w:rsid w:val="00473048"/>
    <w:rsid w:val="0047486A"/>
    <w:rsid w:val="00474F71"/>
    <w:rsid w:val="00475B3A"/>
    <w:rsid w:val="004778CF"/>
    <w:rsid w:val="004801B5"/>
    <w:rsid w:val="0048112B"/>
    <w:rsid w:val="004820C8"/>
    <w:rsid w:val="00482BF4"/>
    <w:rsid w:val="00494074"/>
    <w:rsid w:val="004A444E"/>
    <w:rsid w:val="004A5546"/>
    <w:rsid w:val="004B0A40"/>
    <w:rsid w:val="004B15D9"/>
    <w:rsid w:val="004B5B53"/>
    <w:rsid w:val="004C4D84"/>
    <w:rsid w:val="004D51EC"/>
    <w:rsid w:val="004E01C9"/>
    <w:rsid w:val="004E061A"/>
    <w:rsid w:val="004E5D46"/>
    <w:rsid w:val="004F1F16"/>
    <w:rsid w:val="004F578C"/>
    <w:rsid w:val="004F74CE"/>
    <w:rsid w:val="00502AE6"/>
    <w:rsid w:val="00503410"/>
    <w:rsid w:val="00507DBC"/>
    <w:rsid w:val="005112F9"/>
    <w:rsid w:val="00514740"/>
    <w:rsid w:val="005162EA"/>
    <w:rsid w:val="00521DB4"/>
    <w:rsid w:val="00525ECE"/>
    <w:rsid w:val="00526DDA"/>
    <w:rsid w:val="00531976"/>
    <w:rsid w:val="00532F3B"/>
    <w:rsid w:val="00536BBE"/>
    <w:rsid w:val="0054395C"/>
    <w:rsid w:val="00556419"/>
    <w:rsid w:val="00564862"/>
    <w:rsid w:val="00590269"/>
    <w:rsid w:val="00590E72"/>
    <w:rsid w:val="00597DBD"/>
    <w:rsid w:val="005A3C52"/>
    <w:rsid w:val="005A3C77"/>
    <w:rsid w:val="005A6C8F"/>
    <w:rsid w:val="005A6E9D"/>
    <w:rsid w:val="005B0B1E"/>
    <w:rsid w:val="005C0373"/>
    <w:rsid w:val="005C20AC"/>
    <w:rsid w:val="005C3CFC"/>
    <w:rsid w:val="005E0A86"/>
    <w:rsid w:val="005F14D3"/>
    <w:rsid w:val="005F4BFB"/>
    <w:rsid w:val="005F7A4B"/>
    <w:rsid w:val="00600428"/>
    <w:rsid w:val="0060176C"/>
    <w:rsid w:val="006032C8"/>
    <w:rsid w:val="006205A1"/>
    <w:rsid w:val="00625466"/>
    <w:rsid w:val="00632A18"/>
    <w:rsid w:val="0063677A"/>
    <w:rsid w:val="00642A93"/>
    <w:rsid w:val="006436BF"/>
    <w:rsid w:val="0064599B"/>
    <w:rsid w:val="006519B7"/>
    <w:rsid w:val="006534A9"/>
    <w:rsid w:val="00657D57"/>
    <w:rsid w:val="006705D6"/>
    <w:rsid w:val="0067195F"/>
    <w:rsid w:val="0067463B"/>
    <w:rsid w:val="00676334"/>
    <w:rsid w:val="00694B36"/>
    <w:rsid w:val="006A03BA"/>
    <w:rsid w:val="006A1A1A"/>
    <w:rsid w:val="006A6A11"/>
    <w:rsid w:val="006B3B41"/>
    <w:rsid w:val="006B4364"/>
    <w:rsid w:val="006B4D4C"/>
    <w:rsid w:val="006B57FC"/>
    <w:rsid w:val="006B6DE1"/>
    <w:rsid w:val="006B7A77"/>
    <w:rsid w:val="006C1A2A"/>
    <w:rsid w:val="006C552B"/>
    <w:rsid w:val="006D4728"/>
    <w:rsid w:val="006E1112"/>
    <w:rsid w:val="00701185"/>
    <w:rsid w:val="00702C83"/>
    <w:rsid w:val="007170C5"/>
    <w:rsid w:val="00726F3B"/>
    <w:rsid w:val="0073338C"/>
    <w:rsid w:val="0073445E"/>
    <w:rsid w:val="00734D40"/>
    <w:rsid w:val="00734F14"/>
    <w:rsid w:val="00742686"/>
    <w:rsid w:val="007430DA"/>
    <w:rsid w:val="00746521"/>
    <w:rsid w:val="00746FCC"/>
    <w:rsid w:val="007504CA"/>
    <w:rsid w:val="00751A82"/>
    <w:rsid w:val="00756AA9"/>
    <w:rsid w:val="00757556"/>
    <w:rsid w:val="00764848"/>
    <w:rsid w:val="007660C2"/>
    <w:rsid w:val="00766E27"/>
    <w:rsid w:val="0077195D"/>
    <w:rsid w:val="00773535"/>
    <w:rsid w:val="00781999"/>
    <w:rsid w:val="00786AAE"/>
    <w:rsid w:val="00790B55"/>
    <w:rsid w:val="0079214A"/>
    <w:rsid w:val="00797C8F"/>
    <w:rsid w:val="007A2A54"/>
    <w:rsid w:val="007A2FEB"/>
    <w:rsid w:val="007A57EC"/>
    <w:rsid w:val="007B2FE1"/>
    <w:rsid w:val="007B319C"/>
    <w:rsid w:val="007B3C1B"/>
    <w:rsid w:val="007B5D66"/>
    <w:rsid w:val="007C02D6"/>
    <w:rsid w:val="007C5465"/>
    <w:rsid w:val="007C7ADD"/>
    <w:rsid w:val="007E16EB"/>
    <w:rsid w:val="007E4039"/>
    <w:rsid w:val="007E4078"/>
    <w:rsid w:val="007F34D5"/>
    <w:rsid w:val="008005B5"/>
    <w:rsid w:val="00801B5A"/>
    <w:rsid w:val="0080269D"/>
    <w:rsid w:val="008164F7"/>
    <w:rsid w:val="008208DF"/>
    <w:rsid w:val="00830DC5"/>
    <w:rsid w:val="00837D07"/>
    <w:rsid w:val="00843F07"/>
    <w:rsid w:val="008470D4"/>
    <w:rsid w:val="0085409A"/>
    <w:rsid w:val="00854C71"/>
    <w:rsid w:val="00862CD8"/>
    <w:rsid w:val="00871014"/>
    <w:rsid w:val="008718A3"/>
    <w:rsid w:val="00872155"/>
    <w:rsid w:val="008752AD"/>
    <w:rsid w:val="00876093"/>
    <w:rsid w:val="00876D63"/>
    <w:rsid w:val="00880641"/>
    <w:rsid w:val="00883539"/>
    <w:rsid w:val="00887B9E"/>
    <w:rsid w:val="008915EF"/>
    <w:rsid w:val="00896438"/>
    <w:rsid w:val="008A10BD"/>
    <w:rsid w:val="008A31D7"/>
    <w:rsid w:val="008A3C57"/>
    <w:rsid w:val="008A67EE"/>
    <w:rsid w:val="008A6A42"/>
    <w:rsid w:val="008A791A"/>
    <w:rsid w:val="008B233C"/>
    <w:rsid w:val="008C0176"/>
    <w:rsid w:val="008C3631"/>
    <w:rsid w:val="008C4E41"/>
    <w:rsid w:val="008C702C"/>
    <w:rsid w:val="008D7FAC"/>
    <w:rsid w:val="008E4F96"/>
    <w:rsid w:val="008F160C"/>
    <w:rsid w:val="0090558A"/>
    <w:rsid w:val="00905B8E"/>
    <w:rsid w:val="0090722A"/>
    <w:rsid w:val="00910DCC"/>
    <w:rsid w:val="00913BA6"/>
    <w:rsid w:val="00915BFB"/>
    <w:rsid w:val="0092076B"/>
    <w:rsid w:val="00921E25"/>
    <w:rsid w:val="00924B92"/>
    <w:rsid w:val="009273D8"/>
    <w:rsid w:val="00927C90"/>
    <w:rsid w:val="00936AFC"/>
    <w:rsid w:val="0094309C"/>
    <w:rsid w:val="0094441F"/>
    <w:rsid w:val="00944ED9"/>
    <w:rsid w:val="0095041C"/>
    <w:rsid w:val="00962CC7"/>
    <w:rsid w:val="009654E8"/>
    <w:rsid w:val="0096570C"/>
    <w:rsid w:val="00966D9A"/>
    <w:rsid w:val="00982DC4"/>
    <w:rsid w:val="009845A7"/>
    <w:rsid w:val="00987B0D"/>
    <w:rsid w:val="0099256E"/>
    <w:rsid w:val="00994F1F"/>
    <w:rsid w:val="00996462"/>
    <w:rsid w:val="009A33F8"/>
    <w:rsid w:val="009A7197"/>
    <w:rsid w:val="009A7EBD"/>
    <w:rsid w:val="009B3BAD"/>
    <w:rsid w:val="009B7B39"/>
    <w:rsid w:val="009D2040"/>
    <w:rsid w:val="009D3A2E"/>
    <w:rsid w:val="009D3E2D"/>
    <w:rsid w:val="009D4F9E"/>
    <w:rsid w:val="009D7675"/>
    <w:rsid w:val="009E1F14"/>
    <w:rsid w:val="009E6A8E"/>
    <w:rsid w:val="009F2EB7"/>
    <w:rsid w:val="009F728C"/>
    <w:rsid w:val="009F7CE4"/>
    <w:rsid w:val="00A02AA0"/>
    <w:rsid w:val="00A02D15"/>
    <w:rsid w:val="00A0720F"/>
    <w:rsid w:val="00A147BC"/>
    <w:rsid w:val="00A15AFA"/>
    <w:rsid w:val="00A15F40"/>
    <w:rsid w:val="00A17E15"/>
    <w:rsid w:val="00A2415A"/>
    <w:rsid w:val="00A27857"/>
    <w:rsid w:val="00A36284"/>
    <w:rsid w:val="00A37A73"/>
    <w:rsid w:val="00A43947"/>
    <w:rsid w:val="00A56284"/>
    <w:rsid w:val="00A63942"/>
    <w:rsid w:val="00A6769D"/>
    <w:rsid w:val="00A7027E"/>
    <w:rsid w:val="00A75CE7"/>
    <w:rsid w:val="00A86483"/>
    <w:rsid w:val="00A8670A"/>
    <w:rsid w:val="00A908F4"/>
    <w:rsid w:val="00A93AC5"/>
    <w:rsid w:val="00A93CC0"/>
    <w:rsid w:val="00A96B59"/>
    <w:rsid w:val="00AA37A6"/>
    <w:rsid w:val="00AB08EA"/>
    <w:rsid w:val="00AB3657"/>
    <w:rsid w:val="00AC0F0B"/>
    <w:rsid w:val="00AC145F"/>
    <w:rsid w:val="00AC1CA1"/>
    <w:rsid w:val="00AC4479"/>
    <w:rsid w:val="00AD25B3"/>
    <w:rsid w:val="00AD65AE"/>
    <w:rsid w:val="00AD6FB3"/>
    <w:rsid w:val="00AE0E9E"/>
    <w:rsid w:val="00AF05ED"/>
    <w:rsid w:val="00AF4CE1"/>
    <w:rsid w:val="00AF6809"/>
    <w:rsid w:val="00B06D9B"/>
    <w:rsid w:val="00B23FCA"/>
    <w:rsid w:val="00B440B0"/>
    <w:rsid w:val="00B47FCC"/>
    <w:rsid w:val="00B547A5"/>
    <w:rsid w:val="00B5647C"/>
    <w:rsid w:val="00B5739C"/>
    <w:rsid w:val="00B6210F"/>
    <w:rsid w:val="00B62F19"/>
    <w:rsid w:val="00B65040"/>
    <w:rsid w:val="00B659ED"/>
    <w:rsid w:val="00B715B9"/>
    <w:rsid w:val="00B7254F"/>
    <w:rsid w:val="00B75DE6"/>
    <w:rsid w:val="00B92E91"/>
    <w:rsid w:val="00B96374"/>
    <w:rsid w:val="00BA40C3"/>
    <w:rsid w:val="00BB0A4C"/>
    <w:rsid w:val="00BB4949"/>
    <w:rsid w:val="00BC0248"/>
    <w:rsid w:val="00BC106F"/>
    <w:rsid w:val="00BC4A8C"/>
    <w:rsid w:val="00BC6E9B"/>
    <w:rsid w:val="00BD66E6"/>
    <w:rsid w:val="00BE3C71"/>
    <w:rsid w:val="00BE4333"/>
    <w:rsid w:val="00BF256A"/>
    <w:rsid w:val="00BF302E"/>
    <w:rsid w:val="00BF46C6"/>
    <w:rsid w:val="00BF6893"/>
    <w:rsid w:val="00BF6A55"/>
    <w:rsid w:val="00C015C6"/>
    <w:rsid w:val="00C01F07"/>
    <w:rsid w:val="00C01F4D"/>
    <w:rsid w:val="00C07C1D"/>
    <w:rsid w:val="00C11FD1"/>
    <w:rsid w:val="00C12364"/>
    <w:rsid w:val="00C1405C"/>
    <w:rsid w:val="00C20377"/>
    <w:rsid w:val="00C2340E"/>
    <w:rsid w:val="00C26A4F"/>
    <w:rsid w:val="00C27305"/>
    <w:rsid w:val="00C34682"/>
    <w:rsid w:val="00C3548B"/>
    <w:rsid w:val="00C372BF"/>
    <w:rsid w:val="00C4285D"/>
    <w:rsid w:val="00C47187"/>
    <w:rsid w:val="00C502ED"/>
    <w:rsid w:val="00C6257E"/>
    <w:rsid w:val="00C65853"/>
    <w:rsid w:val="00C73F76"/>
    <w:rsid w:val="00C7463F"/>
    <w:rsid w:val="00C76C24"/>
    <w:rsid w:val="00C835FB"/>
    <w:rsid w:val="00C967C3"/>
    <w:rsid w:val="00CA61B0"/>
    <w:rsid w:val="00CC05A6"/>
    <w:rsid w:val="00CC2357"/>
    <w:rsid w:val="00CC29C7"/>
    <w:rsid w:val="00CC3041"/>
    <w:rsid w:val="00CC67B1"/>
    <w:rsid w:val="00CE0F0D"/>
    <w:rsid w:val="00CE6C1B"/>
    <w:rsid w:val="00CF657F"/>
    <w:rsid w:val="00D03043"/>
    <w:rsid w:val="00D03342"/>
    <w:rsid w:val="00D06310"/>
    <w:rsid w:val="00D1127D"/>
    <w:rsid w:val="00D12E0E"/>
    <w:rsid w:val="00D13180"/>
    <w:rsid w:val="00D14AF4"/>
    <w:rsid w:val="00D201AE"/>
    <w:rsid w:val="00D23550"/>
    <w:rsid w:val="00D271CF"/>
    <w:rsid w:val="00D27F9C"/>
    <w:rsid w:val="00D33FEC"/>
    <w:rsid w:val="00D42E89"/>
    <w:rsid w:val="00D5786B"/>
    <w:rsid w:val="00D7361F"/>
    <w:rsid w:val="00D801FB"/>
    <w:rsid w:val="00D8126E"/>
    <w:rsid w:val="00D84BA3"/>
    <w:rsid w:val="00D94859"/>
    <w:rsid w:val="00D94CB2"/>
    <w:rsid w:val="00D964C7"/>
    <w:rsid w:val="00DA023D"/>
    <w:rsid w:val="00DA4A0B"/>
    <w:rsid w:val="00DA4BA6"/>
    <w:rsid w:val="00DA7A17"/>
    <w:rsid w:val="00DA7B6C"/>
    <w:rsid w:val="00DB2701"/>
    <w:rsid w:val="00DB43E9"/>
    <w:rsid w:val="00DB4554"/>
    <w:rsid w:val="00DB74A6"/>
    <w:rsid w:val="00DC1DB1"/>
    <w:rsid w:val="00DC6B9A"/>
    <w:rsid w:val="00DD200C"/>
    <w:rsid w:val="00DD418B"/>
    <w:rsid w:val="00DD76B0"/>
    <w:rsid w:val="00DE1280"/>
    <w:rsid w:val="00DF0DC6"/>
    <w:rsid w:val="00DF1E13"/>
    <w:rsid w:val="00DF4CE4"/>
    <w:rsid w:val="00DF68EF"/>
    <w:rsid w:val="00DF798E"/>
    <w:rsid w:val="00E04FA1"/>
    <w:rsid w:val="00E10BE1"/>
    <w:rsid w:val="00E10C89"/>
    <w:rsid w:val="00E2082A"/>
    <w:rsid w:val="00E255B2"/>
    <w:rsid w:val="00E3123E"/>
    <w:rsid w:val="00E32706"/>
    <w:rsid w:val="00E33562"/>
    <w:rsid w:val="00E35F31"/>
    <w:rsid w:val="00E4521D"/>
    <w:rsid w:val="00E45C2D"/>
    <w:rsid w:val="00E460D6"/>
    <w:rsid w:val="00E560B5"/>
    <w:rsid w:val="00E56B0C"/>
    <w:rsid w:val="00E577B8"/>
    <w:rsid w:val="00E61395"/>
    <w:rsid w:val="00E631EF"/>
    <w:rsid w:val="00E6444C"/>
    <w:rsid w:val="00E673BE"/>
    <w:rsid w:val="00E67F57"/>
    <w:rsid w:val="00E95E6B"/>
    <w:rsid w:val="00E967B7"/>
    <w:rsid w:val="00EA01E2"/>
    <w:rsid w:val="00EA105C"/>
    <w:rsid w:val="00EA5B1E"/>
    <w:rsid w:val="00EB1314"/>
    <w:rsid w:val="00EB6BAB"/>
    <w:rsid w:val="00EC2C18"/>
    <w:rsid w:val="00EC4F37"/>
    <w:rsid w:val="00ED3592"/>
    <w:rsid w:val="00ED3714"/>
    <w:rsid w:val="00ED49FB"/>
    <w:rsid w:val="00EE132C"/>
    <w:rsid w:val="00EE3B53"/>
    <w:rsid w:val="00EE4A84"/>
    <w:rsid w:val="00EE63EA"/>
    <w:rsid w:val="00EF043C"/>
    <w:rsid w:val="00EF1B60"/>
    <w:rsid w:val="00EF1CC9"/>
    <w:rsid w:val="00EF614E"/>
    <w:rsid w:val="00EF69B6"/>
    <w:rsid w:val="00EF6A62"/>
    <w:rsid w:val="00F02DB1"/>
    <w:rsid w:val="00F14E1E"/>
    <w:rsid w:val="00F157ED"/>
    <w:rsid w:val="00F16934"/>
    <w:rsid w:val="00F20884"/>
    <w:rsid w:val="00F20BB9"/>
    <w:rsid w:val="00F21C91"/>
    <w:rsid w:val="00F26BD2"/>
    <w:rsid w:val="00F37747"/>
    <w:rsid w:val="00F41D56"/>
    <w:rsid w:val="00F43A27"/>
    <w:rsid w:val="00F4404D"/>
    <w:rsid w:val="00F4581C"/>
    <w:rsid w:val="00F53182"/>
    <w:rsid w:val="00F575F9"/>
    <w:rsid w:val="00F66366"/>
    <w:rsid w:val="00F67821"/>
    <w:rsid w:val="00F723AC"/>
    <w:rsid w:val="00F73037"/>
    <w:rsid w:val="00F7552B"/>
    <w:rsid w:val="00F75892"/>
    <w:rsid w:val="00F8516E"/>
    <w:rsid w:val="00F92EDD"/>
    <w:rsid w:val="00F960C4"/>
    <w:rsid w:val="00FA018A"/>
    <w:rsid w:val="00FA5253"/>
    <w:rsid w:val="00FB06CC"/>
    <w:rsid w:val="00FC2A5E"/>
    <w:rsid w:val="00FC5161"/>
    <w:rsid w:val="00FD03DD"/>
    <w:rsid w:val="00FD32E6"/>
    <w:rsid w:val="00FD40D0"/>
    <w:rsid w:val="00FE141F"/>
    <w:rsid w:val="00FE22B8"/>
    <w:rsid w:val="00FE3A48"/>
    <w:rsid w:val="00FE4EFC"/>
    <w:rsid w:val="00FF0E98"/>
    <w:rsid w:val="00FF1868"/>
    <w:rsid w:val="00FF616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BA47B"/>
  <w15:docId w15:val="{969347B3-654B-4B16-BF55-0A793CCDA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ranklin Gothic Medium" w:eastAsiaTheme="minorHAnsi" w:hAnsi="Franklin Gothic Medium" w:cstheme="majorBidi"/>
        <w:color w:val="365F91" w:themeColor="accent1" w:themeShade="BF"/>
        <w:sz w:val="24"/>
        <w:szCs w:val="28"/>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357"/>
    <w:rPr>
      <w:rFonts w:ascii="Aptos" w:hAnsi="Aptos"/>
      <w:color w:val="auto"/>
      <w:sz w:val="22"/>
    </w:rPr>
  </w:style>
  <w:style w:type="paragraph" w:styleId="Rubrik1">
    <w:name w:val="heading 1"/>
    <w:basedOn w:val="Normal"/>
    <w:next w:val="Normal"/>
    <w:link w:val="Rubrik1Char"/>
    <w:uiPriority w:val="9"/>
    <w:qFormat/>
    <w:rsid w:val="00FE3A48"/>
    <w:pPr>
      <w:keepNext/>
      <w:keepLines/>
      <w:spacing w:before="480" w:after="240"/>
      <w:outlineLvl w:val="0"/>
    </w:pPr>
    <w:rPr>
      <w:rFonts w:eastAsiaTheme="majorEastAsia"/>
      <w:b/>
      <w:bCs/>
      <w:sz w:val="2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7A2FEB"/>
    <w:pPr>
      <w:ind w:left="720"/>
      <w:contextualSpacing/>
    </w:pPr>
  </w:style>
  <w:style w:type="paragraph" w:styleId="Sidhuvud">
    <w:name w:val="header"/>
    <w:basedOn w:val="Normal"/>
    <w:link w:val="SidhuvudChar"/>
    <w:uiPriority w:val="99"/>
    <w:unhideWhenUsed/>
    <w:rsid w:val="00BB494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BB4949"/>
  </w:style>
  <w:style w:type="paragraph" w:styleId="Sidfot">
    <w:name w:val="footer"/>
    <w:basedOn w:val="Normal"/>
    <w:link w:val="SidfotChar"/>
    <w:uiPriority w:val="99"/>
    <w:unhideWhenUsed/>
    <w:rsid w:val="00BB494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BB4949"/>
  </w:style>
  <w:style w:type="character" w:styleId="Hyperlnk">
    <w:name w:val="Hyperlink"/>
    <w:basedOn w:val="Standardstycketeckensnitt"/>
    <w:uiPriority w:val="99"/>
    <w:unhideWhenUsed/>
    <w:rsid w:val="00B659ED"/>
    <w:rPr>
      <w:color w:val="0000FF" w:themeColor="hyperlink"/>
      <w:u w:val="single"/>
    </w:rPr>
  </w:style>
  <w:style w:type="paragraph" w:styleId="Ballongtext">
    <w:name w:val="Balloon Text"/>
    <w:basedOn w:val="Normal"/>
    <w:link w:val="BallongtextChar"/>
    <w:uiPriority w:val="99"/>
    <w:semiHidden/>
    <w:unhideWhenUsed/>
    <w:rsid w:val="00927C9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927C90"/>
    <w:rPr>
      <w:rFonts w:ascii="Tahoma" w:hAnsi="Tahoma" w:cs="Tahoma"/>
      <w:sz w:val="16"/>
      <w:szCs w:val="16"/>
    </w:rPr>
  </w:style>
  <w:style w:type="table" w:styleId="Tabellrutnt">
    <w:name w:val="Table Grid"/>
    <w:basedOn w:val="Normaltabell"/>
    <w:uiPriority w:val="59"/>
    <w:rsid w:val="00E560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a1">
    <w:name w:val="Ingen lista1"/>
    <w:next w:val="Ingenlista"/>
    <w:uiPriority w:val="99"/>
    <w:semiHidden/>
    <w:unhideWhenUsed/>
    <w:rsid w:val="003D78BB"/>
  </w:style>
  <w:style w:type="character" w:styleId="AnvndHyperlnk">
    <w:name w:val="FollowedHyperlink"/>
    <w:basedOn w:val="Standardstycketeckensnitt"/>
    <w:uiPriority w:val="99"/>
    <w:semiHidden/>
    <w:unhideWhenUsed/>
    <w:rsid w:val="003D78BB"/>
    <w:rPr>
      <w:color w:val="800080"/>
      <w:u w:val="single"/>
    </w:rPr>
  </w:style>
  <w:style w:type="paragraph" w:customStyle="1" w:styleId="xl65">
    <w:name w:val="xl65"/>
    <w:basedOn w:val="Normal"/>
    <w:rsid w:val="003D78B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66">
    <w:name w:val="xl66"/>
    <w:basedOn w:val="Normal"/>
    <w:rsid w:val="003D78BB"/>
    <w:pPr>
      <w:pBdr>
        <w:bottom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67">
    <w:name w:val="xl67"/>
    <w:basedOn w:val="Normal"/>
    <w:rsid w:val="003D78B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68">
    <w:name w:val="xl68"/>
    <w:basedOn w:val="Normal"/>
    <w:rsid w:val="003D78BB"/>
    <w:pP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69">
    <w:name w:val="xl69"/>
    <w:basedOn w:val="Normal"/>
    <w:rsid w:val="003D78BB"/>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0">
    <w:name w:val="xl70"/>
    <w:basedOn w:val="Normal"/>
    <w:rsid w:val="003D78BB"/>
    <w:pPr>
      <w:pBdr>
        <w:top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1">
    <w:name w:val="xl71"/>
    <w:basedOn w:val="Normal"/>
    <w:rsid w:val="003D78BB"/>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2">
    <w:name w:val="xl72"/>
    <w:basedOn w:val="Normal"/>
    <w:rsid w:val="003D78BB"/>
    <w:pPr>
      <w:pBdr>
        <w:lef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3">
    <w:name w:val="xl73"/>
    <w:basedOn w:val="Normal"/>
    <w:rsid w:val="003D78BB"/>
    <w:pPr>
      <w:pBdr>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4">
    <w:name w:val="xl74"/>
    <w:basedOn w:val="Normal"/>
    <w:rsid w:val="003D78BB"/>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5">
    <w:name w:val="xl75"/>
    <w:basedOn w:val="Normal"/>
    <w:rsid w:val="003D78BB"/>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6">
    <w:name w:val="xl76"/>
    <w:basedOn w:val="Normal"/>
    <w:rsid w:val="003D78BB"/>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77">
    <w:name w:val="xl77"/>
    <w:basedOn w:val="Normal"/>
    <w:rsid w:val="003D78BB"/>
    <w:pPr>
      <w:pBdr>
        <w:lef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78">
    <w:name w:val="xl78"/>
    <w:basedOn w:val="Normal"/>
    <w:rsid w:val="003D78BB"/>
    <w:pPr>
      <w:pBdr>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79">
    <w:name w:val="xl79"/>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0">
    <w:name w:val="xl80"/>
    <w:basedOn w:val="Normal"/>
    <w:rsid w:val="003D78BB"/>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81">
    <w:name w:val="xl81"/>
    <w:basedOn w:val="Normal"/>
    <w:rsid w:val="003D78BB"/>
    <w:pPr>
      <w:pBdr>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82">
    <w:name w:val="xl82"/>
    <w:basedOn w:val="Normal"/>
    <w:rsid w:val="003D78BB"/>
    <w:pPr>
      <w:pBdr>
        <w:bottom w:val="single" w:sz="4" w:space="0" w:color="auto"/>
        <w:righ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83">
    <w:name w:val="xl83"/>
    <w:basedOn w:val="Normal"/>
    <w:rsid w:val="003D78BB"/>
    <w:pPr>
      <w:pBdr>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4">
    <w:name w:val="xl84"/>
    <w:basedOn w:val="Normal"/>
    <w:rsid w:val="003D78BB"/>
    <w:pPr>
      <w:pBdr>
        <w:top w:val="single" w:sz="4" w:space="0" w:color="auto"/>
        <w:lef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5">
    <w:name w:val="xl85"/>
    <w:basedOn w:val="Normal"/>
    <w:rsid w:val="003D78BB"/>
    <w:pPr>
      <w:pBdr>
        <w:top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6">
    <w:name w:val="xl86"/>
    <w:basedOn w:val="Normal"/>
    <w:rsid w:val="003D78BB"/>
    <w:pPr>
      <w:pBdr>
        <w:top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7">
    <w:name w:val="xl87"/>
    <w:basedOn w:val="Normal"/>
    <w:rsid w:val="003D78BB"/>
    <w:pPr>
      <w:pBdr>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8">
    <w:name w:val="xl88"/>
    <w:basedOn w:val="Normal"/>
    <w:rsid w:val="003D78BB"/>
    <w:pPr>
      <w:pBdr>
        <w:bottom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89">
    <w:name w:val="xl89"/>
    <w:basedOn w:val="Normal"/>
    <w:rsid w:val="003D78BB"/>
    <w:pPr>
      <w:pBdr>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90">
    <w:name w:val="xl90"/>
    <w:basedOn w:val="Normal"/>
    <w:rsid w:val="003D78BB"/>
    <w:pPr>
      <w:pBdr>
        <w:left w:val="single" w:sz="4" w:space="0" w:color="auto"/>
        <w:bottom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91">
    <w:name w:val="xl91"/>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92">
    <w:name w:val="xl92"/>
    <w:basedOn w:val="Normal"/>
    <w:rsid w:val="003D78BB"/>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93">
    <w:name w:val="xl93"/>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94">
    <w:name w:val="xl94"/>
    <w:basedOn w:val="Normal"/>
    <w:rsid w:val="003D78BB"/>
    <w:pPr>
      <w:pBdr>
        <w:top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95">
    <w:name w:val="xl95"/>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96">
    <w:name w:val="xl96"/>
    <w:basedOn w:val="Normal"/>
    <w:rsid w:val="003D78BB"/>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97">
    <w:name w:val="xl97"/>
    <w:basedOn w:val="Normal"/>
    <w:rsid w:val="003D78BB"/>
    <w:pPr>
      <w:pBdr>
        <w:bottom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98">
    <w:name w:val="xl98"/>
    <w:basedOn w:val="Normal"/>
    <w:rsid w:val="003D78BB"/>
    <w:pPr>
      <w:pBdr>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99">
    <w:name w:val="xl99"/>
    <w:basedOn w:val="Normal"/>
    <w:rsid w:val="003D78BB"/>
    <w:pPr>
      <w:pBdr>
        <w:lef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100">
    <w:name w:val="xl100"/>
    <w:basedOn w:val="Normal"/>
    <w:rsid w:val="003D78BB"/>
    <w:pP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101">
    <w:name w:val="xl101"/>
    <w:basedOn w:val="Normal"/>
    <w:rsid w:val="003D78BB"/>
    <w:pPr>
      <w:pBdr>
        <w:right w:val="single" w:sz="4" w:space="0" w:color="auto"/>
      </w:pBdr>
      <w:spacing w:before="100" w:beforeAutospacing="1" w:after="100" w:afterAutospacing="1" w:line="240" w:lineRule="auto"/>
      <w:jc w:val="center"/>
    </w:pPr>
    <w:rPr>
      <w:rFonts w:ascii="Times New Roman" w:eastAsia="Times New Roman" w:hAnsi="Times New Roman" w:cs="Times New Roman"/>
      <w:szCs w:val="24"/>
      <w:lang w:eastAsia="sv-SE"/>
    </w:rPr>
  </w:style>
  <w:style w:type="paragraph" w:customStyle="1" w:styleId="xl102">
    <w:name w:val="xl102"/>
    <w:basedOn w:val="Normal"/>
    <w:rsid w:val="003D78BB"/>
    <w:pPr>
      <w:pBdr>
        <w:lef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103">
    <w:name w:val="xl103"/>
    <w:basedOn w:val="Normal"/>
    <w:rsid w:val="003D78BB"/>
    <w:pP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104">
    <w:name w:val="xl104"/>
    <w:basedOn w:val="Normal"/>
    <w:rsid w:val="003D78BB"/>
    <w:pPr>
      <w:pBdr>
        <w:right w:val="single" w:sz="4" w:space="0" w:color="auto"/>
      </w:pBdr>
      <w:spacing w:before="100" w:beforeAutospacing="1" w:after="100" w:afterAutospacing="1" w:line="240" w:lineRule="auto"/>
    </w:pPr>
    <w:rPr>
      <w:rFonts w:ascii="Times New Roman" w:eastAsia="Times New Roman" w:hAnsi="Times New Roman" w:cs="Times New Roman"/>
      <w:szCs w:val="24"/>
      <w:lang w:eastAsia="sv-SE"/>
    </w:rPr>
  </w:style>
  <w:style w:type="paragraph" w:customStyle="1" w:styleId="xl105">
    <w:name w:val="xl105"/>
    <w:basedOn w:val="Normal"/>
    <w:rsid w:val="003D78BB"/>
    <w:pPr>
      <w:pBdr>
        <w:top w:val="single" w:sz="4" w:space="0" w:color="auto"/>
        <w:left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106">
    <w:name w:val="xl106"/>
    <w:basedOn w:val="Normal"/>
    <w:rsid w:val="003D78BB"/>
    <w:pPr>
      <w:pBdr>
        <w:top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107">
    <w:name w:val="xl107"/>
    <w:basedOn w:val="Normal"/>
    <w:rsid w:val="003D78BB"/>
    <w:pPr>
      <w:pBdr>
        <w:top w:val="single" w:sz="4" w:space="0" w:color="auto"/>
        <w:right w:val="single" w:sz="4" w:space="0" w:color="auto"/>
      </w:pBdr>
      <w:shd w:val="clear" w:color="000000" w:fill="C0C0C0"/>
      <w:spacing w:before="100" w:beforeAutospacing="1" w:after="100" w:afterAutospacing="1" w:line="240" w:lineRule="auto"/>
      <w:jc w:val="center"/>
    </w:pPr>
    <w:rPr>
      <w:rFonts w:ascii="Arial" w:eastAsia="Times New Roman" w:hAnsi="Arial" w:cs="Arial"/>
      <w:b/>
      <w:bCs/>
      <w:szCs w:val="24"/>
      <w:lang w:eastAsia="sv-SE"/>
    </w:rPr>
  </w:style>
  <w:style w:type="paragraph" w:customStyle="1" w:styleId="xl108">
    <w:name w:val="xl108"/>
    <w:basedOn w:val="Normal"/>
    <w:rsid w:val="003D78BB"/>
    <w:pPr>
      <w:pBdr>
        <w:left w:val="single" w:sz="4" w:space="0" w:color="auto"/>
      </w:pBdr>
      <w:spacing w:before="100" w:beforeAutospacing="1" w:after="100" w:afterAutospacing="1" w:line="240" w:lineRule="auto"/>
      <w:jc w:val="center"/>
    </w:pPr>
    <w:rPr>
      <w:rFonts w:ascii="Arial" w:eastAsia="Times New Roman" w:hAnsi="Arial" w:cs="Arial"/>
      <w:szCs w:val="24"/>
      <w:lang w:eastAsia="sv-SE"/>
    </w:rPr>
  </w:style>
  <w:style w:type="table" w:customStyle="1" w:styleId="Tabellrutnt1">
    <w:name w:val="Tabellrutnät1"/>
    <w:basedOn w:val="Normaltabell"/>
    <w:next w:val="Tabellrutnt"/>
    <w:rsid w:val="009F7CE4"/>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2">
    <w:name w:val="Tabellrutnät2"/>
    <w:basedOn w:val="Normaltabell"/>
    <w:next w:val="Tabellrutnt"/>
    <w:rsid w:val="00FE141F"/>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3">
    <w:name w:val="Tabellrutnät3"/>
    <w:basedOn w:val="Normaltabell"/>
    <w:next w:val="Tabellrutnt"/>
    <w:rsid w:val="00082392"/>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4">
    <w:name w:val="Tabellrutnät4"/>
    <w:basedOn w:val="Normaltabell"/>
    <w:next w:val="Tabellrutnt"/>
    <w:rsid w:val="00082392"/>
    <w:pPr>
      <w:spacing w:after="40" w:line="240" w:lineRule="auto"/>
    </w:pPr>
    <w:rPr>
      <w:rFonts w:ascii="Times New Roman" w:eastAsia="Times New Roman" w:hAnsi="Times New Roman" w:cs="Times New Roman"/>
      <w:color w:val="auto"/>
      <w:sz w:val="20"/>
      <w:szCs w:val="20"/>
      <w:lang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uiPriority w:val="9"/>
    <w:rsid w:val="00FE3A48"/>
    <w:rPr>
      <w:rFonts w:ascii="Aptos" w:eastAsiaTheme="majorEastAsia" w:hAnsi="Aptos"/>
      <w:b/>
      <w:bCs/>
      <w:color w:val="auto"/>
      <w:sz w:val="28"/>
    </w:rPr>
  </w:style>
  <w:style w:type="paragraph" w:styleId="Innehllsfrteckningsrubrik">
    <w:name w:val="TOC Heading"/>
    <w:basedOn w:val="Rubrik1"/>
    <w:next w:val="Normal"/>
    <w:uiPriority w:val="39"/>
    <w:unhideWhenUsed/>
    <w:qFormat/>
    <w:rsid w:val="00830DC5"/>
    <w:pPr>
      <w:outlineLvl w:val="9"/>
    </w:pPr>
    <w:rPr>
      <w:rFonts w:asciiTheme="majorHAnsi" w:hAnsiTheme="majorHAnsi"/>
      <w:color w:val="365F91" w:themeColor="accent1" w:themeShade="BF"/>
      <w:lang w:eastAsia="sv-SE"/>
    </w:rPr>
  </w:style>
  <w:style w:type="paragraph" w:styleId="Innehll1">
    <w:name w:val="toc 1"/>
    <w:basedOn w:val="Normal"/>
    <w:next w:val="Normal"/>
    <w:autoRedefine/>
    <w:uiPriority w:val="39"/>
    <w:unhideWhenUsed/>
    <w:rsid w:val="0026172C"/>
    <w:pPr>
      <w:shd w:val="clear" w:color="auto" w:fill="F2F2F2" w:themeFill="background1" w:themeFillShade="F2"/>
      <w:tabs>
        <w:tab w:val="right" w:leader="dot" w:pos="9062"/>
      </w:tabs>
      <w:spacing w:after="100"/>
    </w:pPr>
    <w:rPr>
      <w:rFonts w:ascii="Garamond" w:hAnsi="Garamond"/>
      <w:noProof/>
      <w:sz w:val="20"/>
      <w:szCs w:val="20"/>
    </w:rPr>
  </w:style>
  <w:style w:type="table" w:customStyle="1" w:styleId="Tabellrutnt5">
    <w:name w:val="Tabellrutnät5"/>
    <w:basedOn w:val="Normaltabell"/>
    <w:next w:val="Tabellrutnt"/>
    <w:rsid w:val="0013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6">
    <w:name w:val="Tabellrutnät6"/>
    <w:basedOn w:val="Normaltabell"/>
    <w:next w:val="Tabellrutnt"/>
    <w:rsid w:val="001306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nt7">
    <w:name w:val="Tabellrutnät7"/>
    <w:basedOn w:val="Normaltabell"/>
    <w:next w:val="Tabellrutnt"/>
    <w:rsid w:val="00A908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9B3BAD"/>
    <w:rPr>
      <w:sz w:val="16"/>
      <w:szCs w:val="16"/>
    </w:rPr>
  </w:style>
  <w:style w:type="paragraph" w:styleId="Kommentarer">
    <w:name w:val="annotation text"/>
    <w:basedOn w:val="Normal"/>
    <w:link w:val="KommentarerChar"/>
    <w:uiPriority w:val="99"/>
    <w:semiHidden/>
    <w:unhideWhenUsed/>
    <w:rsid w:val="009B3BAD"/>
    <w:pPr>
      <w:spacing w:line="240" w:lineRule="auto"/>
    </w:pPr>
    <w:rPr>
      <w:sz w:val="20"/>
      <w:szCs w:val="20"/>
    </w:rPr>
  </w:style>
  <w:style w:type="character" w:customStyle="1" w:styleId="KommentarerChar">
    <w:name w:val="Kommentarer Char"/>
    <w:basedOn w:val="Standardstycketeckensnitt"/>
    <w:link w:val="Kommentarer"/>
    <w:uiPriority w:val="99"/>
    <w:semiHidden/>
    <w:rsid w:val="009B3BAD"/>
    <w:rPr>
      <w:sz w:val="20"/>
      <w:szCs w:val="20"/>
    </w:rPr>
  </w:style>
  <w:style w:type="paragraph" w:styleId="Kommentarsmne">
    <w:name w:val="annotation subject"/>
    <w:basedOn w:val="Kommentarer"/>
    <w:next w:val="Kommentarer"/>
    <w:link w:val="KommentarsmneChar"/>
    <w:uiPriority w:val="99"/>
    <w:semiHidden/>
    <w:unhideWhenUsed/>
    <w:rsid w:val="009B3BAD"/>
    <w:rPr>
      <w:b/>
      <w:bCs/>
    </w:rPr>
  </w:style>
  <w:style w:type="character" w:customStyle="1" w:styleId="KommentarsmneChar">
    <w:name w:val="Kommentarsämne Char"/>
    <w:basedOn w:val="KommentarerChar"/>
    <w:link w:val="Kommentarsmne"/>
    <w:uiPriority w:val="99"/>
    <w:semiHidden/>
    <w:rsid w:val="009B3BAD"/>
    <w:rPr>
      <w:b/>
      <w:bCs/>
      <w:sz w:val="20"/>
      <w:szCs w:val="20"/>
    </w:rPr>
  </w:style>
  <w:style w:type="character" w:styleId="Olstomnmnande">
    <w:name w:val="Unresolved Mention"/>
    <w:basedOn w:val="Standardstycketeckensnitt"/>
    <w:uiPriority w:val="99"/>
    <w:semiHidden/>
    <w:unhideWhenUsed/>
    <w:rsid w:val="00313732"/>
    <w:rPr>
      <w:color w:val="605E5C"/>
      <w:shd w:val="clear" w:color="auto" w:fill="E1DFDD"/>
    </w:rPr>
  </w:style>
  <w:style w:type="paragraph" w:styleId="Ingetavstnd">
    <w:name w:val="No Spacing"/>
    <w:uiPriority w:val="1"/>
    <w:qFormat/>
    <w:rsid w:val="008A6A42"/>
    <w:pPr>
      <w:spacing w:after="0" w:line="240" w:lineRule="auto"/>
    </w:pPr>
    <w:rPr>
      <w:rFonts w:ascii="Aptos" w:hAnsi="Aptos"/>
      <w:color w:val="auto"/>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4035689">
      <w:bodyDiv w:val="1"/>
      <w:marLeft w:val="0"/>
      <w:marRight w:val="0"/>
      <w:marTop w:val="0"/>
      <w:marBottom w:val="0"/>
      <w:divBdr>
        <w:top w:val="none" w:sz="0" w:space="0" w:color="auto"/>
        <w:left w:val="none" w:sz="0" w:space="0" w:color="auto"/>
        <w:bottom w:val="none" w:sz="0" w:space="0" w:color="auto"/>
        <w:right w:val="none" w:sz="0" w:space="0" w:color="auto"/>
      </w:divBdr>
    </w:div>
    <w:div w:id="919830518">
      <w:bodyDiv w:val="1"/>
      <w:marLeft w:val="0"/>
      <w:marRight w:val="0"/>
      <w:marTop w:val="0"/>
      <w:marBottom w:val="0"/>
      <w:divBdr>
        <w:top w:val="none" w:sz="0" w:space="0" w:color="auto"/>
        <w:left w:val="none" w:sz="0" w:space="0" w:color="auto"/>
        <w:bottom w:val="none" w:sz="0" w:space="0" w:color="auto"/>
        <w:right w:val="none" w:sz="0" w:space="0" w:color="auto"/>
      </w:divBdr>
    </w:div>
    <w:div w:id="1427263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nmalarbetsskada.se"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skatteverket.s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forsakringskassan.se/arbetsgivare/tillbaka_till_arbete_-_rehabiliterin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anmalarbetsskada.se/"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A36B94-175F-4546-B6C6-AE7FED0DE1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1485</TotalTime>
  <Pages>24</Pages>
  <Words>5708</Words>
  <Characters>30258</Characters>
  <Application>Microsoft Office Word</Application>
  <DocSecurity>0</DocSecurity>
  <Lines>252</Lines>
  <Paragraphs>71</Paragraphs>
  <ScaleCrop>false</ScaleCrop>
  <HeadingPairs>
    <vt:vector size="2" baseType="variant">
      <vt:variant>
        <vt:lpstr>Rubrik</vt:lpstr>
      </vt:variant>
      <vt:variant>
        <vt:i4>1</vt:i4>
      </vt:variant>
    </vt:vector>
  </HeadingPairs>
  <TitlesOfParts>
    <vt:vector size="1" baseType="lpstr">
      <vt:lpstr/>
    </vt:vector>
  </TitlesOfParts>
  <Company>AB Trav och Galopp</Company>
  <LinksUpToDate>false</LinksUpToDate>
  <CharactersWithSpaces>35895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 Westholm</dc:creator>
  <cp:lastModifiedBy>Elin Leeapple</cp:lastModifiedBy>
  <cp:revision>150</cp:revision>
  <cp:lastPrinted>2025-10-14T10:48:00Z</cp:lastPrinted>
  <dcterms:created xsi:type="dcterms:W3CDTF">2025-04-29T10:48:00Z</dcterms:created>
  <dcterms:modified xsi:type="dcterms:W3CDTF">2025-12-11T12:42:00Z</dcterms:modified>
</cp:coreProperties>
</file>